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5D61620" w:rsidR="00B40081" w:rsidRPr="00B40081" w:rsidRDefault="002C27B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Wetlands Explorer</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 xml:space="preserve">19th </w:t>
      </w:r>
      <w:r w:rsidR="00774CCC">
        <w:rPr>
          <w:rFonts w:ascii="Arial" w:eastAsia="Times New Roman" w:hAnsi="Arial" w:cs="Arial"/>
          <w:b/>
          <w:bCs/>
          <w:color w:val="2F5496" w:themeColor="accent1" w:themeShade="BF"/>
          <w:sz w:val="27"/>
          <w:szCs w:val="27"/>
          <w:lang w:eastAsia="en-GB"/>
        </w:rPr>
        <w:t>March</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122E7B43" w:rsidR="0006516A" w:rsidRDefault="002C27B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4A4477">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Aylmer</w:t>
      </w:r>
    </w:p>
    <w:p w14:paraId="63F90CF3" w14:textId="77777777" w:rsidR="002C27B0" w:rsidRPr="002C27B0" w:rsidRDefault="002C27B0" w:rsidP="002C27B0">
      <w:pPr>
        <w:shd w:val="clear" w:color="auto" w:fill="FFFFFF"/>
        <w:spacing w:before="100" w:beforeAutospacing="1" w:after="240" w:line="240" w:lineRule="auto"/>
        <w:rPr>
          <w:rFonts w:ascii="Arial" w:eastAsia="Times New Roman" w:hAnsi="Arial" w:cs="Arial"/>
          <w:color w:val="212529"/>
          <w:sz w:val="24"/>
          <w:szCs w:val="24"/>
          <w:lang w:eastAsia="en-GB"/>
        </w:rPr>
      </w:pPr>
      <w:r w:rsidRPr="002C27B0">
        <w:rPr>
          <w:rFonts w:ascii="Arial" w:eastAsia="Times New Roman" w:hAnsi="Arial" w:cs="Arial"/>
          <w:color w:val="212529"/>
          <w:sz w:val="24"/>
          <w:szCs w:val="24"/>
          <w:lang w:eastAsia="en-GB"/>
        </w:rPr>
        <w:t>We started as 24, picked up new members Kyla and Katie at the Angel so peaking at 26, though after lunch at the Ferry Boat Inn in Tottenham one or two split off at intervals for mundane tasks such as cooking the dinner!</w:t>
      </w:r>
    </w:p>
    <w:p w14:paraId="6472B41F" w14:textId="6747CFF0" w:rsidR="002C27B0" w:rsidRPr="002C27B0" w:rsidRDefault="002C27B0" w:rsidP="002C27B0">
      <w:pPr>
        <w:shd w:val="clear" w:color="auto" w:fill="FFFFFF"/>
        <w:spacing w:before="100" w:beforeAutospacing="1" w:after="240" w:line="240" w:lineRule="auto"/>
        <w:rPr>
          <w:rFonts w:ascii="Arial" w:eastAsia="Times New Roman" w:hAnsi="Arial" w:cs="Arial"/>
          <w:color w:val="212529"/>
          <w:sz w:val="24"/>
          <w:szCs w:val="24"/>
          <w:lang w:eastAsia="en-GB"/>
        </w:rPr>
      </w:pPr>
      <w:r w:rsidRPr="002C27B0">
        <w:rPr>
          <w:rFonts w:ascii="Arial" w:eastAsia="Times New Roman" w:hAnsi="Arial" w:cs="Arial"/>
          <w:color w:val="212529"/>
          <w:sz w:val="24"/>
          <w:szCs w:val="24"/>
          <w:lang w:eastAsia="en-GB"/>
        </w:rPr>
        <w:t xml:space="preserve">The group set off along the Regents' Canal, with a quick detour round Victoria Park, before tracing the course of the New River through Canonbury to Clissold Park in Stoke Newington </w:t>
      </w:r>
      <w:r>
        <w:rPr>
          <w:rFonts w:ascii="Arial" w:eastAsia="Times New Roman" w:hAnsi="Arial" w:cs="Arial"/>
          <w:color w:val="212529"/>
          <w:sz w:val="24"/>
          <w:szCs w:val="24"/>
          <w:lang w:eastAsia="en-GB"/>
        </w:rPr>
        <w:t>–</w:t>
      </w:r>
      <w:r w:rsidRPr="002C27B0">
        <w:rPr>
          <w:rFonts w:ascii="Arial" w:eastAsia="Times New Roman" w:hAnsi="Arial" w:cs="Arial"/>
          <w:color w:val="212529"/>
          <w:sz w:val="24"/>
          <w:szCs w:val="24"/>
          <w:lang w:eastAsia="en-GB"/>
        </w:rPr>
        <w:t xml:space="preserve"> a</w:t>
      </w:r>
      <w:r>
        <w:rPr>
          <w:rFonts w:ascii="Arial" w:eastAsia="Times New Roman" w:hAnsi="Arial" w:cs="Arial"/>
          <w:color w:val="212529"/>
          <w:sz w:val="24"/>
          <w:szCs w:val="24"/>
          <w:lang w:eastAsia="en-GB"/>
        </w:rPr>
        <w:t xml:space="preserve"> </w:t>
      </w:r>
      <w:r w:rsidRPr="002C27B0">
        <w:rPr>
          <w:rFonts w:ascii="Arial" w:eastAsia="Times New Roman" w:hAnsi="Arial" w:cs="Arial"/>
          <w:color w:val="212529"/>
          <w:sz w:val="24"/>
          <w:szCs w:val="24"/>
          <w:lang w:eastAsia="en-GB"/>
        </w:rPr>
        <w:t xml:space="preserve">good place for a morning stop. Just beyond here we had a look at the first of two London Wildlife Trust wetlands projects, the Woodberry Wetlands </w:t>
      </w:r>
      <w:r>
        <w:rPr>
          <w:rFonts w:ascii="Arial" w:eastAsia="Times New Roman" w:hAnsi="Arial" w:cs="Arial"/>
          <w:color w:val="212529"/>
          <w:sz w:val="24"/>
          <w:szCs w:val="24"/>
          <w:lang w:eastAsia="en-GB"/>
        </w:rPr>
        <w:t>–</w:t>
      </w:r>
      <w:r w:rsidRPr="002C27B0">
        <w:rPr>
          <w:rFonts w:ascii="Arial" w:eastAsia="Times New Roman" w:hAnsi="Arial" w:cs="Arial"/>
          <w:color w:val="212529"/>
          <w:sz w:val="24"/>
          <w:szCs w:val="24"/>
          <w:lang w:eastAsia="en-GB"/>
        </w:rPr>
        <w:t xml:space="preserve"> it</w:t>
      </w:r>
      <w:r>
        <w:rPr>
          <w:rFonts w:ascii="Arial" w:eastAsia="Times New Roman" w:hAnsi="Arial" w:cs="Arial"/>
          <w:color w:val="212529"/>
          <w:sz w:val="24"/>
          <w:szCs w:val="24"/>
          <w:lang w:eastAsia="en-GB"/>
        </w:rPr>
        <w:t xml:space="preserve"> </w:t>
      </w:r>
      <w:r w:rsidRPr="002C27B0">
        <w:rPr>
          <w:rFonts w:ascii="Arial" w:eastAsia="Times New Roman" w:hAnsi="Arial" w:cs="Arial"/>
          <w:color w:val="212529"/>
          <w:sz w:val="24"/>
          <w:szCs w:val="24"/>
          <w:lang w:eastAsia="en-GB"/>
        </w:rPr>
        <w:t xml:space="preserve">opens on 1 </w:t>
      </w:r>
      <w:proofErr w:type="gramStart"/>
      <w:r w:rsidRPr="002C27B0">
        <w:rPr>
          <w:rFonts w:ascii="Arial" w:eastAsia="Times New Roman" w:hAnsi="Arial" w:cs="Arial"/>
          <w:color w:val="212529"/>
          <w:sz w:val="24"/>
          <w:szCs w:val="24"/>
          <w:lang w:eastAsia="en-GB"/>
        </w:rPr>
        <w:t>May</w:t>
      </w:r>
      <w:proofErr w:type="gramEnd"/>
      <w:r w:rsidRPr="002C27B0">
        <w:rPr>
          <w:rFonts w:ascii="Arial" w:eastAsia="Times New Roman" w:hAnsi="Arial" w:cs="Arial"/>
          <w:color w:val="212529"/>
          <w:sz w:val="24"/>
          <w:szCs w:val="24"/>
          <w:lang w:eastAsia="en-GB"/>
        </w:rPr>
        <w:t xml:space="preserve"> so we were a bit early. A road stretch took us through Stamford Hill on the Sabbath, meeting the Ashkenazi Jewish community on their way to and from the synagogue, the married men resplendent in their brown </w:t>
      </w:r>
      <w:proofErr w:type="spellStart"/>
      <w:r w:rsidRPr="002C27B0">
        <w:rPr>
          <w:rFonts w:ascii="Arial" w:eastAsia="Times New Roman" w:hAnsi="Arial" w:cs="Arial"/>
          <w:color w:val="212529"/>
          <w:sz w:val="24"/>
          <w:szCs w:val="24"/>
          <w:lang w:eastAsia="en-GB"/>
        </w:rPr>
        <w:t>shtreimels</w:t>
      </w:r>
      <w:proofErr w:type="spellEnd"/>
      <w:r w:rsidRPr="002C27B0">
        <w:rPr>
          <w:rFonts w:ascii="Arial" w:eastAsia="Times New Roman" w:hAnsi="Arial" w:cs="Arial"/>
          <w:color w:val="212529"/>
          <w:sz w:val="24"/>
          <w:szCs w:val="24"/>
          <w:lang w:eastAsia="en-GB"/>
        </w:rPr>
        <w:t xml:space="preserve"> or fur hats </w:t>
      </w:r>
      <w:r>
        <w:rPr>
          <w:rFonts w:ascii="Arial" w:eastAsia="Times New Roman" w:hAnsi="Arial" w:cs="Arial"/>
          <w:color w:val="212529"/>
          <w:sz w:val="24"/>
          <w:szCs w:val="24"/>
          <w:lang w:eastAsia="en-GB"/>
        </w:rPr>
        <w:t>–</w:t>
      </w:r>
      <w:r w:rsidRPr="002C27B0">
        <w:rPr>
          <w:rFonts w:ascii="Arial" w:eastAsia="Times New Roman" w:hAnsi="Arial" w:cs="Arial"/>
          <w:color w:val="212529"/>
          <w:sz w:val="24"/>
          <w:szCs w:val="24"/>
          <w:lang w:eastAsia="en-GB"/>
        </w:rPr>
        <w:t xml:space="preserve"> no</w:t>
      </w:r>
      <w:r>
        <w:rPr>
          <w:rFonts w:ascii="Arial" w:eastAsia="Times New Roman" w:hAnsi="Arial" w:cs="Arial"/>
          <w:color w:val="212529"/>
          <w:sz w:val="24"/>
          <w:szCs w:val="24"/>
          <w:lang w:eastAsia="en-GB"/>
        </w:rPr>
        <w:t xml:space="preserve"> </w:t>
      </w:r>
      <w:r w:rsidRPr="002C27B0">
        <w:rPr>
          <w:rFonts w:ascii="Arial" w:eastAsia="Times New Roman" w:hAnsi="Arial" w:cs="Arial"/>
          <w:color w:val="212529"/>
          <w:sz w:val="24"/>
          <w:szCs w:val="24"/>
          <w:lang w:eastAsia="en-GB"/>
        </w:rPr>
        <w:t>ear covering alas, or some of us might willingly have borrowed them. The Lea then took us to the Ferry Boat Inn, which had an area ready for us.</w:t>
      </w:r>
    </w:p>
    <w:p w14:paraId="1F74EE0B" w14:textId="492C0C83" w:rsidR="002C27B0" w:rsidRPr="002C27B0" w:rsidRDefault="002C27B0" w:rsidP="002C27B0">
      <w:pPr>
        <w:shd w:val="clear" w:color="auto" w:fill="FFFFFF"/>
        <w:spacing w:before="100" w:beforeAutospacing="1" w:after="240" w:line="240" w:lineRule="auto"/>
        <w:rPr>
          <w:rFonts w:ascii="Arial" w:eastAsia="Times New Roman" w:hAnsi="Arial" w:cs="Arial"/>
          <w:color w:val="212529"/>
          <w:sz w:val="24"/>
          <w:szCs w:val="24"/>
          <w:lang w:eastAsia="en-GB"/>
        </w:rPr>
      </w:pPr>
      <w:r w:rsidRPr="002C27B0">
        <w:rPr>
          <w:rFonts w:ascii="Arial" w:eastAsia="Times New Roman" w:hAnsi="Arial" w:cs="Arial"/>
          <w:color w:val="212529"/>
          <w:sz w:val="24"/>
          <w:szCs w:val="24"/>
          <w:lang w:eastAsia="en-GB"/>
        </w:rPr>
        <w:t xml:space="preserve">Opposite the pub we entered the Walthamstow Fisheries, currently used for recreational angling but the site of another London Wildlife Trust project to create the Walthamstow Wetlands. When </w:t>
      </w:r>
      <w:proofErr w:type="gramStart"/>
      <w:r w:rsidRPr="002C27B0">
        <w:rPr>
          <w:rFonts w:ascii="Arial" w:eastAsia="Times New Roman" w:hAnsi="Arial" w:cs="Arial"/>
          <w:color w:val="212529"/>
          <w:sz w:val="24"/>
          <w:szCs w:val="24"/>
          <w:lang w:eastAsia="en-GB"/>
        </w:rPr>
        <w:t>it's</w:t>
      </w:r>
      <w:proofErr w:type="gramEnd"/>
      <w:r w:rsidRPr="002C27B0">
        <w:rPr>
          <w:rFonts w:ascii="Arial" w:eastAsia="Times New Roman" w:hAnsi="Arial" w:cs="Arial"/>
          <w:color w:val="212529"/>
          <w:sz w:val="24"/>
          <w:szCs w:val="24"/>
          <w:lang w:eastAsia="en-GB"/>
        </w:rPr>
        <w:t xml:space="preserve"> ready next year, there will be a through-route to Walthamstow Marshes, but for now we looped round reservoirs 2 and 3 and diverted through a pretty terraced estate by Blackhorse Road tube before reaching the marshes. We were soon back on the Lea, but cut off into the Middlesex Filter Beds </w:t>
      </w:r>
      <w:r>
        <w:rPr>
          <w:rFonts w:ascii="Arial" w:eastAsia="Times New Roman" w:hAnsi="Arial" w:cs="Arial"/>
          <w:color w:val="212529"/>
          <w:sz w:val="24"/>
          <w:szCs w:val="24"/>
          <w:lang w:eastAsia="en-GB"/>
        </w:rPr>
        <w:t>–</w:t>
      </w:r>
      <w:r w:rsidRPr="002C27B0">
        <w:rPr>
          <w:rFonts w:ascii="Arial" w:eastAsia="Times New Roman" w:hAnsi="Arial" w:cs="Arial"/>
          <w:color w:val="212529"/>
          <w:sz w:val="24"/>
          <w:szCs w:val="24"/>
          <w:lang w:eastAsia="en-GB"/>
        </w:rPr>
        <w:t xml:space="preserve"> where</w:t>
      </w:r>
      <w:r>
        <w:rPr>
          <w:rFonts w:ascii="Arial" w:eastAsia="Times New Roman" w:hAnsi="Arial" w:cs="Arial"/>
          <w:color w:val="212529"/>
          <w:sz w:val="24"/>
          <w:szCs w:val="24"/>
          <w:lang w:eastAsia="en-GB"/>
        </w:rPr>
        <w:t xml:space="preserve"> </w:t>
      </w:r>
      <w:r w:rsidRPr="002C27B0">
        <w:rPr>
          <w:rFonts w:ascii="Arial" w:eastAsia="Times New Roman" w:hAnsi="Arial" w:cs="Arial"/>
          <w:color w:val="212529"/>
          <w:sz w:val="24"/>
          <w:szCs w:val="24"/>
          <w:lang w:eastAsia="en-GB"/>
        </w:rPr>
        <w:t xml:space="preserve">once the reservoir water was made drinkable, now a nature reserve </w:t>
      </w:r>
      <w:r>
        <w:rPr>
          <w:rFonts w:ascii="Arial" w:eastAsia="Times New Roman" w:hAnsi="Arial" w:cs="Arial"/>
          <w:color w:val="212529"/>
          <w:sz w:val="24"/>
          <w:szCs w:val="24"/>
          <w:lang w:eastAsia="en-GB"/>
        </w:rPr>
        <w:t>–</w:t>
      </w:r>
      <w:r w:rsidRPr="002C27B0">
        <w:rPr>
          <w:rFonts w:ascii="Arial" w:eastAsia="Times New Roman" w:hAnsi="Arial" w:cs="Arial"/>
          <w:color w:val="212529"/>
          <w:sz w:val="24"/>
          <w:szCs w:val="24"/>
          <w:lang w:eastAsia="en-GB"/>
        </w:rPr>
        <w:t xml:space="preserve"> where</w:t>
      </w:r>
      <w:r>
        <w:rPr>
          <w:rFonts w:ascii="Arial" w:eastAsia="Times New Roman" w:hAnsi="Arial" w:cs="Arial"/>
          <w:color w:val="212529"/>
          <w:sz w:val="24"/>
          <w:szCs w:val="24"/>
          <w:lang w:eastAsia="en-GB"/>
        </w:rPr>
        <w:t xml:space="preserve"> </w:t>
      </w:r>
      <w:r w:rsidRPr="002C27B0">
        <w:rPr>
          <w:rFonts w:ascii="Arial" w:eastAsia="Times New Roman" w:hAnsi="Arial" w:cs="Arial"/>
          <w:color w:val="212529"/>
          <w:sz w:val="24"/>
          <w:szCs w:val="24"/>
          <w:lang w:eastAsia="en-GB"/>
        </w:rPr>
        <w:t>the 'Nature's Throne' artwork was a great place for the afternoon break. The Lea splits into navigation and river at the filter beds, and we chose the latter to continue before heading across Hackney Marshes and the Wick Woodlands before a longer Lea stretch took us to the wonderful Three Mills at Bromley-by-Bow. Had TfL been running the District Line, that would have been the walk end, but instead the twentieth mile took us to the Stratford finish.</w:t>
      </w:r>
    </w:p>
    <w:p w14:paraId="4F2B088D" w14:textId="3687FF55" w:rsidR="002517C3" w:rsidRPr="002C27B0" w:rsidRDefault="001D5678" w:rsidP="002C27B0">
      <w:pPr>
        <w:shd w:val="clear" w:color="auto" w:fill="FFFFFF"/>
        <w:spacing w:before="100" w:beforeAutospacing="1" w:after="240" w:line="240" w:lineRule="auto"/>
        <w:rPr>
          <w:rFonts w:ascii="Arial" w:eastAsia="Times New Roman" w:hAnsi="Arial" w:cs="Arial"/>
          <w:color w:val="212529"/>
          <w:sz w:val="24"/>
          <w:szCs w:val="24"/>
          <w:lang w:eastAsia="en-GB"/>
        </w:rPr>
      </w:pPr>
      <w:r w:rsidRPr="002C27B0">
        <w:rPr>
          <w:rFonts w:ascii="Arial" w:eastAsia="Times New Roman" w:hAnsi="Arial" w:cs="Arial"/>
          <w:color w:val="212529"/>
          <w:sz w:val="24"/>
          <w:szCs w:val="24"/>
          <w:lang w:eastAsia="en-GB"/>
        </w:rPr>
        <w:t>Photograph</w:t>
      </w:r>
      <w:r w:rsidR="00774CCC" w:rsidRPr="002C27B0">
        <w:rPr>
          <w:rFonts w:ascii="Arial" w:eastAsia="Times New Roman" w:hAnsi="Arial" w:cs="Arial"/>
          <w:color w:val="212529"/>
          <w:sz w:val="24"/>
          <w:szCs w:val="24"/>
          <w:lang w:eastAsia="en-GB"/>
        </w:rPr>
        <w:t>s</w:t>
      </w:r>
      <w:r w:rsidRPr="002C27B0">
        <w:rPr>
          <w:rFonts w:ascii="Arial" w:eastAsia="Times New Roman" w:hAnsi="Arial" w:cs="Arial"/>
          <w:color w:val="212529"/>
          <w:sz w:val="24"/>
          <w:szCs w:val="24"/>
          <w:lang w:eastAsia="en-GB"/>
        </w:rPr>
        <w:t xml:space="preserve"> by </w:t>
      </w:r>
      <w:r w:rsidR="002C27B0" w:rsidRPr="002C27B0">
        <w:rPr>
          <w:rFonts w:ascii="Arial" w:eastAsia="Times New Roman" w:hAnsi="Arial" w:cs="Arial"/>
          <w:color w:val="212529"/>
          <w:sz w:val="24"/>
          <w:szCs w:val="24"/>
          <w:lang w:eastAsia="en-GB"/>
        </w:rPr>
        <w:t>Peter Aylmer</w:t>
      </w:r>
    </w:p>
    <w:sectPr w:rsidR="002517C3" w:rsidRPr="002C2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2031AF"/>
    <w:rsid w:val="00204DBF"/>
    <w:rsid w:val="00205E5D"/>
    <w:rsid w:val="002258FC"/>
    <w:rsid w:val="00230BFB"/>
    <w:rsid w:val="0024727F"/>
    <w:rsid w:val="002517C3"/>
    <w:rsid w:val="00281D86"/>
    <w:rsid w:val="00282037"/>
    <w:rsid w:val="002B2C4F"/>
    <w:rsid w:val="002B518D"/>
    <w:rsid w:val="002C27B0"/>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2020-08-08T14:34:00Z</dcterms:created>
  <dcterms:modified xsi:type="dcterms:W3CDTF">2020-08-08T14:34:00Z</dcterms:modified>
</cp:coreProperties>
</file>