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D40B" w14:textId="5E9D856E" w:rsidR="00704621" w:rsidRPr="0044104E" w:rsidRDefault="00704621" w:rsidP="00FD68AF">
      <w:pPr>
        <w:pStyle w:val="ListParagraph"/>
        <w:suppressAutoHyphens/>
        <w:spacing w:after="0" w:line="240" w:lineRule="auto"/>
        <w:ind w:right="-235"/>
        <w:jc w:val="center"/>
        <w:rPr>
          <w:rFonts w:ascii="Arial" w:eastAsia="Times New Roman" w:hAnsi="Arial" w:cs="Arial"/>
          <w:b/>
          <w:bCs/>
          <w:color w:val="auto"/>
          <w:kern w:val="0"/>
          <w:sz w:val="24"/>
          <w:lang w:val="en-US" w:eastAsia="ar-SA"/>
          <w14:ligatures w14:val="none"/>
        </w:rPr>
      </w:pPr>
      <w:r w:rsidRPr="006B61DD">
        <w:rPr>
          <w:rFonts w:ascii="Arial" w:eastAsia="Times New Roman" w:hAnsi="Arial" w:cs="Arial"/>
          <w:b/>
          <w:bCs/>
          <w:color w:val="auto"/>
          <w:kern w:val="0"/>
          <w:sz w:val="20"/>
          <w:szCs w:val="20"/>
          <w:lang w:val="en-US" w:eastAsia="ar-SA"/>
          <w14:ligatures w14:val="none"/>
        </w:rPr>
        <w:t xml:space="preserve">LONG DISTANCE </w:t>
      </w:r>
      <w:bookmarkStart w:id="0" w:name="_Int_EeQ6SUiW"/>
      <w:r w:rsidRPr="006B61DD">
        <w:rPr>
          <w:rFonts w:ascii="Arial" w:eastAsia="Times New Roman" w:hAnsi="Arial" w:cs="Arial"/>
          <w:b/>
          <w:bCs/>
          <w:color w:val="auto"/>
          <w:kern w:val="0"/>
          <w:sz w:val="20"/>
          <w:szCs w:val="20"/>
          <w:lang w:val="en-US" w:eastAsia="ar-SA"/>
          <w14:ligatures w14:val="none"/>
        </w:rPr>
        <w:t>WALKERS</w:t>
      </w:r>
      <w:bookmarkEnd w:id="0"/>
      <w:r w:rsidRPr="006B61DD">
        <w:rPr>
          <w:rFonts w:ascii="Arial" w:eastAsia="Times New Roman" w:hAnsi="Arial" w:cs="Arial"/>
          <w:b/>
          <w:bCs/>
          <w:color w:val="auto"/>
          <w:kern w:val="0"/>
          <w:sz w:val="20"/>
          <w:szCs w:val="20"/>
          <w:lang w:val="en-US" w:eastAsia="ar-SA"/>
          <w14:ligatures w14:val="none"/>
        </w:rPr>
        <w:t xml:space="preserve"> ASSOCIATION </w:t>
      </w:r>
      <w:r w:rsidR="00E71850" w:rsidRPr="006B61DD">
        <w:rPr>
          <w:rFonts w:ascii="Arial" w:eastAsia="Times New Roman" w:hAnsi="Arial" w:cs="Arial"/>
          <w:b/>
          <w:bCs/>
          <w:color w:val="auto"/>
          <w:kern w:val="0"/>
          <w:sz w:val="20"/>
          <w:szCs w:val="20"/>
          <w:lang w:val="en-US" w:eastAsia="ar-SA"/>
          <w14:ligatures w14:val="none"/>
        </w:rPr>
        <w:t>–</w:t>
      </w:r>
      <w:r w:rsidRPr="006B61DD">
        <w:rPr>
          <w:rFonts w:ascii="Arial" w:eastAsia="Times New Roman" w:hAnsi="Arial" w:cs="Arial"/>
          <w:b/>
          <w:bCs/>
          <w:color w:val="auto"/>
          <w:kern w:val="0"/>
          <w:sz w:val="20"/>
          <w:szCs w:val="20"/>
          <w:lang w:val="en-US" w:eastAsia="ar-SA"/>
          <w14:ligatures w14:val="none"/>
        </w:rPr>
        <w:t xml:space="preserve"> BEDS</w:t>
      </w:r>
      <w:r w:rsidR="00E71850" w:rsidRPr="006B61DD">
        <w:rPr>
          <w:rFonts w:ascii="Arial" w:eastAsia="Times New Roman" w:hAnsi="Arial" w:cs="Arial"/>
          <w:b/>
          <w:bCs/>
          <w:color w:val="auto"/>
          <w:kern w:val="0"/>
          <w:sz w:val="20"/>
          <w:szCs w:val="20"/>
          <w:lang w:val="en-US" w:eastAsia="ar-SA"/>
          <w14:ligatures w14:val="none"/>
        </w:rPr>
        <w:t>,</w:t>
      </w:r>
      <w:r w:rsidRPr="006B61DD">
        <w:rPr>
          <w:rFonts w:ascii="Arial" w:eastAsia="Times New Roman" w:hAnsi="Arial" w:cs="Arial"/>
          <w:b/>
          <w:bCs/>
          <w:color w:val="auto"/>
          <w:kern w:val="0"/>
          <w:sz w:val="20"/>
          <w:szCs w:val="20"/>
          <w:lang w:val="en-US" w:eastAsia="ar-SA"/>
          <w14:ligatures w14:val="none"/>
        </w:rPr>
        <w:t xml:space="preserve"> BUCKS </w:t>
      </w:r>
      <w:r w:rsidR="00C76D0E" w:rsidRPr="006B61DD">
        <w:rPr>
          <w:rFonts w:ascii="Arial" w:eastAsia="Times New Roman" w:hAnsi="Arial" w:cs="Arial"/>
          <w:b/>
          <w:bCs/>
          <w:color w:val="auto"/>
          <w:kern w:val="0"/>
          <w:sz w:val="20"/>
          <w:szCs w:val="20"/>
          <w:lang w:val="en-US" w:eastAsia="ar-SA"/>
          <w14:ligatures w14:val="none"/>
        </w:rPr>
        <w:t>&amp;</w:t>
      </w:r>
      <w:r w:rsidR="00A92A51" w:rsidRPr="006B61DD">
        <w:rPr>
          <w:rFonts w:ascii="Arial" w:eastAsia="Times New Roman" w:hAnsi="Arial" w:cs="Arial"/>
          <w:b/>
          <w:bCs/>
          <w:color w:val="auto"/>
          <w:kern w:val="0"/>
          <w:sz w:val="20"/>
          <w:szCs w:val="20"/>
          <w:lang w:val="en-US" w:eastAsia="ar-SA"/>
          <w14:ligatures w14:val="none"/>
        </w:rPr>
        <w:t xml:space="preserve"> </w:t>
      </w:r>
      <w:r w:rsidRPr="006B61DD">
        <w:rPr>
          <w:rFonts w:ascii="Arial" w:eastAsia="Times New Roman" w:hAnsi="Arial" w:cs="Arial"/>
          <w:b/>
          <w:bCs/>
          <w:color w:val="auto"/>
          <w:kern w:val="0"/>
          <w:sz w:val="20"/>
          <w:szCs w:val="20"/>
          <w:lang w:val="en-US" w:eastAsia="ar-SA"/>
          <w14:ligatures w14:val="none"/>
        </w:rPr>
        <w:t>NORTHANTS GROUP</w:t>
      </w:r>
      <w:r w:rsidRPr="0044104E">
        <w:rPr>
          <w:rFonts w:ascii="Arial" w:eastAsia="Times New Roman" w:hAnsi="Arial" w:cs="Arial"/>
          <w:b/>
          <w:bCs/>
          <w:color w:val="auto"/>
          <w:kern w:val="0"/>
          <w:sz w:val="24"/>
          <w:lang w:val="en-US" w:eastAsia="ar-SA"/>
          <w14:ligatures w14:val="none"/>
        </w:rPr>
        <w:t xml:space="preserve"> </w:t>
      </w:r>
      <w:r w:rsidRPr="0044104E">
        <w:rPr>
          <w:rFonts w:ascii="Arial" w:eastAsia="Times New Roman" w:hAnsi="Arial" w:cs="Arial"/>
          <w:b/>
          <w:color w:val="auto"/>
          <w:kern w:val="0"/>
          <w:sz w:val="24"/>
          <w:lang w:val="en-US" w:eastAsia="ar-SA"/>
          <w14:ligatures w14:val="none"/>
        </w:rPr>
        <w:br/>
      </w:r>
      <w:r w:rsidRPr="0044104E">
        <w:rPr>
          <w:rFonts w:ascii="Arial" w:eastAsia="Times New Roman" w:hAnsi="Arial" w:cs="Arial"/>
          <w:b/>
          <w:bCs/>
          <w:color w:val="auto"/>
          <w:kern w:val="0"/>
          <w:sz w:val="24"/>
          <w:lang w:val="en-US" w:eastAsia="ar-SA"/>
          <w14:ligatures w14:val="none"/>
        </w:rPr>
        <w:t>COMMITTEE MEETING</w:t>
      </w:r>
      <w:r w:rsidRPr="0044104E">
        <w:rPr>
          <w:rFonts w:ascii="Arial" w:eastAsia="Times New Roman" w:hAnsi="Arial" w:cs="Arial"/>
          <w:b/>
          <w:color w:val="auto"/>
          <w:kern w:val="0"/>
          <w:sz w:val="24"/>
          <w:lang w:val="en-US" w:eastAsia="ar-SA"/>
          <w14:ligatures w14:val="none"/>
        </w:rPr>
        <w:br/>
      </w:r>
      <w:r w:rsidR="00253901" w:rsidRPr="0044104E">
        <w:rPr>
          <w:rFonts w:ascii="Arial" w:eastAsia="Times New Roman" w:hAnsi="Arial" w:cs="Arial"/>
          <w:b/>
          <w:bCs/>
          <w:color w:val="auto"/>
          <w:kern w:val="0"/>
          <w:sz w:val="24"/>
          <w:lang w:val="en-US" w:eastAsia="ar-SA"/>
          <w14:ligatures w14:val="none"/>
        </w:rPr>
        <w:t xml:space="preserve">WEDNESDAY </w:t>
      </w:r>
      <w:r w:rsidR="00E837F4" w:rsidRPr="0044104E">
        <w:rPr>
          <w:rFonts w:ascii="Arial" w:eastAsia="Times New Roman" w:hAnsi="Arial" w:cs="Arial"/>
          <w:b/>
          <w:bCs/>
          <w:color w:val="auto"/>
          <w:kern w:val="0"/>
          <w:sz w:val="24"/>
          <w:lang w:val="en-US" w:eastAsia="ar-SA"/>
          <w14:ligatures w14:val="none"/>
        </w:rPr>
        <w:t>22ND JULY</w:t>
      </w:r>
      <w:r w:rsidRPr="0044104E">
        <w:rPr>
          <w:rFonts w:ascii="Arial" w:eastAsia="Times New Roman" w:hAnsi="Arial" w:cs="Arial"/>
          <w:b/>
          <w:bCs/>
          <w:color w:val="auto"/>
          <w:kern w:val="0"/>
          <w:sz w:val="24"/>
          <w:lang w:val="en-US" w:eastAsia="ar-SA"/>
          <w14:ligatures w14:val="none"/>
        </w:rPr>
        <w:t xml:space="preserve"> </w:t>
      </w:r>
      <w:r w:rsidR="1C8EE1AD" w:rsidRPr="0044104E">
        <w:rPr>
          <w:rFonts w:ascii="Arial" w:eastAsia="Times New Roman" w:hAnsi="Arial" w:cs="Arial"/>
          <w:b/>
          <w:bCs/>
          <w:color w:val="auto"/>
          <w:kern w:val="0"/>
          <w:sz w:val="24"/>
          <w:lang w:val="en-US" w:eastAsia="ar-SA"/>
          <w14:ligatures w14:val="none"/>
        </w:rPr>
        <w:t>2026</w:t>
      </w:r>
      <w:r w:rsidR="00356CC4">
        <w:rPr>
          <w:rFonts w:ascii="Arial" w:eastAsia="Times New Roman" w:hAnsi="Arial" w:cs="Arial"/>
          <w:b/>
          <w:bCs/>
          <w:color w:val="auto"/>
          <w:kern w:val="0"/>
          <w:sz w:val="24"/>
          <w:lang w:val="en-US" w:eastAsia="ar-SA"/>
          <w14:ligatures w14:val="none"/>
        </w:rPr>
        <w:t xml:space="preserve"> </w:t>
      </w:r>
      <w:r w:rsidRPr="0044104E">
        <w:rPr>
          <w:rFonts w:ascii="Arial" w:eastAsia="Times New Roman" w:hAnsi="Arial" w:cs="Arial"/>
          <w:b/>
          <w:bCs/>
          <w:color w:val="auto"/>
          <w:kern w:val="0"/>
          <w:sz w:val="24"/>
          <w:lang w:val="en-US" w:eastAsia="ar-SA"/>
          <w14:ligatures w14:val="none"/>
        </w:rPr>
        <w:t>(MICROSOFT TEAMS)</w:t>
      </w:r>
    </w:p>
    <w:p w14:paraId="672A64A1" w14:textId="77777777" w:rsidR="00704621" w:rsidRPr="008F4037" w:rsidRDefault="00704621" w:rsidP="00704621">
      <w:pPr>
        <w:suppressAutoHyphens/>
        <w:spacing w:after="0" w:line="240" w:lineRule="auto"/>
        <w:jc w:val="center"/>
        <w:rPr>
          <w:rFonts w:ascii="Arial" w:eastAsia="Times New Roman" w:hAnsi="Arial" w:cs="Arial"/>
          <w:b/>
          <w:color w:val="auto"/>
          <w:kern w:val="0"/>
          <w:sz w:val="32"/>
          <w:szCs w:val="32"/>
          <w:lang w:val="en-US" w:eastAsia="ar-SA"/>
          <w14:ligatures w14:val="none"/>
        </w:rPr>
      </w:pPr>
      <w:r w:rsidRPr="008F4037">
        <w:rPr>
          <w:rFonts w:ascii="Arial" w:eastAsia="Times New Roman" w:hAnsi="Arial" w:cs="Arial"/>
          <w:b/>
          <w:color w:val="auto"/>
          <w:kern w:val="0"/>
          <w:sz w:val="32"/>
          <w:szCs w:val="32"/>
          <w:lang w:val="en-US" w:eastAsia="ar-SA"/>
          <w14:ligatures w14:val="none"/>
        </w:rPr>
        <w:t>MINUTES</w:t>
      </w:r>
    </w:p>
    <w:p w14:paraId="0EE150C0" w14:textId="77777777" w:rsidR="0000497B" w:rsidRPr="0044104E" w:rsidRDefault="00263997">
      <w:pPr>
        <w:spacing w:after="0"/>
        <w:ind w:left="263"/>
        <w:jc w:val="center"/>
        <w:rPr>
          <w:rFonts w:ascii="Arial" w:hAnsi="Arial" w:cs="Arial"/>
          <w:color w:val="000000" w:themeColor="text1"/>
          <w:sz w:val="24"/>
        </w:rPr>
      </w:pPr>
      <w:r w:rsidRPr="0044104E">
        <w:rPr>
          <w:rFonts w:ascii="Arial" w:eastAsia="Arial" w:hAnsi="Arial" w:cs="Arial"/>
          <w:b/>
          <w:color w:val="000000" w:themeColor="text1"/>
          <w:sz w:val="24"/>
        </w:rPr>
        <w:t xml:space="preserve"> </w:t>
      </w:r>
    </w:p>
    <w:p w14:paraId="59113C5C" w14:textId="47673EE1" w:rsidR="0000497B" w:rsidRPr="0044104E" w:rsidRDefault="00263997" w:rsidP="00CA0806">
      <w:pPr>
        <w:spacing w:after="0" w:line="240" w:lineRule="auto"/>
        <w:rPr>
          <w:rFonts w:ascii="Arial" w:eastAsia="Arial" w:hAnsi="Arial" w:cs="Arial"/>
          <w:color w:val="000000" w:themeColor="text1"/>
          <w:sz w:val="24"/>
        </w:rPr>
      </w:pPr>
      <w:r w:rsidRPr="0044104E">
        <w:rPr>
          <w:rFonts w:ascii="Arial" w:eastAsia="Arial" w:hAnsi="Arial" w:cs="Arial"/>
          <w:b/>
          <w:bCs/>
          <w:color w:val="000000" w:themeColor="text1"/>
          <w:sz w:val="24"/>
        </w:rPr>
        <w:t>Present</w:t>
      </w:r>
      <w:r w:rsidR="0019539C" w:rsidRPr="0044104E">
        <w:rPr>
          <w:rFonts w:ascii="Arial" w:eastAsia="Arial" w:hAnsi="Arial" w:cs="Arial"/>
          <w:b/>
          <w:bCs/>
          <w:color w:val="000000" w:themeColor="text1"/>
          <w:sz w:val="24"/>
        </w:rPr>
        <w:t xml:space="preserve"> 9</w:t>
      </w:r>
      <w:r w:rsidRPr="0044104E">
        <w:rPr>
          <w:rFonts w:ascii="Arial" w:eastAsia="Arial" w:hAnsi="Arial" w:cs="Arial"/>
          <w:b/>
          <w:bCs/>
          <w:color w:val="000000" w:themeColor="text1"/>
          <w:sz w:val="24"/>
        </w:rPr>
        <w:t>:</w:t>
      </w:r>
      <w:r w:rsidR="00433E87" w:rsidRPr="0044104E">
        <w:rPr>
          <w:rFonts w:ascii="Arial" w:eastAsia="Arial" w:hAnsi="Arial" w:cs="Arial"/>
          <w:b/>
          <w:bCs/>
          <w:color w:val="000000" w:themeColor="text1"/>
          <w:sz w:val="24"/>
        </w:rPr>
        <w:t xml:space="preserve"> </w:t>
      </w:r>
      <w:r w:rsidR="00433E87" w:rsidRPr="0044104E">
        <w:rPr>
          <w:rFonts w:ascii="Arial" w:eastAsia="Arial" w:hAnsi="Arial" w:cs="Arial"/>
          <w:color w:val="000000" w:themeColor="text1"/>
          <w:sz w:val="24"/>
        </w:rPr>
        <w:t>Jim Blakelock</w:t>
      </w:r>
      <w:r w:rsidR="005152A8" w:rsidRPr="0044104E">
        <w:rPr>
          <w:rFonts w:ascii="Arial" w:eastAsia="Arial" w:hAnsi="Arial" w:cs="Arial"/>
          <w:color w:val="000000" w:themeColor="text1"/>
          <w:sz w:val="24"/>
        </w:rPr>
        <w:t xml:space="preserve"> (Treasurer)</w:t>
      </w:r>
      <w:r w:rsidR="00433E87" w:rsidRPr="0044104E">
        <w:rPr>
          <w:rFonts w:ascii="Arial" w:eastAsia="Arial" w:hAnsi="Arial" w:cs="Arial"/>
          <w:color w:val="000000" w:themeColor="text1"/>
          <w:sz w:val="24"/>
        </w:rPr>
        <w:t>, Dee Brockway, Terry Brown, Gill Bunker (Secretary</w:t>
      </w:r>
      <w:r w:rsidR="65FB5A74" w:rsidRPr="0044104E">
        <w:rPr>
          <w:rFonts w:ascii="Arial" w:eastAsia="Arial" w:hAnsi="Arial" w:cs="Arial"/>
          <w:color w:val="000000" w:themeColor="text1"/>
          <w:sz w:val="24"/>
        </w:rPr>
        <w:t xml:space="preserve">), </w:t>
      </w:r>
      <w:r w:rsidR="00CA0806" w:rsidRPr="0044104E">
        <w:rPr>
          <w:rFonts w:ascii="Arial" w:eastAsia="Arial" w:hAnsi="Arial" w:cs="Arial"/>
          <w:color w:val="000000" w:themeColor="text1"/>
          <w:sz w:val="24"/>
        </w:rPr>
        <w:t xml:space="preserve">Roy Carter, </w:t>
      </w:r>
      <w:r w:rsidR="65FB5A74" w:rsidRPr="0044104E">
        <w:rPr>
          <w:rFonts w:ascii="Arial" w:eastAsia="Arial" w:hAnsi="Arial" w:cs="Arial"/>
          <w:color w:val="000000" w:themeColor="text1"/>
          <w:sz w:val="24"/>
        </w:rPr>
        <w:t>Sarah</w:t>
      </w:r>
      <w:r w:rsidR="00433E87" w:rsidRPr="0044104E">
        <w:rPr>
          <w:rFonts w:ascii="Arial" w:eastAsia="Arial" w:hAnsi="Arial" w:cs="Arial"/>
          <w:color w:val="000000" w:themeColor="text1"/>
          <w:sz w:val="24"/>
        </w:rPr>
        <w:t xml:space="preserve"> Feal (Chair), Mike Hyland, Sara Waldron</w:t>
      </w:r>
      <w:r w:rsidR="006B61DD">
        <w:rPr>
          <w:rFonts w:ascii="Arial" w:eastAsia="Arial" w:hAnsi="Arial" w:cs="Arial"/>
          <w:color w:val="000000" w:themeColor="text1"/>
          <w:sz w:val="24"/>
        </w:rPr>
        <w:t xml:space="preserve"> and </w:t>
      </w:r>
      <w:r w:rsidR="0019539C" w:rsidRPr="0044104E">
        <w:rPr>
          <w:rFonts w:ascii="Arial" w:eastAsia="Arial" w:hAnsi="Arial" w:cs="Arial"/>
          <w:color w:val="000000" w:themeColor="text1"/>
          <w:sz w:val="24"/>
        </w:rPr>
        <w:t>Tina Gatt</w:t>
      </w:r>
      <w:r w:rsidRPr="0044104E">
        <w:rPr>
          <w:rFonts w:ascii="Arial" w:eastAsia="Arial" w:hAnsi="Arial" w:cs="Arial"/>
          <w:b/>
          <w:bCs/>
          <w:color w:val="000000" w:themeColor="text1"/>
          <w:sz w:val="24"/>
        </w:rPr>
        <w:t xml:space="preserve"> </w:t>
      </w:r>
      <w:r w:rsidRPr="0044104E">
        <w:rPr>
          <w:rFonts w:ascii="Arial" w:hAnsi="Arial" w:cs="Arial"/>
          <w:color w:val="000000" w:themeColor="text1"/>
          <w:sz w:val="24"/>
        </w:rPr>
        <w:br/>
      </w:r>
    </w:p>
    <w:tbl>
      <w:tblPr>
        <w:tblStyle w:val="TableGrid"/>
        <w:tblW w:w="10769" w:type="dxa"/>
        <w:tblInd w:w="-112" w:type="dxa"/>
        <w:tblLayout w:type="fixed"/>
        <w:tblCellMar>
          <w:top w:w="54" w:type="dxa"/>
          <w:left w:w="107" w:type="dxa"/>
        </w:tblCellMar>
        <w:tblLook w:val="04A0" w:firstRow="1" w:lastRow="0" w:firstColumn="1" w:lastColumn="0" w:noHBand="0" w:noVBand="1"/>
      </w:tblPr>
      <w:tblGrid>
        <w:gridCol w:w="71"/>
        <w:gridCol w:w="9"/>
        <w:gridCol w:w="9"/>
        <w:gridCol w:w="20"/>
        <w:gridCol w:w="1130"/>
        <w:gridCol w:w="8356"/>
        <w:gridCol w:w="1144"/>
        <w:gridCol w:w="30"/>
      </w:tblGrid>
      <w:tr w:rsidR="0000497B" w:rsidRPr="0044104E" w14:paraId="15F437E0" w14:textId="77777777" w:rsidTr="00AB79E9">
        <w:trPr>
          <w:gridBefore w:val="4"/>
          <w:gridAfter w:val="1"/>
          <w:wBefore w:w="109" w:type="dxa"/>
          <w:wAfter w:w="30" w:type="dxa"/>
          <w:trHeight w:val="300"/>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583F2" w14:textId="64DDA83F" w:rsidR="0000497B" w:rsidRPr="0044104E" w:rsidRDefault="00263997" w:rsidP="5A5FFBB2">
            <w:pPr>
              <w:ind w:right="108"/>
              <w:jc w:val="center"/>
              <w:rPr>
                <w:rFonts w:ascii="Arial" w:eastAsia="Arial" w:hAnsi="Arial" w:cs="Arial"/>
                <w:b/>
                <w:bCs/>
                <w:color w:val="000000" w:themeColor="text1"/>
                <w:sz w:val="24"/>
              </w:rPr>
            </w:pPr>
            <w:r w:rsidRPr="0044104E">
              <w:rPr>
                <w:rFonts w:ascii="Arial" w:eastAsia="Arial" w:hAnsi="Arial" w:cs="Arial"/>
                <w:b/>
                <w:bCs/>
                <w:color w:val="000000" w:themeColor="text1"/>
                <w:sz w:val="24"/>
              </w:rPr>
              <w:t>1.</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38B51" w14:textId="5CD64289" w:rsidR="0000497B" w:rsidRPr="0044104E" w:rsidRDefault="00263997" w:rsidP="5A5FFBB2">
            <w:pPr>
              <w:spacing w:line="240" w:lineRule="auto"/>
              <w:rPr>
                <w:rFonts w:ascii="Arial" w:eastAsia="Arial" w:hAnsi="Arial" w:cs="Arial"/>
                <w:color w:val="000000" w:themeColor="text1"/>
                <w:sz w:val="24"/>
              </w:rPr>
            </w:pPr>
            <w:r w:rsidRPr="0044104E">
              <w:rPr>
                <w:rFonts w:ascii="Arial" w:eastAsia="Arial" w:hAnsi="Arial" w:cs="Arial"/>
                <w:b/>
                <w:bCs/>
                <w:color w:val="000000" w:themeColor="text1"/>
                <w:sz w:val="24"/>
              </w:rPr>
              <w:t>Apologies</w:t>
            </w:r>
            <w:r w:rsidR="00A74B72" w:rsidRPr="0044104E">
              <w:rPr>
                <w:rFonts w:ascii="Arial" w:eastAsia="Arial" w:hAnsi="Arial" w:cs="Arial"/>
                <w:b/>
                <w:bCs/>
                <w:color w:val="000000" w:themeColor="text1"/>
                <w:sz w:val="24"/>
              </w:rPr>
              <w:t xml:space="preserve"> </w:t>
            </w:r>
            <w:r w:rsidR="00A74B72" w:rsidRPr="0044104E">
              <w:rPr>
                <w:rFonts w:ascii="Arial" w:eastAsia="Arial" w:hAnsi="Arial" w:cs="Arial"/>
                <w:color w:val="000000" w:themeColor="text1"/>
                <w:sz w:val="24"/>
              </w:rPr>
              <w:t>None</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64894D" w14:textId="210C9585" w:rsidR="0000497B" w:rsidRPr="0044104E" w:rsidRDefault="00A74B72" w:rsidP="5A5FFBB2">
            <w:pPr>
              <w:ind w:left="38"/>
              <w:jc w:val="center"/>
              <w:rPr>
                <w:rFonts w:ascii="Arial" w:eastAsia="Arial" w:hAnsi="Arial" w:cs="Arial"/>
                <w:color w:val="000000" w:themeColor="text1"/>
                <w:sz w:val="24"/>
              </w:rPr>
            </w:pPr>
            <w:r w:rsidRPr="0044104E">
              <w:rPr>
                <w:rFonts w:ascii="Arial" w:eastAsia="Arial" w:hAnsi="Arial" w:cs="Arial"/>
                <w:b/>
                <w:bCs/>
                <w:color w:val="000000" w:themeColor="text1"/>
                <w:sz w:val="24"/>
              </w:rPr>
              <w:t>ACTION</w:t>
            </w:r>
          </w:p>
        </w:tc>
      </w:tr>
      <w:tr w:rsidR="005C55C3" w:rsidRPr="0044104E" w14:paraId="76983846" w14:textId="77777777" w:rsidTr="00AB79E9">
        <w:trPr>
          <w:gridBefore w:val="4"/>
          <w:gridAfter w:val="1"/>
          <w:wBefore w:w="109" w:type="dxa"/>
          <w:wAfter w:w="30" w:type="dxa"/>
          <w:trHeight w:val="300"/>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21EA4" w14:textId="77777777" w:rsidR="005C55C3" w:rsidRPr="0044104E" w:rsidRDefault="005C55C3" w:rsidP="5A5FFBB2">
            <w:pPr>
              <w:ind w:right="108"/>
              <w:jc w:val="center"/>
              <w:rPr>
                <w:rFonts w:ascii="Arial" w:eastAsia="Arial" w:hAnsi="Arial" w:cs="Arial"/>
                <w:b/>
                <w:bCs/>
                <w:color w:val="000000" w:themeColor="text1"/>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E5119" w14:textId="00CA56B1" w:rsidR="005C55C3" w:rsidRPr="001800ED" w:rsidRDefault="005C55C3" w:rsidP="009973CE">
            <w:pPr>
              <w:shd w:val="clear" w:color="auto" w:fill="FFFFFF"/>
              <w:spacing w:line="240" w:lineRule="auto"/>
              <w:rPr>
                <w:rFonts w:ascii="Arial" w:eastAsia="Arial" w:hAnsi="Arial" w:cs="Arial"/>
                <w:b/>
                <w:bCs/>
                <w:color w:val="000000" w:themeColor="text1"/>
                <w:sz w:val="24"/>
              </w:rPr>
            </w:pPr>
            <w:r w:rsidRPr="001800ED">
              <w:rPr>
                <w:rFonts w:ascii="Arial" w:eastAsia="Times New Roman" w:hAnsi="Arial" w:cs="Arial"/>
                <w:kern w:val="0"/>
                <w:sz w:val="24"/>
                <w14:ligatures w14:val="none"/>
              </w:rPr>
              <w:t>T</w:t>
            </w:r>
            <w:r w:rsidR="009973CE" w:rsidRPr="001800ED">
              <w:rPr>
                <w:rFonts w:ascii="Arial" w:eastAsia="Times New Roman" w:hAnsi="Arial" w:cs="Arial"/>
                <w:kern w:val="0"/>
                <w:sz w:val="24"/>
                <w14:ligatures w14:val="none"/>
              </w:rPr>
              <w:t>h</w:t>
            </w:r>
            <w:r w:rsidRPr="001800ED">
              <w:rPr>
                <w:rFonts w:ascii="Arial" w:eastAsia="Times New Roman" w:hAnsi="Arial" w:cs="Arial"/>
                <w:kern w:val="0"/>
                <w:sz w:val="24"/>
                <w14:ligatures w14:val="none"/>
              </w:rPr>
              <w:t>e committee warmly welcomed Tina to the meeting</w:t>
            </w:r>
            <w:r w:rsidR="009973CE" w:rsidRPr="001800ED">
              <w:rPr>
                <w:rFonts w:ascii="Arial" w:eastAsia="Times New Roman" w:hAnsi="Arial" w:cs="Arial"/>
                <w:kern w:val="0"/>
                <w:sz w:val="24"/>
                <w14:ligatures w14:val="none"/>
              </w:rPr>
              <w:t>;</w:t>
            </w:r>
            <w:r w:rsidRPr="001800ED">
              <w:rPr>
                <w:rFonts w:ascii="Arial" w:eastAsia="Times New Roman" w:hAnsi="Arial" w:cs="Arial"/>
                <w:kern w:val="0"/>
                <w:sz w:val="24"/>
                <w14:ligatures w14:val="none"/>
              </w:rPr>
              <w:t xml:space="preserve"> </w:t>
            </w:r>
            <w:r w:rsidR="009973CE" w:rsidRPr="001800ED">
              <w:rPr>
                <w:rFonts w:ascii="Arial" w:eastAsia="Times New Roman" w:hAnsi="Arial" w:cs="Arial"/>
                <w:kern w:val="0"/>
                <w:sz w:val="24"/>
                <w14:ligatures w14:val="none"/>
              </w:rPr>
              <w:t>she</w:t>
            </w:r>
            <w:r w:rsidRPr="001800ED">
              <w:rPr>
                <w:rFonts w:ascii="Arial" w:eastAsia="Times New Roman" w:hAnsi="Arial" w:cs="Arial"/>
                <w:kern w:val="0"/>
                <w:sz w:val="24"/>
                <w14:ligatures w14:val="none"/>
              </w:rPr>
              <w:t xml:space="preserve"> is considering joining the committee at the next Annual General Meeting and attended to observe.</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9E58E" w14:textId="77777777" w:rsidR="005C55C3" w:rsidRPr="0044104E" w:rsidRDefault="005C55C3" w:rsidP="5A5FFBB2">
            <w:pPr>
              <w:ind w:left="38"/>
              <w:jc w:val="center"/>
              <w:rPr>
                <w:rFonts w:ascii="Arial" w:eastAsia="Arial" w:hAnsi="Arial" w:cs="Arial"/>
                <w:b/>
                <w:bCs/>
                <w:color w:val="000000" w:themeColor="text1"/>
                <w:sz w:val="24"/>
              </w:rPr>
            </w:pPr>
          </w:p>
        </w:tc>
      </w:tr>
      <w:tr w:rsidR="0000497B" w:rsidRPr="0044104E" w14:paraId="7F5E69C0" w14:textId="77777777" w:rsidTr="00AB79E9">
        <w:trPr>
          <w:gridBefore w:val="4"/>
          <w:gridAfter w:val="1"/>
          <w:wBefore w:w="109" w:type="dxa"/>
          <w:wAfter w:w="30" w:type="dxa"/>
          <w:trHeight w:val="300"/>
        </w:trPr>
        <w:tc>
          <w:tcPr>
            <w:tcW w:w="1130"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55104B3D" w14:textId="42FF9530" w:rsidR="0000497B" w:rsidRPr="0044104E" w:rsidRDefault="0000497B" w:rsidP="00CD4B58">
            <w:pPr>
              <w:rPr>
                <w:rFonts w:ascii="Arial" w:hAnsi="Arial" w:cs="Arial"/>
                <w:color w:val="000000" w:themeColor="text1"/>
                <w:sz w:val="24"/>
              </w:rPr>
            </w:pP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6D234C35" w14:textId="26D90D8E" w:rsidR="0000497B" w:rsidRPr="0044104E" w:rsidRDefault="0000497B" w:rsidP="5A5FFBB2">
            <w:pPr>
              <w:rPr>
                <w:rFonts w:ascii="Arial" w:eastAsia="Arial" w:hAnsi="Arial" w:cs="Arial"/>
                <w:color w:val="000000" w:themeColor="text1"/>
                <w:sz w:val="24"/>
              </w:rPr>
            </w:pPr>
          </w:p>
        </w:tc>
        <w:tc>
          <w:tcPr>
            <w:tcW w:w="1144"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7E2F806A" w14:textId="7818D563" w:rsidR="0000497B" w:rsidRPr="0044104E" w:rsidRDefault="0000497B" w:rsidP="5A5FFBB2">
            <w:pPr>
              <w:ind w:right="41"/>
              <w:jc w:val="center"/>
              <w:rPr>
                <w:rFonts w:ascii="Arial" w:eastAsia="Arial" w:hAnsi="Arial" w:cs="Arial"/>
                <w:color w:val="000000" w:themeColor="text1"/>
                <w:sz w:val="24"/>
              </w:rPr>
            </w:pPr>
          </w:p>
        </w:tc>
      </w:tr>
      <w:tr w:rsidR="009962B3" w:rsidRPr="0044104E" w14:paraId="387BEE10" w14:textId="77777777" w:rsidTr="00AB79E9">
        <w:trPr>
          <w:gridBefore w:val="4"/>
          <w:gridAfter w:val="1"/>
          <w:wBefore w:w="109" w:type="dxa"/>
          <w:wAfter w:w="30" w:type="dxa"/>
          <w:trHeight w:val="322"/>
        </w:trPr>
        <w:tc>
          <w:tcPr>
            <w:tcW w:w="1130"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640BE5B5" w14:textId="18D743EC" w:rsidR="009962B3" w:rsidRPr="0044104E" w:rsidRDefault="00CD4B58" w:rsidP="009962B3">
            <w:pPr>
              <w:ind w:left="1"/>
              <w:jc w:val="center"/>
              <w:rPr>
                <w:rFonts w:ascii="Arial" w:eastAsia="Arial" w:hAnsi="Arial" w:cs="Arial"/>
                <w:color w:val="000000" w:themeColor="text1"/>
                <w:sz w:val="24"/>
              </w:rPr>
            </w:pPr>
            <w:r w:rsidRPr="0044104E">
              <w:rPr>
                <w:rFonts w:ascii="Arial" w:eastAsia="Arial" w:hAnsi="Arial" w:cs="Arial"/>
                <w:b/>
                <w:bCs/>
                <w:color w:val="000000" w:themeColor="text1"/>
                <w:sz w:val="24"/>
              </w:rPr>
              <w:t>2</w:t>
            </w:r>
            <w:r w:rsidR="009962B3" w:rsidRPr="0044104E">
              <w:rPr>
                <w:rFonts w:ascii="Arial" w:eastAsia="Arial" w:hAnsi="Arial" w:cs="Arial"/>
                <w:b/>
                <w:bCs/>
                <w:color w:val="000000" w:themeColor="text1"/>
                <w:sz w:val="24"/>
              </w:rPr>
              <w:t>.</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37782D71" w14:textId="1E21D743" w:rsidR="009962B3" w:rsidRPr="0044104E" w:rsidRDefault="009962B3" w:rsidP="009962B3">
            <w:pPr>
              <w:rPr>
                <w:rFonts w:ascii="Arial" w:eastAsia="Arial" w:hAnsi="Arial" w:cs="Arial"/>
                <w:color w:val="000000" w:themeColor="text1"/>
                <w:sz w:val="24"/>
              </w:rPr>
            </w:pPr>
            <w:r w:rsidRPr="0044104E">
              <w:rPr>
                <w:rFonts w:ascii="Arial" w:eastAsia="Times New Roman" w:hAnsi="Arial" w:cs="Arial"/>
                <w:b/>
                <w:color w:val="000000" w:themeColor="text1"/>
                <w:kern w:val="0"/>
                <w:sz w:val="24"/>
                <w:lang w:val="en-US" w:eastAsia="ar-SA"/>
                <w14:ligatures w14:val="none"/>
              </w:rPr>
              <w:t xml:space="preserve">Minutes of </w:t>
            </w:r>
            <w:r w:rsidR="00A74B72" w:rsidRPr="0044104E">
              <w:rPr>
                <w:rFonts w:ascii="Arial" w:eastAsia="Times New Roman" w:hAnsi="Arial" w:cs="Arial"/>
                <w:b/>
                <w:color w:val="000000" w:themeColor="text1"/>
                <w:kern w:val="0"/>
                <w:sz w:val="24"/>
                <w:lang w:val="en-US" w:eastAsia="ar-SA"/>
                <w14:ligatures w14:val="none"/>
              </w:rPr>
              <w:t>P</w:t>
            </w:r>
            <w:r w:rsidRPr="0044104E">
              <w:rPr>
                <w:rFonts w:ascii="Arial" w:eastAsia="Times New Roman" w:hAnsi="Arial" w:cs="Arial"/>
                <w:b/>
                <w:color w:val="000000" w:themeColor="text1"/>
                <w:kern w:val="0"/>
                <w:sz w:val="24"/>
                <w:lang w:val="en-US" w:eastAsia="ar-SA"/>
                <w14:ligatures w14:val="none"/>
              </w:rPr>
              <w:t>revious Committee Meeting (</w:t>
            </w:r>
            <w:r w:rsidR="00AC2567" w:rsidRPr="0044104E">
              <w:rPr>
                <w:rFonts w:ascii="Arial" w:eastAsia="Times New Roman" w:hAnsi="Arial" w:cs="Arial"/>
                <w:b/>
                <w:color w:val="000000" w:themeColor="text1"/>
                <w:kern w:val="0"/>
                <w:sz w:val="24"/>
                <w:lang w:val="en-US" w:eastAsia="ar-SA"/>
                <w14:ligatures w14:val="none"/>
              </w:rPr>
              <w:t>8th April</w:t>
            </w:r>
            <w:r w:rsidRPr="0044104E">
              <w:rPr>
                <w:rFonts w:ascii="Arial" w:eastAsia="Times New Roman" w:hAnsi="Arial" w:cs="Arial"/>
                <w:b/>
                <w:color w:val="000000" w:themeColor="text1"/>
                <w:kern w:val="0"/>
                <w:sz w:val="24"/>
                <w:lang w:val="en-US" w:eastAsia="ar-SA"/>
                <w14:ligatures w14:val="none"/>
              </w:rPr>
              <w:t xml:space="preserve"> 2026) </w:t>
            </w:r>
          </w:p>
        </w:tc>
        <w:tc>
          <w:tcPr>
            <w:tcW w:w="1144"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187415FB" w14:textId="6BBF1CF1" w:rsidR="009962B3" w:rsidRPr="0044104E" w:rsidRDefault="009962B3" w:rsidP="009962B3">
            <w:pPr>
              <w:ind w:right="41"/>
              <w:jc w:val="center"/>
              <w:rPr>
                <w:rFonts w:ascii="Arial" w:eastAsia="Arial" w:hAnsi="Arial" w:cs="Arial"/>
                <w:color w:val="000000" w:themeColor="text1"/>
                <w:sz w:val="24"/>
              </w:rPr>
            </w:pPr>
          </w:p>
        </w:tc>
      </w:tr>
      <w:tr w:rsidR="009962B3" w:rsidRPr="0044104E" w14:paraId="713A4169" w14:textId="77777777" w:rsidTr="00AB79E9">
        <w:trPr>
          <w:gridBefore w:val="4"/>
          <w:gridAfter w:val="1"/>
          <w:wBefore w:w="109" w:type="dxa"/>
          <w:wAfter w:w="30" w:type="dxa"/>
          <w:trHeight w:val="286"/>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43EF4" w14:textId="77777777" w:rsidR="009962B3" w:rsidRPr="0044104E" w:rsidRDefault="009962B3" w:rsidP="009962B3">
            <w:pPr>
              <w:ind w:right="41"/>
              <w:jc w:val="center"/>
              <w:rPr>
                <w:rFonts w:ascii="Arial" w:eastAsia="Arial" w:hAnsi="Arial" w:cs="Arial"/>
                <w:color w:val="000000" w:themeColor="text1"/>
                <w:sz w:val="24"/>
              </w:rPr>
            </w:pPr>
            <w:r w:rsidRPr="0044104E">
              <w:rPr>
                <w:rFonts w:ascii="Arial" w:eastAsia="Arial" w:hAnsi="Arial" w:cs="Arial"/>
                <w:b/>
                <w:bCs/>
                <w:color w:val="000000" w:themeColor="text1"/>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FEA57" w14:textId="58437776" w:rsidR="009962B3" w:rsidRPr="0044104E" w:rsidRDefault="004C56DD" w:rsidP="009962B3">
            <w:pPr>
              <w:rPr>
                <w:rFonts w:ascii="Arial" w:eastAsia="Arial" w:hAnsi="Arial" w:cs="Arial"/>
                <w:color w:val="000000" w:themeColor="text1"/>
                <w:sz w:val="24"/>
              </w:rPr>
            </w:pPr>
            <w:r w:rsidRPr="0044104E">
              <w:rPr>
                <w:rFonts w:ascii="Arial" w:eastAsia="Arial" w:hAnsi="Arial" w:cs="Arial"/>
                <w:color w:val="000000" w:themeColor="text1"/>
                <w:sz w:val="24"/>
              </w:rPr>
              <w:t>Approved as</w:t>
            </w:r>
            <w:r w:rsidR="0049473D" w:rsidRPr="0044104E">
              <w:rPr>
                <w:rFonts w:ascii="Arial" w:eastAsia="Arial" w:hAnsi="Arial" w:cs="Arial"/>
                <w:color w:val="000000" w:themeColor="text1"/>
                <w:sz w:val="24"/>
              </w:rPr>
              <w:t xml:space="preserve"> </w:t>
            </w:r>
            <w:r w:rsidR="009962B3" w:rsidRPr="0044104E">
              <w:rPr>
                <w:rFonts w:ascii="Arial" w:eastAsia="Arial" w:hAnsi="Arial" w:cs="Arial"/>
                <w:color w:val="000000" w:themeColor="text1"/>
                <w:sz w:val="24"/>
              </w:rPr>
              <w:t>a true record.</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3DBAF7" w14:textId="1DC62BA2" w:rsidR="009962B3" w:rsidRPr="0044104E" w:rsidRDefault="009962B3" w:rsidP="009962B3">
            <w:pPr>
              <w:ind w:right="41"/>
              <w:jc w:val="center"/>
              <w:rPr>
                <w:rFonts w:ascii="Arial" w:eastAsia="Arial" w:hAnsi="Arial" w:cs="Arial"/>
                <w:color w:val="000000" w:themeColor="text1"/>
                <w:sz w:val="24"/>
              </w:rPr>
            </w:pPr>
          </w:p>
        </w:tc>
      </w:tr>
      <w:tr w:rsidR="009962B3" w:rsidRPr="0044104E" w14:paraId="68B3BB5F" w14:textId="77777777" w:rsidTr="00AB79E9">
        <w:trPr>
          <w:gridBefore w:val="4"/>
          <w:gridAfter w:val="1"/>
          <w:wBefore w:w="109" w:type="dxa"/>
          <w:wAfter w:w="30" w:type="dxa"/>
          <w:trHeight w:val="321"/>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C5560" w14:textId="77777777" w:rsidR="009962B3" w:rsidRPr="0044104E" w:rsidRDefault="009962B3" w:rsidP="009962B3">
            <w:pPr>
              <w:ind w:right="41"/>
              <w:jc w:val="center"/>
              <w:rPr>
                <w:rFonts w:ascii="Arial" w:eastAsia="Arial" w:hAnsi="Arial" w:cs="Arial"/>
                <w:color w:val="000000" w:themeColor="text1"/>
                <w:sz w:val="24"/>
              </w:rPr>
            </w:pPr>
            <w:r w:rsidRPr="0044104E">
              <w:rPr>
                <w:rFonts w:ascii="Arial" w:eastAsia="Arial" w:hAnsi="Arial" w:cs="Arial"/>
                <w:b/>
                <w:bCs/>
                <w:color w:val="000000" w:themeColor="text1"/>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42403" w14:textId="3348F0E8" w:rsidR="009962B3" w:rsidRPr="0044104E" w:rsidRDefault="009962B3" w:rsidP="009962B3">
            <w:pPr>
              <w:rPr>
                <w:rFonts w:ascii="Arial" w:eastAsia="Arial" w:hAnsi="Arial" w:cs="Arial"/>
                <w:b/>
                <w:bCs/>
                <w:color w:val="000000" w:themeColor="text1"/>
                <w:sz w:val="24"/>
              </w:rPr>
            </w:pPr>
            <w:r w:rsidRPr="0044104E">
              <w:rPr>
                <w:rFonts w:ascii="Arial" w:eastAsia="Arial" w:hAnsi="Arial" w:cs="Arial"/>
                <w:b/>
                <w:bCs/>
                <w:color w:val="000000" w:themeColor="text1"/>
                <w:sz w:val="24"/>
              </w:rPr>
              <w:t>Matters Arising</w:t>
            </w:r>
            <w:r w:rsidR="009F5B1F" w:rsidRPr="0044104E">
              <w:rPr>
                <w:rFonts w:ascii="Arial" w:eastAsia="Arial" w:hAnsi="Arial" w:cs="Arial"/>
                <w:b/>
                <w:bCs/>
                <w:color w:val="000000" w:themeColor="text1"/>
                <w:sz w:val="24"/>
              </w:rPr>
              <w:t xml:space="preserve"> </w:t>
            </w:r>
            <w:r w:rsidR="00A302F0" w:rsidRPr="0044104E">
              <w:rPr>
                <w:rFonts w:ascii="Arial" w:eastAsia="Arial" w:hAnsi="Arial" w:cs="Arial"/>
                <w:color w:val="000000" w:themeColor="text1"/>
                <w:sz w:val="24"/>
              </w:rPr>
              <w:t>All covered in reports.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63C4B" w14:textId="5684B6D9" w:rsidR="009962B3" w:rsidRPr="0044104E" w:rsidRDefault="009962B3" w:rsidP="009962B3">
            <w:pPr>
              <w:ind w:right="41"/>
              <w:jc w:val="center"/>
              <w:rPr>
                <w:rFonts w:ascii="Arial" w:eastAsia="Arial" w:hAnsi="Arial" w:cs="Arial"/>
                <w:color w:val="auto"/>
                <w:sz w:val="24"/>
              </w:rPr>
            </w:pPr>
          </w:p>
        </w:tc>
      </w:tr>
      <w:tr w:rsidR="009F5B1F" w:rsidRPr="0044104E" w14:paraId="04545FB4" w14:textId="77777777" w:rsidTr="00AB79E9">
        <w:trPr>
          <w:gridBefore w:val="4"/>
          <w:gridAfter w:val="1"/>
          <w:wBefore w:w="109" w:type="dxa"/>
          <w:wAfter w:w="30" w:type="dxa"/>
          <w:trHeight w:val="321"/>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F46B7" w14:textId="4C9C0869" w:rsidR="009F5B1F" w:rsidRPr="0044104E" w:rsidRDefault="009F5B1F" w:rsidP="009962B3">
            <w:pPr>
              <w:ind w:right="41"/>
              <w:jc w:val="center"/>
              <w:rPr>
                <w:rFonts w:ascii="Arial" w:eastAsia="Arial" w:hAnsi="Arial" w:cs="Arial"/>
                <w:b/>
                <w:bCs/>
                <w:color w:val="000000" w:themeColor="text1"/>
                <w:sz w:val="24"/>
              </w:rPr>
            </w:pPr>
            <w:r w:rsidRPr="0044104E">
              <w:rPr>
                <w:rFonts w:ascii="Arial" w:eastAsia="Arial" w:hAnsi="Arial" w:cs="Arial"/>
                <w:b/>
                <w:bCs/>
                <w:color w:val="000000" w:themeColor="text1"/>
                <w:sz w:val="24"/>
              </w:rPr>
              <w:t>(i)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89CB9" w14:textId="4BA5829D" w:rsidR="009F5B1F" w:rsidRPr="0044104E" w:rsidRDefault="009F5B1F" w:rsidP="009962B3">
            <w:pPr>
              <w:rPr>
                <w:rFonts w:ascii="Arial" w:eastAsia="Arial" w:hAnsi="Arial" w:cs="Arial"/>
                <w:b/>
                <w:bCs/>
                <w:color w:val="000000" w:themeColor="text1"/>
                <w:sz w:val="24"/>
              </w:rPr>
            </w:pPr>
            <w:r w:rsidRPr="0044104E">
              <w:rPr>
                <w:rFonts w:ascii="Arial" w:hAnsi="Arial" w:cs="Arial"/>
                <w:color w:val="000000" w:themeColor="text1"/>
                <w:kern w:val="0"/>
                <w:sz w:val="24"/>
                <w:lang w:eastAsia="en-US"/>
                <w14:ligatures w14:val="none"/>
              </w:rPr>
              <w:t>Sara is happy to remain on the committee with a role of</w:t>
            </w:r>
            <w:r w:rsidRPr="0044104E">
              <w:rPr>
                <w:rFonts w:ascii="Arial" w:hAnsi="Arial" w:cs="Arial"/>
                <w:color w:val="auto"/>
                <w:kern w:val="0"/>
                <w:sz w:val="24"/>
                <w:lang w:eastAsia="en-US"/>
                <w14:ligatures w14:val="none"/>
              </w:rPr>
              <w:t xml:space="preserve"> </w:t>
            </w:r>
            <w:r w:rsidR="001B724A" w:rsidRPr="0044104E">
              <w:rPr>
                <w:rFonts w:ascii="Arial" w:hAnsi="Arial" w:cs="Arial"/>
                <w:color w:val="auto"/>
                <w:kern w:val="0"/>
                <w:sz w:val="24"/>
                <w:lang w:eastAsia="en-US"/>
                <w14:ligatures w14:val="none"/>
              </w:rPr>
              <w:t>planning</w:t>
            </w:r>
            <w:r w:rsidRPr="0044104E">
              <w:rPr>
                <w:rFonts w:ascii="Arial" w:hAnsi="Arial" w:cs="Arial"/>
                <w:color w:val="auto"/>
                <w:kern w:val="0"/>
                <w:sz w:val="24"/>
                <w:lang w:eastAsia="en-US"/>
                <w14:ligatures w14:val="none"/>
              </w:rPr>
              <w:t xml:space="preserve"> multi-day distance</w:t>
            </w:r>
            <w:r w:rsidRPr="0044104E">
              <w:rPr>
                <w:rFonts w:ascii="Arial" w:eastAsia="Aptos" w:hAnsi="Arial" w:cs="Arial"/>
                <w:color w:val="auto"/>
                <w:kern w:val="3"/>
                <w:sz w:val="24"/>
                <w:lang w:eastAsia="en-US"/>
                <w14:ligatures w14:val="none"/>
              </w:rPr>
              <w:t xml:space="preserve"> trails. She w</w:t>
            </w:r>
            <w:r w:rsidR="001B724A" w:rsidRPr="0044104E">
              <w:rPr>
                <w:rFonts w:ascii="Arial" w:eastAsia="Aptos" w:hAnsi="Arial" w:cs="Arial"/>
                <w:color w:val="auto"/>
                <w:kern w:val="3"/>
                <w:sz w:val="24"/>
                <w:lang w:eastAsia="en-US"/>
                <w14:ligatures w14:val="none"/>
              </w:rPr>
              <w:t>ill</w:t>
            </w:r>
            <w:r w:rsidRPr="0044104E">
              <w:rPr>
                <w:rFonts w:ascii="Arial" w:eastAsia="Aptos" w:hAnsi="Arial" w:cs="Arial"/>
                <w:color w:val="auto"/>
                <w:kern w:val="3"/>
                <w:sz w:val="24"/>
                <w:lang w:eastAsia="en-US"/>
                <w14:ligatures w14:val="none"/>
              </w:rPr>
              <w:t xml:space="preserve"> also be able to help new Walks Secretary</w:t>
            </w:r>
            <w:r w:rsidR="00DB3B24">
              <w:rPr>
                <w:rFonts w:ascii="Arial" w:eastAsia="Aptos" w:hAnsi="Arial" w:cs="Arial"/>
                <w:color w:val="auto"/>
                <w:kern w:val="3"/>
                <w:sz w:val="24"/>
                <w:lang w:eastAsia="en-US"/>
                <w14:ligatures w14:val="none"/>
              </w:rPr>
              <w:t xml:space="preserve"> Tina.</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710833" w14:textId="77777777" w:rsidR="009F5B1F" w:rsidRPr="0044104E" w:rsidRDefault="009F5B1F" w:rsidP="009962B3">
            <w:pPr>
              <w:ind w:right="41"/>
              <w:jc w:val="center"/>
              <w:rPr>
                <w:rFonts w:ascii="Arial" w:eastAsia="Arial" w:hAnsi="Arial" w:cs="Arial"/>
                <w:color w:val="auto"/>
                <w:sz w:val="24"/>
              </w:rPr>
            </w:pPr>
          </w:p>
        </w:tc>
      </w:tr>
      <w:tr w:rsidR="009F5B1F" w:rsidRPr="0044104E" w14:paraId="5693310E" w14:textId="77777777" w:rsidTr="00AB79E9">
        <w:trPr>
          <w:gridBefore w:val="4"/>
          <w:gridAfter w:val="1"/>
          <w:wBefore w:w="109" w:type="dxa"/>
          <w:wAfter w:w="30" w:type="dxa"/>
          <w:trHeight w:val="321"/>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0D3AD" w14:textId="1082A116" w:rsidR="009F5B1F" w:rsidRPr="0044104E" w:rsidRDefault="001B724A" w:rsidP="009962B3">
            <w:pPr>
              <w:ind w:right="41"/>
              <w:jc w:val="center"/>
              <w:rPr>
                <w:rFonts w:ascii="Arial" w:eastAsia="Arial" w:hAnsi="Arial" w:cs="Arial"/>
                <w:b/>
                <w:bCs/>
                <w:color w:val="000000" w:themeColor="text1"/>
                <w:sz w:val="24"/>
              </w:rPr>
            </w:pPr>
            <w:r w:rsidRPr="0044104E">
              <w:rPr>
                <w:rFonts w:ascii="Arial" w:eastAsia="Arial" w:hAnsi="Arial" w:cs="Arial"/>
                <w:b/>
                <w:bCs/>
                <w:color w:val="000000" w:themeColor="text1"/>
                <w:sz w:val="24"/>
              </w:rPr>
              <w:t>(ii)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55F4D" w14:textId="4AF5B4CA" w:rsidR="009F5B1F" w:rsidRPr="001800ED" w:rsidRDefault="005F77FC" w:rsidP="009962B3">
            <w:pPr>
              <w:rPr>
                <w:rFonts w:ascii="Arial" w:eastAsia="Arial" w:hAnsi="Arial" w:cs="Arial"/>
                <w:b/>
                <w:bCs/>
                <w:color w:val="000000" w:themeColor="text1"/>
                <w:sz w:val="24"/>
              </w:rPr>
            </w:pPr>
            <w:r w:rsidRPr="001800ED">
              <w:rPr>
                <w:rFonts w:ascii="Arial" w:hAnsi="Arial" w:cs="Arial"/>
                <w:sz w:val="24"/>
                <w:shd w:val="clear" w:color="auto" w:fill="FFFFFF"/>
              </w:rPr>
              <w:t>Chris Bent has resigned from the committee, having raised concerns with Sarah regarding aspects of committee culture and approaches to working practices. A meeting was arranged in June to discuss these matters; however, Chris was unable to attend. Sarah has reflected on the points raised and is reviewing them in the context of existing policies, roles and responsibilities, and will advise the committee if any further action or discussion is required.</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5E370" w14:textId="77777777" w:rsidR="009F5B1F" w:rsidRPr="0044104E" w:rsidRDefault="009F5B1F" w:rsidP="009962B3">
            <w:pPr>
              <w:ind w:right="41"/>
              <w:jc w:val="center"/>
              <w:rPr>
                <w:rFonts w:ascii="Arial" w:eastAsia="Arial" w:hAnsi="Arial" w:cs="Arial"/>
                <w:color w:val="auto"/>
                <w:sz w:val="24"/>
              </w:rPr>
            </w:pPr>
          </w:p>
        </w:tc>
      </w:tr>
      <w:tr w:rsidR="00272B43" w:rsidRPr="0044104E" w14:paraId="23D92AA6" w14:textId="77777777" w:rsidTr="00AB79E9">
        <w:trPr>
          <w:gridBefore w:val="4"/>
          <w:gridAfter w:val="1"/>
          <w:wBefore w:w="109" w:type="dxa"/>
          <w:wAfter w:w="30" w:type="dxa"/>
          <w:trHeight w:val="2791"/>
        </w:trPr>
        <w:tc>
          <w:tcPr>
            <w:tcW w:w="1130" w:type="dxa"/>
            <w:tcBorders>
              <w:top w:val="single" w:sz="4" w:space="0" w:color="000000" w:themeColor="text1"/>
              <w:left w:val="single" w:sz="4" w:space="0" w:color="000000" w:themeColor="text1"/>
              <w:right w:val="single" w:sz="4" w:space="0" w:color="000000" w:themeColor="text1"/>
            </w:tcBorders>
          </w:tcPr>
          <w:p w14:paraId="532E2D1B" w14:textId="458EEBEF" w:rsidR="00272B43" w:rsidRPr="0044104E" w:rsidRDefault="00272B43" w:rsidP="009962B3">
            <w:pPr>
              <w:ind w:right="41"/>
              <w:jc w:val="center"/>
              <w:rPr>
                <w:rFonts w:ascii="Arial" w:eastAsia="Arial" w:hAnsi="Arial" w:cs="Arial"/>
                <w:b/>
                <w:bCs/>
                <w:color w:val="000000" w:themeColor="text1"/>
                <w:sz w:val="24"/>
              </w:rPr>
            </w:pPr>
            <w:r w:rsidRPr="0044104E">
              <w:rPr>
                <w:rFonts w:ascii="Arial" w:eastAsia="Arial" w:hAnsi="Arial" w:cs="Arial"/>
                <w:b/>
                <w:bCs/>
                <w:color w:val="000000" w:themeColor="text1"/>
                <w:sz w:val="24"/>
              </w:rPr>
              <w:t>(iii)</w:t>
            </w:r>
          </w:p>
        </w:tc>
        <w:tc>
          <w:tcPr>
            <w:tcW w:w="8356" w:type="dxa"/>
            <w:tcBorders>
              <w:top w:val="single" w:sz="4" w:space="0" w:color="000000" w:themeColor="text1"/>
              <w:left w:val="single" w:sz="4" w:space="0" w:color="000000" w:themeColor="text1"/>
              <w:right w:val="single" w:sz="4" w:space="0" w:color="000000" w:themeColor="text1"/>
            </w:tcBorders>
          </w:tcPr>
          <w:p w14:paraId="47751EBD" w14:textId="6E57A3D0" w:rsidR="00272B43" w:rsidRPr="0044104E" w:rsidRDefault="00272B43" w:rsidP="00990038">
            <w:pPr>
              <w:suppressAutoHyphens/>
              <w:autoSpaceDN w:val="0"/>
              <w:spacing w:line="240" w:lineRule="auto"/>
              <w:textAlignment w:val="baseline"/>
              <w:rPr>
                <w:rFonts w:ascii="Arial" w:hAnsi="Arial" w:cs="Arial"/>
                <w:b/>
                <w:bCs/>
                <w:color w:val="000000" w:themeColor="text1"/>
                <w:kern w:val="0"/>
                <w:sz w:val="24"/>
                <w:lang w:eastAsia="en-US"/>
                <w14:ligatures w14:val="none"/>
              </w:rPr>
            </w:pPr>
            <w:r w:rsidRPr="0044104E">
              <w:rPr>
                <w:rFonts w:ascii="Arial" w:hAnsi="Arial" w:cs="Arial"/>
                <w:b/>
                <w:bCs/>
                <w:color w:val="000000" w:themeColor="text1"/>
                <w:kern w:val="0"/>
                <w:sz w:val="24"/>
                <w:lang w:eastAsia="en-US"/>
                <w14:ligatures w14:val="none"/>
              </w:rPr>
              <w:t>The increases in event entry fees</w:t>
            </w:r>
          </w:p>
          <w:p w14:paraId="207F3152" w14:textId="197E401A" w:rsidR="00272B43" w:rsidRPr="0044104E" w:rsidRDefault="00272B43" w:rsidP="00943D51">
            <w:pPr>
              <w:suppressAutoHyphens/>
              <w:autoSpaceDN w:val="0"/>
              <w:spacing w:line="240" w:lineRule="auto"/>
              <w:textAlignment w:val="baseline"/>
              <w:rPr>
                <w:rFonts w:ascii="Arial" w:hAnsi="Arial" w:cs="Arial"/>
                <w:color w:val="000000" w:themeColor="text1"/>
                <w:kern w:val="0"/>
                <w:sz w:val="24"/>
                <w:lang w:eastAsia="en-US"/>
                <w14:ligatures w14:val="none"/>
              </w:rPr>
            </w:pPr>
            <w:r w:rsidRPr="0044104E">
              <w:rPr>
                <w:rFonts w:ascii="Arial" w:hAnsi="Arial" w:cs="Arial"/>
                <w:color w:val="000000" w:themeColor="text1"/>
                <w:kern w:val="0"/>
                <w:sz w:val="24"/>
                <w:lang w:eastAsia="en-US"/>
                <w14:ligatures w14:val="none"/>
              </w:rPr>
              <w:t>Both Mike and Alan Leadbetter’s comments about the increases were noted:</w:t>
            </w:r>
          </w:p>
          <w:p w14:paraId="0258FA9E" w14:textId="74A8BE74" w:rsidR="00272B43" w:rsidRPr="0044104E" w:rsidRDefault="00272B43" w:rsidP="00943D51">
            <w:pPr>
              <w:pStyle w:val="ListParagraph"/>
              <w:numPr>
                <w:ilvl w:val="0"/>
                <w:numId w:val="23"/>
              </w:numPr>
              <w:suppressAutoHyphens/>
              <w:autoSpaceDN w:val="0"/>
              <w:spacing w:line="240" w:lineRule="auto"/>
              <w:ind w:left="360"/>
              <w:textAlignment w:val="baseline"/>
              <w:rPr>
                <w:rFonts w:ascii="Arial" w:hAnsi="Arial" w:cs="Arial"/>
                <w:color w:val="000000" w:themeColor="text1"/>
                <w:kern w:val="0"/>
                <w:sz w:val="24"/>
                <w:lang w:eastAsia="en-US"/>
                <w14:ligatures w14:val="none"/>
              </w:rPr>
            </w:pPr>
            <w:r w:rsidRPr="0044104E">
              <w:rPr>
                <w:rFonts w:ascii="Arial" w:hAnsi="Arial" w:cs="Arial"/>
                <w:color w:val="000000" w:themeColor="text1"/>
                <w:kern w:val="0"/>
                <w:sz w:val="24"/>
                <w:lang w:eastAsia="en-US"/>
                <w14:ligatures w14:val="none"/>
              </w:rPr>
              <w:t>Mike believes that as the Pick &amp; Mix has only one hall to be paid for, the proposed entry fee increase should be lower than for other BBN events. He suggests £12 LDWA/£16 non-LDWA. A decision needs to be made promptly (for SiEntries and Strider)</w:t>
            </w:r>
            <w:r w:rsidR="00DA5678">
              <w:rPr>
                <w:rFonts w:ascii="Arial" w:hAnsi="Arial" w:cs="Arial"/>
                <w:color w:val="000000" w:themeColor="text1"/>
                <w:kern w:val="0"/>
                <w:sz w:val="24"/>
                <w:lang w:eastAsia="en-US"/>
                <w14:ligatures w14:val="none"/>
              </w:rPr>
              <w:t>.</w:t>
            </w:r>
          </w:p>
          <w:p w14:paraId="0FC63D8C" w14:textId="77777777" w:rsidR="00272B43" w:rsidRPr="0044104E" w:rsidRDefault="00272B43" w:rsidP="00943D51">
            <w:pPr>
              <w:pStyle w:val="ListParagraph"/>
              <w:numPr>
                <w:ilvl w:val="0"/>
                <w:numId w:val="23"/>
              </w:numPr>
              <w:suppressAutoHyphens/>
              <w:autoSpaceDN w:val="0"/>
              <w:spacing w:line="240" w:lineRule="auto"/>
              <w:ind w:left="360"/>
              <w:textAlignment w:val="baseline"/>
              <w:rPr>
                <w:rFonts w:ascii="Arial" w:hAnsi="Arial" w:cs="Arial"/>
                <w:color w:val="000000" w:themeColor="text1"/>
                <w:kern w:val="0"/>
                <w:sz w:val="24"/>
                <w:lang w:eastAsia="en-US"/>
                <w14:ligatures w14:val="none"/>
              </w:rPr>
            </w:pPr>
            <w:r w:rsidRPr="0044104E">
              <w:rPr>
                <w:rFonts w:ascii="Arial" w:hAnsi="Arial" w:cs="Arial"/>
                <w:color w:val="000000" w:themeColor="text1"/>
                <w:kern w:val="0"/>
                <w:sz w:val="24"/>
                <w:lang w:eastAsia="en-US"/>
                <w14:ligatures w14:val="none"/>
              </w:rPr>
              <w:t>Alan has indicated there would probably have been an increase in the entry fee for the next Hannington Hike, but he would have wished to make that decision himself.</w:t>
            </w:r>
          </w:p>
          <w:p w14:paraId="2D85398E" w14:textId="517CCD60" w:rsidR="00272B43" w:rsidRPr="0044104E" w:rsidRDefault="00272B43" w:rsidP="00943D51">
            <w:pPr>
              <w:suppressAutoHyphens/>
              <w:autoSpaceDN w:val="0"/>
              <w:spacing w:line="240" w:lineRule="auto"/>
              <w:textAlignment w:val="baseline"/>
              <w:rPr>
                <w:rFonts w:ascii="Arial" w:hAnsi="Arial" w:cs="Arial"/>
                <w:color w:val="000000" w:themeColor="text1"/>
                <w:kern w:val="0"/>
                <w:sz w:val="24"/>
                <w:lang w:eastAsia="en-US"/>
                <w14:ligatures w14:val="none"/>
              </w:rPr>
            </w:pPr>
            <w:r w:rsidRPr="0044104E">
              <w:rPr>
                <w:rFonts w:ascii="Arial" w:hAnsi="Arial" w:cs="Arial"/>
                <w:b/>
                <w:bCs/>
                <w:color w:val="000000" w:themeColor="text1"/>
                <w:kern w:val="0"/>
                <w:sz w:val="24"/>
                <w:lang w:eastAsia="en-US"/>
                <w14:ligatures w14:val="none"/>
              </w:rPr>
              <w:t xml:space="preserve">It was agreed the finance sub-committee would review the matter. </w:t>
            </w:r>
            <w:r w:rsidR="00C719F6">
              <w:rPr>
                <w:rFonts w:ascii="Arial" w:hAnsi="Arial" w:cs="Arial"/>
                <w:b/>
                <w:bCs/>
                <w:color w:val="000000" w:themeColor="text1"/>
                <w:kern w:val="0"/>
                <w:sz w:val="24"/>
                <w:lang w:eastAsia="en-US"/>
                <w14:ligatures w14:val="none"/>
              </w:rPr>
              <w:br/>
            </w:r>
            <w:r w:rsidR="00C719F6" w:rsidRPr="007A12B5">
              <w:rPr>
                <w:rFonts w:ascii="Arial" w:hAnsi="Arial" w:cs="Arial"/>
                <w:i/>
                <w:iCs/>
                <w:color w:val="000000" w:themeColor="text1"/>
                <w:kern w:val="0"/>
                <w:sz w:val="24"/>
                <w:lang w:eastAsia="en-US"/>
                <w14:ligatures w14:val="none"/>
              </w:rPr>
              <w:t>See post-meeting note p.11</w:t>
            </w:r>
            <w:r w:rsidR="007A12B5" w:rsidRPr="007A12B5">
              <w:rPr>
                <w:rFonts w:ascii="Arial" w:hAnsi="Arial" w:cs="Arial"/>
                <w:i/>
                <w:iCs/>
                <w:color w:val="000000" w:themeColor="text1"/>
                <w:kern w:val="0"/>
                <w:sz w:val="24"/>
                <w:lang w:eastAsia="en-US"/>
                <w14:ligatures w14:val="none"/>
              </w:rPr>
              <w:t>.</w:t>
            </w:r>
          </w:p>
        </w:tc>
        <w:tc>
          <w:tcPr>
            <w:tcW w:w="1144" w:type="dxa"/>
            <w:tcBorders>
              <w:top w:val="single" w:sz="4" w:space="0" w:color="000000" w:themeColor="text1"/>
              <w:left w:val="single" w:sz="4" w:space="0" w:color="000000" w:themeColor="text1"/>
              <w:right w:val="single" w:sz="4" w:space="0" w:color="000000" w:themeColor="text1"/>
            </w:tcBorders>
            <w:vAlign w:val="bottom"/>
          </w:tcPr>
          <w:p w14:paraId="6AFDC0C5" w14:textId="603C4B83" w:rsidR="00272B43" w:rsidRPr="0044104E" w:rsidRDefault="00272B43" w:rsidP="00181B55">
            <w:pPr>
              <w:ind w:right="41"/>
              <w:rPr>
                <w:rFonts w:ascii="Arial" w:eastAsia="Arial" w:hAnsi="Arial" w:cs="Arial"/>
                <w:b/>
                <w:bCs/>
                <w:color w:val="auto"/>
                <w:sz w:val="24"/>
              </w:rPr>
            </w:pPr>
            <w:r w:rsidRPr="0044104E">
              <w:rPr>
                <w:rFonts w:ascii="Arial" w:hAnsi="Arial" w:cs="Arial"/>
                <w:b/>
                <w:bCs/>
                <w:color w:val="000000" w:themeColor="text1"/>
                <w:kern w:val="0"/>
                <w:sz w:val="24"/>
                <w:lang w:eastAsia="en-US"/>
                <w14:ligatures w14:val="none"/>
              </w:rPr>
              <w:t>Finance S/Cttee</w:t>
            </w:r>
          </w:p>
        </w:tc>
      </w:tr>
      <w:tr w:rsidR="009962B3" w:rsidRPr="0044104E" w14:paraId="3B1C4448" w14:textId="77777777" w:rsidTr="00AB79E9">
        <w:trPr>
          <w:gridBefore w:val="4"/>
          <w:gridAfter w:val="1"/>
          <w:wBefore w:w="109" w:type="dxa"/>
          <w:wAfter w:w="30" w:type="dxa"/>
          <w:trHeight w:val="333"/>
        </w:trPr>
        <w:tc>
          <w:tcPr>
            <w:tcW w:w="1130"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71E6D3F5" w14:textId="12EE9B13" w:rsidR="009962B3" w:rsidRPr="0044104E" w:rsidRDefault="009962B3" w:rsidP="009962B3">
            <w:pPr>
              <w:ind w:left="1"/>
              <w:rPr>
                <w:rFonts w:ascii="Arial" w:eastAsia="Arial" w:hAnsi="Arial" w:cs="Arial"/>
                <w:color w:val="000000" w:themeColor="text1"/>
                <w:sz w:val="24"/>
              </w:rPr>
            </w:pP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3F5E4388" w14:textId="6BAE25D7" w:rsidR="009962B3" w:rsidRPr="0044104E" w:rsidRDefault="009962B3" w:rsidP="009962B3">
            <w:pPr>
              <w:rPr>
                <w:rFonts w:ascii="Arial" w:eastAsia="Arial" w:hAnsi="Arial" w:cs="Arial"/>
                <w:color w:val="000000" w:themeColor="text1"/>
                <w:sz w:val="24"/>
              </w:rPr>
            </w:pPr>
          </w:p>
        </w:tc>
        <w:tc>
          <w:tcPr>
            <w:tcW w:w="1144"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1E51970B" w14:textId="6B2EECBF" w:rsidR="009962B3" w:rsidRPr="0044104E" w:rsidRDefault="009962B3" w:rsidP="009962B3">
            <w:pPr>
              <w:ind w:right="41"/>
              <w:jc w:val="center"/>
              <w:rPr>
                <w:rFonts w:ascii="Arial" w:eastAsia="Arial" w:hAnsi="Arial" w:cs="Arial"/>
                <w:color w:val="auto"/>
                <w:sz w:val="24"/>
              </w:rPr>
            </w:pPr>
          </w:p>
        </w:tc>
      </w:tr>
      <w:tr w:rsidR="002F6098" w:rsidRPr="0044104E" w14:paraId="55A9576A" w14:textId="77777777" w:rsidTr="00AB79E9">
        <w:trPr>
          <w:gridBefore w:val="4"/>
          <w:gridAfter w:val="1"/>
          <w:wBefore w:w="109" w:type="dxa"/>
          <w:wAfter w:w="30" w:type="dxa"/>
          <w:trHeight w:val="320"/>
        </w:trPr>
        <w:tc>
          <w:tcPr>
            <w:tcW w:w="1130"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46745C57" w14:textId="63E13F6D" w:rsidR="002F6098" w:rsidRPr="0044104E" w:rsidRDefault="002F6098" w:rsidP="002F6098">
            <w:pPr>
              <w:ind w:left="1"/>
              <w:jc w:val="center"/>
              <w:rPr>
                <w:rFonts w:ascii="Arial" w:eastAsia="Arial" w:hAnsi="Arial" w:cs="Arial"/>
                <w:color w:val="000000" w:themeColor="text1"/>
                <w:sz w:val="24"/>
              </w:rPr>
            </w:pPr>
            <w:r w:rsidRPr="0044104E">
              <w:rPr>
                <w:rFonts w:ascii="Arial" w:eastAsia="Arial" w:hAnsi="Arial" w:cs="Arial"/>
                <w:b/>
                <w:bCs/>
                <w:color w:val="000000" w:themeColor="text1"/>
                <w:sz w:val="24"/>
              </w:rPr>
              <w:t>3.</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79075BCE" w14:textId="0719CA4C" w:rsidR="002F6098" w:rsidRPr="0044104E" w:rsidRDefault="002F6098" w:rsidP="002F6098">
            <w:pPr>
              <w:rPr>
                <w:rFonts w:ascii="Arial" w:eastAsia="Arial" w:hAnsi="Arial" w:cs="Arial"/>
                <w:color w:val="000000" w:themeColor="text1"/>
                <w:sz w:val="24"/>
              </w:rPr>
            </w:pPr>
            <w:r w:rsidRPr="0044104E">
              <w:rPr>
                <w:rFonts w:ascii="Arial" w:eastAsia="Times New Roman" w:hAnsi="Arial" w:cs="Arial"/>
                <w:b/>
                <w:color w:val="000000" w:themeColor="text1"/>
                <w:kern w:val="0"/>
                <w:sz w:val="24"/>
                <w:lang w:val="en-US" w:eastAsia="ar-SA"/>
                <w14:ligatures w14:val="none"/>
              </w:rPr>
              <w:t>Matters agreed by Email/WhatsApp since the last Committee Meeting</w:t>
            </w:r>
          </w:p>
        </w:tc>
        <w:tc>
          <w:tcPr>
            <w:tcW w:w="1144"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2A59E4C0" w14:textId="023D4A23" w:rsidR="002F6098" w:rsidRPr="0044104E" w:rsidRDefault="002F6098" w:rsidP="002F6098">
            <w:pPr>
              <w:ind w:right="41"/>
              <w:jc w:val="center"/>
              <w:rPr>
                <w:rFonts w:ascii="Arial" w:eastAsia="Arial" w:hAnsi="Arial" w:cs="Arial"/>
                <w:color w:val="auto"/>
                <w:sz w:val="24"/>
              </w:rPr>
            </w:pPr>
          </w:p>
        </w:tc>
      </w:tr>
      <w:tr w:rsidR="009962B3" w:rsidRPr="0044104E" w14:paraId="67511B3B" w14:textId="77777777" w:rsidTr="00AB79E9">
        <w:trPr>
          <w:gridBefore w:val="4"/>
          <w:gridAfter w:val="1"/>
          <w:wBefore w:w="109" w:type="dxa"/>
          <w:wAfter w:w="30" w:type="dxa"/>
          <w:trHeight w:val="286"/>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B6A27" w14:textId="0E05D5BE" w:rsidR="009962B3" w:rsidRPr="0044104E" w:rsidRDefault="009962B3" w:rsidP="009962B3">
            <w:pPr>
              <w:ind w:right="108"/>
              <w:jc w:val="center"/>
              <w:rPr>
                <w:rFonts w:ascii="Arial" w:eastAsia="Arial" w:hAnsi="Arial" w:cs="Arial"/>
                <w:b/>
                <w:bCs/>
                <w:color w:val="000000" w:themeColor="text1"/>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4428A" w14:textId="0429C4D9" w:rsidR="009962B3" w:rsidRPr="0044104E" w:rsidRDefault="001F0B6A" w:rsidP="006E4BBF">
            <w:pPr>
              <w:pStyle w:val="ListParagraph"/>
              <w:numPr>
                <w:ilvl w:val="0"/>
                <w:numId w:val="24"/>
              </w:numPr>
              <w:suppressAutoHyphens/>
              <w:spacing w:line="240" w:lineRule="auto"/>
              <w:ind w:left="360"/>
              <w:rPr>
                <w:rFonts w:ascii="Arial" w:eastAsia="Arial" w:hAnsi="Arial" w:cs="Arial"/>
                <w:b/>
                <w:bCs/>
                <w:color w:val="000000" w:themeColor="text1"/>
                <w:sz w:val="24"/>
              </w:rPr>
            </w:pPr>
            <w:r w:rsidRPr="0044104E">
              <w:rPr>
                <w:rFonts w:ascii="Arial" w:eastAsia="Arial" w:hAnsi="Arial" w:cs="Arial"/>
                <w:color w:val="000000" w:themeColor="text1"/>
                <w:kern w:val="3"/>
                <w:sz w:val="24"/>
                <w14:ligatures w14:val="none"/>
              </w:rPr>
              <w:t>Cancellation of the</w:t>
            </w:r>
            <w:r w:rsidR="00990038" w:rsidRPr="0044104E">
              <w:rPr>
                <w:rFonts w:ascii="Arial" w:eastAsia="Arial" w:hAnsi="Arial" w:cs="Arial"/>
                <w:color w:val="000000" w:themeColor="text1"/>
                <w:kern w:val="3"/>
                <w:sz w:val="24"/>
                <w14:ligatures w14:val="none"/>
              </w:rPr>
              <w:t xml:space="preserve"> first aid course due to lack of interest</w:t>
            </w:r>
            <w:r w:rsidR="007E6855">
              <w:rPr>
                <w:rFonts w:ascii="Arial" w:eastAsia="Arial" w:hAnsi="Arial" w:cs="Arial"/>
                <w:color w:val="000000" w:themeColor="text1"/>
                <w:kern w:val="3"/>
                <w:sz w:val="24"/>
                <w14:ligatures w14:val="none"/>
              </w:rPr>
              <w:t>.</w:t>
            </w:r>
            <w:r w:rsidR="00990038" w:rsidRPr="0044104E">
              <w:rPr>
                <w:rFonts w:ascii="Arial" w:eastAsia="Times New Roman" w:hAnsi="Arial" w:cs="Arial"/>
                <w:bCs/>
                <w:color w:val="000000" w:themeColor="text1"/>
                <w:kern w:val="0"/>
                <w:sz w:val="24"/>
                <w:lang w:val="en-US" w:eastAsia="ar-SA"/>
                <w14:ligatures w14:val="none"/>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9A94F" w14:textId="0451BFD0" w:rsidR="009962B3" w:rsidRPr="0044104E" w:rsidRDefault="009962B3" w:rsidP="00E57A4C">
            <w:pPr>
              <w:ind w:right="41" w:hanging="383"/>
              <w:jc w:val="center"/>
              <w:rPr>
                <w:rFonts w:ascii="Arial" w:eastAsia="Arial" w:hAnsi="Arial" w:cs="Arial"/>
                <w:color w:val="auto"/>
                <w:sz w:val="24"/>
              </w:rPr>
            </w:pPr>
          </w:p>
        </w:tc>
      </w:tr>
      <w:tr w:rsidR="009962B3" w:rsidRPr="0044104E" w14:paraId="5D075B29" w14:textId="77777777" w:rsidTr="00AB79E9">
        <w:trPr>
          <w:gridBefore w:val="4"/>
          <w:gridAfter w:val="1"/>
          <w:wBefore w:w="109" w:type="dxa"/>
          <w:wAfter w:w="30" w:type="dxa"/>
          <w:trHeight w:val="331"/>
        </w:trPr>
        <w:tc>
          <w:tcPr>
            <w:tcW w:w="1130"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501C7924" w14:textId="52038264" w:rsidR="009962B3" w:rsidRPr="0044104E" w:rsidRDefault="009962B3" w:rsidP="009962B3">
            <w:pPr>
              <w:spacing w:line="240" w:lineRule="auto"/>
              <w:ind w:right="41"/>
              <w:jc w:val="center"/>
              <w:rPr>
                <w:rFonts w:ascii="Arial" w:eastAsia="Arial" w:hAnsi="Arial" w:cs="Arial"/>
                <w:color w:val="000000" w:themeColor="text1"/>
                <w:sz w:val="24"/>
              </w:rPr>
            </w:pP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6F6036E9" w14:textId="3CB6F5E1" w:rsidR="009962B3" w:rsidRPr="0044104E" w:rsidRDefault="009962B3" w:rsidP="009962B3">
            <w:pPr>
              <w:spacing w:line="240" w:lineRule="auto"/>
              <w:rPr>
                <w:rFonts w:ascii="Arial" w:eastAsia="Arial" w:hAnsi="Arial" w:cs="Arial"/>
                <w:color w:val="000000" w:themeColor="text1"/>
                <w:sz w:val="24"/>
              </w:rPr>
            </w:pPr>
          </w:p>
        </w:tc>
        <w:tc>
          <w:tcPr>
            <w:tcW w:w="1144"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59278ADE" w14:textId="4F3850A7" w:rsidR="009962B3" w:rsidRPr="0044104E" w:rsidRDefault="009962B3" w:rsidP="009962B3">
            <w:pPr>
              <w:ind w:right="41"/>
              <w:jc w:val="center"/>
              <w:rPr>
                <w:rFonts w:ascii="Arial" w:eastAsia="Arial" w:hAnsi="Arial" w:cs="Arial"/>
                <w:color w:val="auto"/>
                <w:sz w:val="24"/>
              </w:rPr>
            </w:pPr>
          </w:p>
        </w:tc>
      </w:tr>
      <w:tr w:rsidR="00E4111F" w:rsidRPr="0044104E" w14:paraId="3C009EFB" w14:textId="77777777" w:rsidTr="00AB79E9">
        <w:trPr>
          <w:gridBefore w:val="4"/>
          <w:gridAfter w:val="1"/>
          <w:wBefore w:w="109" w:type="dxa"/>
          <w:wAfter w:w="30" w:type="dxa"/>
          <w:trHeight w:val="319"/>
        </w:trPr>
        <w:tc>
          <w:tcPr>
            <w:tcW w:w="1130"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7E411F0A" w14:textId="01FFE15D" w:rsidR="00E4111F" w:rsidRPr="0044104E" w:rsidRDefault="00E4111F" w:rsidP="00E4111F">
            <w:pPr>
              <w:ind w:right="41"/>
              <w:jc w:val="center"/>
              <w:rPr>
                <w:rFonts w:ascii="Arial" w:eastAsia="Arial" w:hAnsi="Arial" w:cs="Arial"/>
                <w:color w:val="000000" w:themeColor="text1"/>
                <w:sz w:val="24"/>
              </w:rPr>
            </w:pPr>
            <w:r w:rsidRPr="0044104E">
              <w:rPr>
                <w:rFonts w:ascii="Arial" w:eastAsia="Arial" w:hAnsi="Arial" w:cs="Arial"/>
                <w:b/>
                <w:bCs/>
                <w:color w:val="000000" w:themeColor="text1"/>
                <w:sz w:val="24"/>
              </w:rPr>
              <w:t>4.</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2350B919" w14:textId="4381AA6D" w:rsidR="00E4111F" w:rsidRPr="0044104E" w:rsidRDefault="00E4111F" w:rsidP="00E4111F">
            <w:pPr>
              <w:rPr>
                <w:rFonts w:ascii="Arial" w:eastAsia="Arial" w:hAnsi="Arial" w:cs="Arial"/>
                <w:color w:val="000000" w:themeColor="text1"/>
                <w:sz w:val="24"/>
              </w:rPr>
            </w:pPr>
            <w:r w:rsidRPr="0044104E">
              <w:rPr>
                <w:rFonts w:ascii="Arial" w:eastAsia="Arial" w:hAnsi="Arial" w:cs="Arial"/>
                <w:b/>
                <w:bCs/>
                <w:color w:val="000000" w:themeColor="text1"/>
                <w:sz w:val="24"/>
              </w:rPr>
              <w:t xml:space="preserve">Reports </w:t>
            </w:r>
          </w:p>
        </w:tc>
        <w:tc>
          <w:tcPr>
            <w:tcW w:w="1144"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6AD9AE4D" w14:textId="3E7AE915" w:rsidR="00E4111F" w:rsidRPr="0044104E" w:rsidRDefault="00E4111F" w:rsidP="00E4111F">
            <w:pPr>
              <w:ind w:right="41"/>
              <w:jc w:val="center"/>
              <w:rPr>
                <w:rFonts w:ascii="Arial" w:eastAsia="Arial" w:hAnsi="Arial" w:cs="Arial"/>
                <w:color w:val="auto"/>
                <w:sz w:val="24"/>
              </w:rPr>
            </w:pPr>
          </w:p>
        </w:tc>
      </w:tr>
      <w:tr w:rsidR="009962B3" w:rsidRPr="0044104E" w14:paraId="7DFA4D77" w14:textId="77777777" w:rsidTr="00AB79E9">
        <w:trPr>
          <w:gridBefore w:val="4"/>
          <w:gridAfter w:val="1"/>
          <w:wBefore w:w="109" w:type="dxa"/>
          <w:wAfter w:w="30" w:type="dxa"/>
          <w:trHeight w:val="288"/>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ED6C4" w14:textId="14D75A04" w:rsidR="009962B3" w:rsidRPr="0044104E" w:rsidRDefault="009962B3" w:rsidP="002F6098">
            <w:pPr>
              <w:ind w:right="107"/>
              <w:jc w:val="center"/>
              <w:rPr>
                <w:rFonts w:ascii="Arial" w:eastAsia="Arial" w:hAnsi="Arial" w:cs="Arial"/>
                <w:color w:val="000000" w:themeColor="text1"/>
                <w:sz w:val="24"/>
              </w:rPr>
            </w:pPr>
            <w:r w:rsidRPr="0044104E">
              <w:rPr>
                <w:rFonts w:ascii="Arial" w:eastAsia="Arial" w:hAnsi="Arial" w:cs="Arial"/>
                <w:b/>
                <w:bCs/>
                <w:color w:val="000000" w:themeColor="text1"/>
                <w:sz w:val="24"/>
              </w:rPr>
              <w:t>(i)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E283" w14:textId="0806DF8B" w:rsidR="009962B3" w:rsidRPr="0044104E" w:rsidRDefault="009962B3" w:rsidP="009962B3">
            <w:pPr>
              <w:rPr>
                <w:rFonts w:ascii="Arial" w:eastAsia="Arial" w:hAnsi="Arial" w:cs="Arial"/>
                <w:color w:val="000000" w:themeColor="text1"/>
                <w:sz w:val="24"/>
              </w:rPr>
            </w:pPr>
            <w:r w:rsidRPr="0044104E">
              <w:rPr>
                <w:rFonts w:ascii="Arial" w:eastAsia="Arial" w:hAnsi="Arial" w:cs="Arial"/>
                <w:b/>
                <w:bCs/>
                <w:color w:val="000000" w:themeColor="text1"/>
                <w:sz w:val="24"/>
              </w:rPr>
              <w:t xml:space="preserve">Chair  </w:t>
            </w:r>
            <w:r w:rsidRPr="0044104E">
              <w:rPr>
                <w:rFonts w:ascii="Arial" w:eastAsia="Arial" w:hAnsi="Arial" w:cs="Arial"/>
                <w:b/>
                <w:bCs/>
                <w:i/>
                <w:iCs/>
                <w:color w:val="000000" w:themeColor="text1"/>
                <w:sz w:val="24"/>
              </w:rPr>
              <w:t>Sarah Feal</w:t>
            </w:r>
            <w:r w:rsidRPr="0044104E">
              <w:rPr>
                <w:rFonts w:ascii="Arial" w:eastAsia="Arial" w:hAnsi="Arial" w:cs="Arial"/>
                <w:b/>
                <w:bCs/>
                <w:color w:val="000000" w:themeColor="text1"/>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B961A" w14:textId="6FE48894" w:rsidR="009962B3" w:rsidRPr="0044104E" w:rsidRDefault="009962B3" w:rsidP="009962B3">
            <w:pPr>
              <w:ind w:right="41"/>
              <w:jc w:val="center"/>
              <w:rPr>
                <w:rFonts w:ascii="Arial" w:eastAsia="Arial" w:hAnsi="Arial" w:cs="Arial"/>
                <w:color w:val="auto"/>
                <w:sz w:val="24"/>
              </w:rPr>
            </w:pPr>
          </w:p>
        </w:tc>
      </w:tr>
      <w:tr w:rsidR="009962B3" w:rsidRPr="0044104E" w14:paraId="49548905" w14:textId="77777777" w:rsidTr="00AB79E9">
        <w:trPr>
          <w:gridAfter w:val="1"/>
          <w:wAfter w:w="30" w:type="dxa"/>
          <w:trHeight w:val="286"/>
        </w:trPr>
        <w:tc>
          <w:tcPr>
            <w:tcW w:w="12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BE907" w14:textId="77777777" w:rsidR="009962B3" w:rsidRPr="0044104E" w:rsidRDefault="009962B3" w:rsidP="009962B3">
            <w:pPr>
              <w:ind w:right="41"/>
              <w:jc w:val="center"/>
              <w:rPr>
                <w:rFonts w:ascii="Arial" w:eastAsia="Arial" w:hAnsi="Arial" w:cs="Arial"/>
                <w:color w:val="000000" w:themeColor="text1"/>
                <w:sz w:val="24"/>
              </w:rPr>
            </w:pPr>
            <w:r w:rsidRPr="0044104E">
              <w:rPr>
                <w:rFonts w:ascii="Arial" w:eastAsia="Arial" w:hAnsi="Arial" w:cs="Arial"/>
                <w:b/>
                <w:bCs/>
                <w:color w:val="000000" w:themeColor="text1"/>
                <w:sz w:val="24"/>
              </w:rPr>
              <w:lastRenderedPageBreak/>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6791F7E" w14:textId="7BBDE01D" w:rsidR="000E78F8" w:rsidRPr="0044104E" w:rsidRDefault="000E78F8" w:rsidP="000E78F8">
            <w:pPr>
              <w:pStyle w:val="ListParagraph"/>
              <w:numPr>
                <w:ilvl w:val="0"/>
                <w:numId w:val="24"/>
              </w:numPr>
              <w:ind w:left="360"/>
              <w:rPr>
                <w:rFonts w:ascii="Arial" w:hAnsi="Arial" w:cs="Arial"/>
                <w:sz w:val="24"/>
              </w:rPr>
            </w:pPr>
            <w:r w:rsidRPr="0044104E">
              <w:rPr>
                <w:rFonts w:ascii="Arial" w:hAnsi="Arial" w:cs="Arial"/>
                <w:sz w:val="24"/>
              </w:rPr>
              <w:t>Submitted the annual Data Protection return and received confirmation from the Data Protection Officer this had been received, our exceptions have been noted, and these would be put forward when they next review their data protection policy.</w:t>
            </w:r>
          </w:p>
          <w:p w14:paraId="7FB9FDA3" w14:textId="77777777" w:rsidR="000E78F8" w:rsidRPr="0044104E" w:rsidRDefault="000E78F8" w:rsidP="000E78F8">
            <w:pPr>
              <w:pStyle w:val="ListParagraph"/>
              <w:numPr>
                <w:ilvl w:val="0"/>
                <w:numId w:val="24"/>
              </w:numPr>
              <w:ind w:left="360"/>
              <w:rPr>
                <w:rFonts w:ascii="Arial" w:hAnsi="Arial" w:cs="Arial"/>
                <w:sz w:val="24"/>
              </w:rPr>
            </w:pPr>
            <w:r w:rsidRPr="0044104E">
              <w:rPr>
                <w:rFonts w:ascii="Arial" w:hAnsi="Arial" w:cs="Arial"/>
                <w:sz w:val="24"/>
              </w:rPr>
              <w:t>Prepared and distributed a Notice of Upcoming Event Fee Changes to members and event organisers.</w:t>
            </w:r>
          </w:p>
          <w:p w14:paraId="1D444064" w14:textId="77777777" w:rsidR="000E78F8" w:rsidRPr="0044104E" w:rsidRDefault="000E78F8" w:rsidP="000E78F8">
            <w:pPr>
              <w:pStyle w:val="ListParagraph"/>
              <w:numPr>
                <w:ilvl w:val="0"/>
                <w:numId w:val="24"/>
              </w:numPr>
              <w:ind w:left="360"/>
              <w:rPr>
                <w:rFonts w:ascii="Arial" w:hAnsi="Arial" w:cs="Arial"/>
                <w:sz w:val="24"/>
              </w:rPr>
            </w:pPr>
            <w:r w:rsidRPr="0044104E">
              <w:rPr>
                <w:rFonts w:ascii="Arial" w:hAnsi="Arial" w:cs="Arial"/>
                <w:sz w:val="24"/>
              </w:rPr>
              <w:t>Liaised with the Norfolk and Suffolk Local Group Chair on the joint walk on 16 May 2026 in St Ives to share ideas and good practice.</w:t>
            </w:r>
          </w:p>
          <w:p w14:paraId="5E66FEA3" w14:textId="1A6818CD" w:rsidR="000E78F8" w:rsidRPr="0044104E" w:rsidRDefault="000E78F8" w:rsidP="000E78F8">
            <w:pPr>
              <w:pStyle w:val="ListParagraph"/>
              <w:numPr>
                <w:ilvl w:val="0"/>
                <w:numId w:val="24"/>
              </w:numPr>
              <w:ind w:left="360"/>
              <w:rPr>
                <w:rFonts w:ascii="Arial" w:hAnsi="Arial" w:cs="Arial"/>
                <w:sz w:val="24"/>
              </w:rPr>
            </w:pPr>
            <w:r w:rsidRPr="0044104E">
              <w:rPr>
                <w:rFonts w:ascii="Arial" w:hAnsi="Arial" w:cs="Arial"/>
                <w:sz w:val="24"/>
              </w:rPr>
              <w:t>Sent a formal thank you to Dave and Lynn</w:t>
            </w:r>
            <w:r w:rsidR="002910B6">
              <w:rPr>
                <w:rFonts w:ascii="Arial" w:hAnsi="Arial" w:cs="Arial"/>
                <w:sz w:val="24"/>
              </w:rPr>
              <w:t xml:space="preserve"> f</w:t>
            </w:r>
            <w:r w:rsidRPr="0044104E">
              <w:rPr>
                <w:rFonts w:ascii="Arial" w:hAnsi="Arial" w:cs="Arial"/>
                <w:sz w:val="24"/>
              </w:rPr>
              <w:t xml:space="preserve">or their dedication and countless hours of effort and service organising the Pick </w:t>
            </w:r>
            <w:r w:rsidR="004C4B69">
              <w:rPr>
                <w:rFonts w:ascii="Arial" w:hAnsi="Arial" w:cs="Arial"/>
                <w:sz w:val="24"/>
              </w:rPr>
              <w:t>&amp;</w:t>
            </w:r>
            <w:r w:rsidRPr="0044104E">
              <w:rPr>
                <w:rFonts w:ascii="Arial" w:hAnsi="Arial" w:cs="Arial"/>
                <w:sz w:val="24"/>
              </w:rPr>
              <w:t> Mix and</w:t>
            </w:r>
            <w:r w:rsidR="00DF24C8">
              <w:rPr>
                <w:rFonts w:ascii="Arial" w:hAnsi="Arial" w:cs="Arial"/>
                <w:sz w:val="24"/>
              </w:rPr>
              <w:t xml:space="preserve"> </w:t>
            </w:r>
            <w:r w:rsidRPr="0044104E">
              <w:rPr>
                <w:rFonts w:ascii="Arial" w:hAnsi="Arial" w:cs="Arial"/>
                <w:sz w:val="24"/>
              </w:rPr>
              <w:t>helped to source a suitable thank you gift for Jim to present at their last event.</w:t>
            </w:r>
          </w:p>
          <w:p w14:paraId="3043A9E7" w14:textId="77777777" w:rsidR="000E78F8" w:rsidRPr="0044104E" w:rsidRDefault="000E78F8" w:rsidP="000E78F8">
            <w:pPr>
              <w:pStyle w:val="ListParagraph"/>
              <w:numPr>
                <w:ilvl w:val="0"/>
                <w:numId w:val="24"/>
              </w:numPr>
              <w:ind w:left="360"/>
              <w:rPr>
                <w:rFonts w:ascii="Arial" w:hAnsi="Arial" w:cs="Arial"/>
                <w:sz w:val="24"/>
              </w:rPr>
            </w:pPr>
            <w:r w:rsidRPr="0044104E">
              <w:rPr>
                <w:rFonts w:ascii="Arial" w:hAnsi="Arial" w:cs="Arial"/>
                <w:sz w:val="24"/>
              </w:rPr>
              <w:t>Reviewed the role description prepared by Mike Hyland as the Challenge Walk Co-Ordinator.</w:t>
            </w:r>
          </w:p>
          <w:p w14:paraId="2ED9D1F8" w14:textId="77777777" w:rsidR="000E78F8" w:rsidRPr="0044104E" w:rsidRDefault="000E78F8" w:rsidP="00194EB5">
            <w:pPr>
              <w:pStyle w:val="ListParagraph"/>
              <w:numPr>
                <w:ilvl w:val="0"/>
                <w:numId w:val="24"/>
              </w:numPr>
              <w:ind w:left="360"/>
              <w:rPr>
                <w:rFonts w:ascii="Arial" w:hAnsi="Arial" w:cs="Arial"/>
                <w:sz w:val="24"/>
              </w:rPr>
            </w:pPr>
            <w:r w:rsidRPr="0044104E">
              <w:rPr>
                <w:rFonts w:ascii="Arial" w:hAnsi="Arial" w:cs="Arial"/>
                <w:sz w:val="24"/>
              </w:rPr>
              <w:t>Advertised the upcoming vacancies on WhatsApp resulting in an expression of interest in the role of Walks Secretary – Tina Gatt. The Secretary and Social Media role remains outstanding. </w:t>
            </w:r>
          </w:p>
          <w:p w14:paraId="76876FE1" w14:textId="1B6C7C2B" w:rsidR="009962B3" w:rsidRPr="0044104E" w:rsidRDefault="000E78F8" w:rsidP="00194EB5">
            <w:pPr>
              <w:pStyle w:val="ListParagraph"/>
              <w:numPr>
                <w:ilvl w:val="0"/>
                <w:numId w:val="24"/>
              </w:numPr>
              <w:ind w:left="360"/>
              <w:rPr>
                <w:rFonts w:ascii="Arial" w:hAnsi="Arial" w:cs="Arial"/>
                <w:sz w:val="24"/>
              </w:rPr>
            </w:pPr>
            <w:r w:rsidRPr="0044104E">
              <w:rPr>
                <w:rFonts w:ascii="Arial" w:hAnsi="Arial" w:cs="Arial"/>
                <w:sz w:val="24"/>
              </w:rPr>
              <w:t>Dealt with a reportable incident on one of our walks.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DC0FBC" w14:textId="1175665E" w:rsidR="009962B3" w:rsidRPr="0044104E" w:rsidRDefault="009962B3" w:rsidP="00EF2D35">
            <w:pPr>
              <w:ind w:left="420"/>
              <w:rPr>
                <w:rFonts w:ascii="Arial" w:hAnsi="Arial" w:cs="Arial"/>
                <w:sz w:val="24"/>
              </w:rPr>
            </w:pPr>
          </w:p>
        </w:tc>
      </w:tr>
      <w:tr w:rsidR="009962B3" w:rsidRPr="0044104E" w14:paraId="3694E0AB" w14:textId="77777777" w:rsidTr="00AB79E9">
        <w:trPr>
          <w:gridBefore w:val="4"/>
          <w:gridAfter w:val="1"/>
          <w:wBefore w:w="109" w:type="dxa"/>
          <w:wAfter w:w="30" w:type="dxa"/>
          <w:trHeight w:val="286"/>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FA8CB" w14:textId="77777777" w:rsidR="009962B3" w:rsidRPr="0044104E" w:rsidRDefault="009962B3" w:rsidP="009962B3">
            <w:pPr>
              <w:ind w:right="4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B57D9" w14:textId="77777777" w:rsidR="009962B3" w:rsidRPr="0044104E" w:rsidRDefault="009962B3" w:rsidP="009962B3">
            <w:pPr>
              <w:rPr>
                <w:rFonts w:ascii="Arial" w:eastAsia="Arial" w:hAnsi="Arial" w:cs="Arial"/>
                <w:b/>
                <w:b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61372" w14:textId="77777777" w:rsidR="009962B3" w:rsidRPr="0044104E" w:rsidRDefault="009962B3" w:rsidP="009962B3">
            <w:pPr>
              <w:ind w:right="41"/>
              <w:jc w:val="center"/>
              <w:rPr>
                <w:rFonts w:ascii="Arial" w:eastAsia="Arial" w:hAnsi="Arial" w:cs="Arial"/>
                <w:b/>
                <w:bCs/>
                <w:color w:val="auto"/>
                <w:sz w:val="24"/>
              </w:rPr>
            </w:pPr>
          </w:p>
        </w:tc>
      </w:tr>
      <w:tr w:rsidR="009962B3" w:rsidRPr="0044104E" w14:paraId="761AA37F" w14:textId="77777777" w:rsidTr="00AB79E9">
        <w:trPr>
          <w:gridBefore w:val="4"/>
          <w:gridAfter w:val="1"/>
          <w:wBefore w:w="109" w:type="dxa"/>
          <w:wAfter w:w="30" w:type="dxa"/>
          <w:trHeight w:val="122"/>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969F8" w14:textId="77777777" w:rsidR="009962B3" w:rsidRPr="0044104E" w:rsidRDefault="009962B3" w:rsidP="009962B3">
            <w:pPr>
              <w:ind w:right="107"/>
              <w:jc w:val="center"/>
              <w:rPr>
                <w:rFonts w:ascii="Arial" w:eastAsia="Arial" w:hAnsi="Arial" w:cs="Arial"/>
                <w:color w:val="auto"/>
                <w:sz w:val="24"/>
              </w:rPr>
            </w:pPr>
            <w:r w:rsidRPr="0044104E">
              <w:rPr>
                <w:rFonts w:ascii="Arial" w:eastAsia="Arial" w:hAnsi="Arial" w:cs="Arial"/>
                <w:b/>
                <w:bCs/>
                <w:color w:val="auto"/>
                <w:sz w:val="24"/>
              </w:rPr>
              <w:t xml:space="preserve">(ii)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3312D" w14:textId="6CC0680C" w:rsidR="009962B3" w:rsidRPr="0044104E" w:rsidRDefault="009962B3" w:rsidP="009962B3">
            <w:pPr>
              <w:rPr>
                <w:rFonts w:ascii="Arial" w:eastAsia="Arial" w:hAnsi="Arial" w:cs="Arial"/>
                <w:color w:val="auto"/>
                <w:sz w:val="24"/>
              </w:rPr>
            </w:pPr>
            <w:r w:rsidRPr="0044104E">
              <w:rPr>
                <w:rFonts w:ascii="Arial" w:eastAsia="Arial" w:hAnsi="Arial" w:cs="Arial"/>
                <w:b/>
                <w:bCs/>
                <w:color w:val="auto"/>
                <w:sz w:val="24"/>
              </w:rPr>
              <w:t xml:space="preserve">Secretary  </w:t>
            </w:r>
            <w:r w:rsidRPr="0044104E">
              <w:rPr>
                <w:rFonts w:ascii="Arial" w:eastAsia="Arial" w:hAnsi="Arial" w:cs="Arial"/>
                <w:b/>
                <w:bCs/>
                <w:i/>
                <w:iCs/>
                <w:color w:val="auto"/>
                <w:sz w:val="24"/>
              </w:rPr>
              <w:t>Gill Bunker</w:t>
            </w: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25C44" w14:textId="3872F461" w:rsidR="009962B3" w:rsidRPr="0044104E" w:rsidRDefault="009962B3" w:rsidP="009962B3">
            <w:pPr>
              <w:ind w:right="41"/>
              <w:jc w:val="center"/>
              <w:rPr>
                <w:rFonts w:ascii="Arial" w:eastAsia="Arial" w:hAnsi="Arial" w:cs="Arial"/>
                <w:color w:val="auto"/>
                <w:sz w:val="24"/>
              </w:rPr>
            </w:pPr>
          </w:p>
        </w:tc>
      </w:tr>
      <w:tr w:rsidR="009962B3" w:rsidRPr="0044104E" w14:paraId="6EF6398C" w14:textId="77777777" w:rsidTr="00AB79E9">
        <w:trPr>
          <w:gridBefore w:val="4"/>
          <w:gridAfter w:val="1"/>
          <w:wBefore w:w="109" w:type="dxa"/>
          <w:wAfter w:w="30" w:type="dxa"/>
          <w:trHeight w:val="287"/>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58A92" w14:textId="77777777" w:rsidR="009962B3" w:rsidRPr="0044104E" w:rsidRDefault="009962B3" w:rsidP="009962B3">
            <w:pPr>
              <w:ind w:right="10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DFD806C" w14:textId="77777777" w:rsidR="00A33DDC" w:rsidRPr="0044104E" w:rsidRDefault="00A33DDC" w:rsidP="00A33DDC">
            <w:pPr>
              <w:numPr>
                <w:ilvl w:val="0"/>
                <w:numId w:val="17"/>
              </w:numPr>
              <w:suppressAutoHyphens/>
              <w:autoSpaceDN w:val="0"/>
              <w:spacing w:line="240" w:lineRule="auto"/>
              <w:ind w:left="458"/>
              <w:contextualSpacing/>
              <w:textAlignment w:val="baseline"/>
              <w:rPr>
                <w:rFonts w:ascii="Arial" w:hAnsi="Arial" w:cs="Arial"/>
                <w:color w:val="auto"/>
                <w:kern w:val="0"/>
                <w:sz w:val="24"/>
                <w:lang w:eastAsia="en-US"/>
                <w14:ligatures w14:val="none"/>
              </w:rPr>
            </w:pPr>
            <w:r w:rsidRPr="0044104E">
              <w:rPr>
                <w:rFonts w:ascii="Arial" w:eastAsia="Arial" w:hAnsi="Arial" w:cs="Arial"/>
                <w:color w:val="auto"/>
                <w:kern w:val="3"/>
                <w:sz w:val="24"/>
                <w:lang w:eastAsia="en-US"/>
                <w14:ligatures w14:val="none"/>
              </w:rPr>
              <w:t>T</w:t>
            </w:r>
            <w:r w:rsidRPr="0044104E">
              <w:rPr>
                <w:rFonts w:ascii="Arial" w:eastAsia="Arial" w:hAnsi="Arial" w:cs="Arial"/>
                <w:color w:val="auto"/>
                <w:kern w:val="3"/>
                <w:sz w:val="24"/>
                <w14:ligatures w14:val="none"/>
              </w:rPr>
              <w:t>uesday News circulated regularly.</w:t>
            </w:r>
          </w:p>
          <w:p w14:paraId="41348866" w14:textId="1A19E4C5" w:rsidR="00A33DDC" w:rsidRPr="0044104E" w:rsidRDefault="00A33DDC" w:rsidP="00A33DDC">
            <w:pPr>
              <w:numPr>
                <w:ilvl w:val="0"/>
                <w:numId w:val="17"/>
              </w:numPr>
              <w:suppressAutoHyphens/>
              <w:autoSpaceDN w:val="0"/>
              <w:spacing w:line="240" w:lineRule="auto"/>
              <w:ind w:left="458"/>
              <w:contextualSpacing/>
              <w:textAlignment w:val="baseline"/>
              <w:rPr>
                <w:rFonts w:ascii="Arial" w:hAnsi="Arial" w:cs="Arial"/>
                <w:color w:val="auto"/>
                <w:kern w:val="0"/>
                <w:sz w:val="24"/>
                <w:lang w:eastAsia="en-US"/>
                <w14:ligatures w14:val="none"/>
              </w:rPr>
            </w:pPr>
            <w:r w:rsidRPr="0044104E">
              <w:rPr>
                <w:rFonts w:ascii="Arial" w:eastAsia="Arial" w:hAnsi="Arial" w:cs="Arial"/>
                <w:color w:val="auto"/>
                <w:kern w:val="3"/>
                <w:sz w:val="24"/>
                <w14:ligatures w14:val="none"/>
              </w:rPr>
              <w:t>NEC emails circulated/responded to</w:t>
            </w:r>
            <w:r w:rsidR="002910B6">
              <w:rPr>
                <w:rFonts w:ascii="Arial" w:eastAsia="Arial" w:hAnsi="Arial" w:cs="Arial"/>
                <w:color w:val="auto"/>
                <w:kern w:val="3"/>
                <w:sz w:val="24"/>
                <w14:ligatures w14:val="none"/>
              </w:rPr>
              <w:t>.</w:t>
            </w:r>
            <w:r w:rsidRPr="0044104E">
              <w:rPr>
                <w:rFonts w:ascii="Arial" w:eastAsia="Arial" w:hAnsi="Arial" w:cs="Arial"/>
                <w:color w:val="auto"/>
                <w:kern w:val="3"/>
                <w:sz w:val="24"/>
                <w14:ligatures w14:val="none"/>
              </w:rPr>
              <w:t xml:space="preserve"> </w:t>
            </w:r>
          </w:p>
          <w:p w14:paraId="176190BE" w14:textId="77777777" w:rsidR="00A33DDC" w:rsidRPr="0044104E" w:rsidRDefault="00A33DDC" w:rsidP="00A33DDC">
            <w:pPr>
              <w:numPr>
                <w:ilvl w:val="0"/>
                <w:numId w:val="17"/>
              </w:numPr>
              <w:suppressAutoHyphens/>
              <w:autoSpaceDN w:val="0"/>
              <w:spacing w:line="240" w:lineRule="auto"/>
              <w:ind w:left="458"/>
              <w:contextualSpacing/>
              <w:textAlignment w:val="baseline"/>
              <w:rPr>
                <w:rFonts w:ascii="Arial" w:hAnsi="Arial" w:cs="Arial"/>
                <w:color w:val="auto"/>
                <w:kern w:val="0"/>
                <w:sz w:val="24"/>
                <w:lang w:eastAsia="en-US"/>
                <w14:ligatures w14:val="none"/>
              </w:rPr>
            </w:pPr>
            <w:r w:rsidRPr="0044104E">
              <w:rPr>
                <w:rFonts w:ascii="Arial" w:eastAsia="Arial" w:hAnsi="Arial" w:cs="Arial"/>
                <w:color w:val="auto"/>
                <w:kern w:val="3"/>
                <w:sz w:val="24"/>
                <w14:ligatures w14:val="none"/>
              </w:rPr>
              <w:t>New members’ details sent to Dee.</w:t>
            </w:r>
          </w:p>
          <w:p w14:paraId="14FA7AC7" w14:textId="77777777" w:rsidR="00A33DDC" w:rsidRPr="0044104E" w:rsidRDefault="00A33DDC" w:rsidP="00A33DDC">
            <w:pPr>
              <w:numPr>
                <w:ilvl w:val="0"/>
                <w:numId w:val="17"/>
              </w:numPr>
              <w:suppressAutoHyphens/>
              <w:autoSpaceDN w:val="0"/>
              <w:spacing w:line="240" w:lineRule="auto"/>
              <w:ind w:left="458"/>
              <w:contextualSpacing/>
              <w:textAlignment w:val="baseline"/>
              <w:rPr>
                <w:rFonts w:ascii="Arial" w:hAnsi="Arial" w:cs="Arial"/>
                <w:color w:val="auto"/>
                <w:kern w:val="0"/>
                <w:sz w:val="24"/>
                <w:lang w:eastAsia="en-US"/>
                <w14:ligatures w14:val="none"/>
              </w:rPr>
            </w:pPr>
            <w:r w:rsidRPr="0044104E">
              <w:rPr>
                <w:rFonts w:ascii="Arial" w:eastAsia="Arial" w:hAnsi="Arial" w:cs="Arial"/>
                <w:color w:val="auto"/>
                <w:kern w:val="3"/>
                <w:sz w:val="24"/>
                <w:lang w:eastAsia="en-US"/>
                <w14:ligatures w14:val="none"/>
              </w:rPr>
              <w:t>B</w:t>
            </w:r>
            <w:r w:rsidRPr="0044104E">
              <w:rPr>
                <w:rFonts w:ascii="Arial" w:eastAsia="Arial" w:hAnsi="Arial" w:cs="Arial"/>
                <w:color w:val="auto"/>
                <w:kern w:val="3"/>
                <w:sz w:val="24"/>
                <w14:ligatures w14:val="none"/>
              </w:rPr>
              <w:t>BN membership as at 19/07/2026</w:t>
            </w:r>
            <w:r w:rsidRPr="0044104E">
              <w:rPr>
                <w:rFonts w:ascii="Arial" w:eastAsia="Arial" w:hAnsi="Arial" w:cs="Arial"/>
                <w:color w:val="auto"/>
                <w:kern w:val="3"/>
                <w:sz w:val="24"/>
                <w14:ligatures w14:val="none"/>
              </w:rPr>
              <w:br/>
              <w:t xml:space="preserve">Primary 557 + Associate 526 Total = 1,083  </w:t>
            </w:r>
            <w:r w:rsidRPr="0044104E">
              <w:rPr>
                <w:rFonts w:ascii="Arial" w:hAnsi="Arial" w:cs="Arial"/>
                <w:color w:val="auto"/>
                <w:kern w:val="3"/>
                <w:sz w:val="24"/>
                <w14:ligatures w14:val="none"/>
              </w:rPr>
              <w:br/>
            </w:r>
            <w:r w:rsidRPr="0044104E">
              <w:rPr>
                <w:rFonts w:ascii="Arial" w:eastAsia="Arial" w:hAnsi="Arial" w:cs="Arial"/>
                <w:color w:val="auto"/>
                <w:kern w:val="3"/>
                <w:sz w:val="24"/>
                <w14:ligatures w14:val="none"/>
              </w:rPr>
              <w:t xml:space="preserve">Previously (4th April) Primary 543 + Associate 514 Total = 1,057 </w:t>
            </w:r>
            <w:r w:rsidRPr="0044104E">
              <w:rPr>
                <w:rFonts w:ascii="Arial" w:hAnsi="Arial" w:cs="Arial"/>
                <w:color w:val="auto"/>
                <w:kern w:val="3"/>
                <w:sz w:val="24"/>
                <w14:ligatures w14:val="none"/>
              </w:rPr>
              <w:br/>
            </w:r>
            <w:r w:rsidRPr="0044104E">
              <w:rPr>
                <w:rFonts w:ascii="Arial" w:eastAsia="Arial" w:hAnsi="Arial" w:cs="Arial"/>
                <w:color w:val="auto"/>
                <w:kern w:val="3"/>
                <w:sz w:val="24"/>
                <w14:ligatures w14:val="none"/>
              </w:rPr>
              <w:t xml:space="preserve">16 new Primary members since last meeting. </w:t>
            </w:r>
          </w:p>
          <w:p w14:paraId="3DCFE1E5" w14:textId="77777777" w:rsidR="000557F4" w:rsidRDefault="00A33DDC" w:rsidP="00A33DDC">
            <w:pPr>
              <w:numPr>
                <w:ilvl w:val="0"/>
                <w:numId w:val="17"/>
              </w:numPr>
              <w:suppressAutoHyphens/>
              <w:autoSpaceDN w:val="0"/>
              <w:spacing w:line="240" w:lineRule="auto"/>
              <w:ind w:left="458"/>
              <w:contextualSpacing/>
              <w:textAlignment w:val="baseline"/>
              <w:rPr>
                <w:rFonts w:ascii="Arial" w:eastAsia="Arial" w:hAnsi="Arial" w:cs="Arial"/>
                <w:color w:val="auto"/>
                <w:kern w:val="3"/>
                <w:sz w:val="24"/>
                <w14:ligatures w14:val="none"/>
              </w:rPr>
            </w:pPr>
            <w:r w:rsidRPr="00EF7B4D">
              <w:rPr>
                <w:rFonts w:ascii="Arial" w:eastAsia="Arial" w:hAnsi="Arial" w:cs="Arial"/>
                <w:color w:val="auto"/>
                <w:kern w:val="3"/>
                <w:sz w:val="24"/>
                <w14:ligatures w14:val="none"/>
              </w:rPr>
              <w:t xml:space="preserve">The proposed first aid course arranged, advertised and </w:t>
            </w:r>
          </w:p>
          <w:p w14:paraId="6844EF25" w14:textId="6412BC55" w:rsidR="00A33DDC" w:rsidRPr="00EF7B4D" w:rsidRDefault="00A33DDC" w:rsidP="00A33DDC">
            <w:pPr>
              <w:numPr>
                <w:ilvl w:val="0"/>
                <w:numId w:val="17"/>
              </w:numPr>
              <w:suppressAutoHyphens/>
              <w:autoSpaceDN w:val="0"/>
              <w:spacing w:line="240" w:lineRule="auto"/>
              <w:ind w:left="458"/>
              <w:contextualSpacing/>
              <w:textAlignment w:val="baseline"/>
              <w:rPr>
                <w:rFonts w:ascii="Arial" w:eastAsia="Arial" w:hAnsi="Arial" w:cs="Arial"/>
                <w:color w:val="auto"/>
                <w:kern w:val="3"/>
                <w:sz w:val="24"/>
                <w14:ligatures w14:val="none"/>
              </w:rPr>
            </w:pPr>
            <w:r w:rsidRPr="00EF7B4D">
              <w:rPr>
                <w:rFonts w:ascii="Arial" w:eastAsia="Arial" w:hAnsi="Arial" w:cs="Arial"/>
                <w:color w:val="auto"/>
                <w:kern w:val="3"/>
                <w:sz w:val="24"/>
                <w14:ligatures w14:val="none"/>
              </w:rPr>
              <w:t>cancelled due to lack of interest.</w:t>
            </w:r>
            <w:r w:rsidR="00697A54" w:rsidRPr="00EF7B4D">
              <w:rPr>
                <w:rFonts w:ascii="Arial" w:eastAsia="Arial" w:hAnsi="Arial" w:cs="Arial"/>
                <w:color w:val="auto"/>
                <w:kern w:val="3"/>
                <w:sz w:val="24"/>
                <w14:ligatures w14:val="none"/>
              </w:rPr>
              <w:t xml:space="preserve"> </w:t>
            </w:r>
            <w:r w:rsidR="00977E87" w:rsidRPr="00EF7B4D">
              <w:rPr>
                <w:rFonts w:ascii="Arial" w:eastAsia="Arial" w:hAnsi="Arial" w:cs="Arial"/>
                <w:color w:val="auto"/>
                <w:kern w:val="3"/>
                <w:sz w:val="24"/>
                <w14:ligatures w14:val="none"/>
              </w:rPr>
              <w:t>(The deposit for the hall</w:t>
            </w:r>
            <w:r w:rsidR="00697A54" w:rsidRPr="00EF7B4D">
              <w:rPr>
                <w:rFonts w:ascii="Arial" w:eastAsia="Arial" w:hAnsi="Arial" w:cs="Arial"/>
                <w:color w:val="auto"/>
                <w:kern w:val="3"/>
                <w:sz w:val="24"/>
                <w14:ligatures w14:val="none"/>
              </w:rPr>
              <w:t xml:space="preserve"> was due to be paid.)</w:t>
            </w:r>
            <w:r w:rsidR="00977E87" w:rsidRPr="00EF7B4D">
              <w:rPr>
                <w:rFonts w:ascii="Arial" w:eastAsia="Arial" w:hAnsi="Arial" w:cs="Arial"/>
                <w:color w:val="auto"/>
                <w:kern w:val="3"/>
                <w:sz w:val="24"/>
                <w14:ligatures w14:val="none"/>
              </w:rPr>
              <w:t xml:space="preserve"> </w:t>
            </w:r>
          </w:p>
          <w:p w14:paraId="379749E4" w14:textId="77777777" w:rsidR="00A33DDC" w:rsidRPr="0044104E" w:rsidRDefault="00A33DDC" w:rsidP="00A33DDC">
            <w:pPr>
              <w:numPr>
                <w:ilvl w:val="0"/>
                <w:numId w:val="17"/>
              </w:numPr>
              <w:suppressAutoHyphens/>
              <w:autoSpaceDN w:val="0"/>
              <w:spacing w:line="240" w:lineRule="auto"/>
              <w:ind w:left="458"/>
              <w:contextualSpacing/>
              <w:textAlignment w:val="baseline"/>
              <w:rPr>
                <w:rFonts w:ascii="Arial" w:eastAsia="Arial" w:hAnsi="Arial" w:cs="Arial"/>
                <w:color w:val="auto"/>
                <w:kern w:val="3"/>
                <w:sz w:val="24"/>
                <w14:ligatures w14:val="none"/>
              </w:rPr>
            </w:pPr>
            <w:r w:rsidRPr="0044104E">
              <w:rPr>
                <w:rFonts w:ascii="Arial" w:eastAsia="Arial" w:hAnsi="Arial" w:cs="Arial"/>
                <w:color w:val="auto"/>
                <w:kern w:val="3"/>
                <w:sz w:val="24"/>
                <w14:ligatures w14:val="none"/>
              </w:rPr>
              <w:t>Payments from the bank account authorised as requested by the Treasurer.</w:t>
            </w:r>
          </w:p>
          <w:p w14:paraId="41FA7570" w14:textId="77777777" w:rsidR="00A33DDC" w:rsidRPr="0044104E" w:rsidRDefault="00A33DDC" w:rsidP="00A33DDC">
            <w:pPr>
              <w:numPr>
                <w:ilvl w:val="0"/>
                <w:numId w:val="17"/>
              </w:numPr>
              <w:suppressAutoHyphens/>
              <w:autoSpaceDN w:val="0"/>
              <w:spacing w:line="240" w:lineRule="auto"/>
              <w:ind w:left="458"/>
              <w:contextualSpacing/>
              <w:textAlignment w:val="baseline"/>
              <w:rPr>
                <w:rFonts w:ascii="Arial" w:eastAsia="Arial" w:hAnsi="Arial" w:cs="Arial"/>
                <w:color w:val="auto"/>
                <w:kern w:val="3"/>
                <w:sz w:val="24"/>
                <w14:ligatures w14:val="none"/>
              </w:rPr>
            </w:pPr>
            <w:r w:rsidRPr="0044104E">
              <w:rPr>
                <w:rFonts w:ascii="Arial" w:eastAsia="Arial" w:hAnsi="Arial" w:cs="Arial"/>
                <w:color w:val="auto"/>
                <w:kern w:val="3"/>
                <w:sz w:val="24"/>
                <w14:ligatures w14:val="none"/>
              </w:rPr>
              <w:t>I’ve only 4 months remaining in the Secretary role – I don’t know if Sarah has had any contact from anyone interested in taking over?</w:t>
            </w:r>
          </w:p>
          <w:p w14:paraId="407819B6" w14:textId="208C1EBF" w:rsidR="00A33DDC" w:rsidRPr="0044104E" w:rsidRDefault="00A33DDC" w:rsidP="00A33DDC">
            <w:pPr>
              <w:numPr>
                <w:ilvl w:val="0"/>
                <w:numId w:val="17"/>
              </w:numPr>
              <w:suppressAutoHyphens/>
              <w:autoSpaceDN w:val="0"/>
              <w:spacing w:line="240" w:lineRule="auto"/>
              <w:ind w:left="458"/>
              <w:contextualSpacing/>
              <w:textAlignment w:val="baseline"/>
              <w:rPr>
                <w:rFonts w:ascii="Arial" w:eastAsia="Arial" w:hAnsi="Arial" w:cs="Arial"/>
                <w:color w:val="auto"/>
                <w:kern w:val="3"/>
                <w:sz w:val="24"/>
                <w14:ligatures w14:val="none"/>
              </w:rPr>
            </w:pPr>
            <w:r w:rsidRPr="0044104E">
              <w:rPr>
                <w:rFonts w:ascii="Arial" w:eastAsia="Arial" w:hAnsi="Arial" w:cs="Arial"/>
                <w:color w:val="auto"/>
                <w:kern w:val="3"/>
                <w:sz w:val="24"/>
                <w14:ligatures w14:val="none"/>
              </w:rPr>
              <w:t>This overlaps with the website. I plan to draw up a list of all BBN’s gate/bench projects so these are not forgotten</w:t>
            </w:r>
            <w:r w:rsidR="005B40BF" w:rsidRPr="0044104E">
              <w:rPr>
                <w:rFonts w:ascii="Arial" w:eastAsia="Arial" w:hAnsi="Arial" w:cs="Arial"/>
                <w:color w:val="auto"/>
                <w:kern w:val="3"/>
                <w:sz w:val="24"/>
                <w14:ligatures w14:val="none"/>
              </w:rPr>
              <w:t>.</w:t>
            </w:r>
            <w:r w:rsidRPr="0044104E">
              <w:rPr>
                <w:rFonts w:ascii="Arial" w:eastAsia="Arial" w:hAnsi="Arial" w:cs="Arial"/>
                <w:color w:val="auto"/>
                <w:kern w:val="3"/>
                <w:sz w:val="24"/>
                <w14:ligatures w14:val="none"/>
              </w:rPr>
              <w:t xml:space="preserve"> </w:t>
            </w:r>
          </w:p>
          <w:p w14:paraId="5A7F34A8" w14:textId="77777777" w:rsidR="00A33DDC" w:rsidRPr="0044104E" w:rsidRDefault="00A33DDC" w:rsidP="00A33DDC">
            <w:pPr>
              <w:numPr>
                <w:ilvl w:val="0"/>
                <w:numId w:val="17"/>
              </w:numPr>
              <w:suppressAutoHyphens/>
              <w:autoSpaceDN w:val="0"/>
              <w:spacing w:line="240" w:lineRule="auto"/>
              <w:ind w:left="458"/>
              <w:contextualSpacing/>
              <w:textAlignment w:val="baseline"/>
              <w:rPr>
                <w:rFonts w:ascii="Arial" w:eastAsia="Arial" w:hAnsi="Arial" w:cs="Arial"/>
                <w:color w:val="auto"/>
                <w:kern w:val="3"/>
                <w:sz w:val="24"/>
                <w14:ligatures w14:val="none"/>
              </w:rPr>
            </w:pPr>
            <w:r w:rsidRPr="0044104E">
              <w:rPr>
                <w:rFonts w:ascii="Arial" w:eastAsia="Arial" w:hAnsi="Arial" w:cs="Arial"/>
                <w:color w:val="auto"/>
                <w:kern w:val="3"/>
                <w:sz w:val="24"/>
                <w14:ligatures w14:val="none"/>
              </w:rPr>
              <w:t>Also, for a similar reason, I am wondering if we should have a central list, just the name and contact details, of companies where we have ordered equipment, badges, mugs, clothing that is not ordered via PECO, etc. Plus the name of the person currently placing the order.</w:t>
            </w:r>
          </w:p>
          <w:p w14:paraId="3901BCA9" w14:textId="7F100307" w:rsidR="009962B3" w:rsidRPr="0044104E" w:rsidRDefault="00A33DDC" w:rsidP="00A33DDC">
            <w:pPr>
              <w:numPr>
                <w:ilvl w:val="0"/>
                <w:numId w:val="17"/>
              </w:numPr>
              <w:suppressAutoHyphens/>
              <w:autoSpaceDN w:val="0"/>
              <w:spacing w:line="240" w:lineRule="auto"/>
              <w:ind w:left="458"/>
              <w:contextualSpacing/>
              <w:textAlignment w:val="baseline"/>
              <w:rPr>
                <w:rFonts w:ascii="Arial" w:eastAsia="Arial" w:hAnsi="Arial" w:cs="Arial"/>
                <w:color w:val="auto"/>
                <w:sz w:val="24"/>
              </w:rPr>
            </w:pPr>
            <w:r w:rsidRPr="0044104E">
              <w:rPr>
                <w:rFonts w:ascii="Arial" w:eastAsia="Arial" w:hAnsi="Arial" w:cs="Arial"/>
                <w:color w:val="auto"/>
                <w:kern w:val="3"/>
                <w:sz w:val="24"/>
                <w14:ligatures w14:val="none"/>
              </w:rPr>
              <w:t xml:space="preserve">Recent changes to group emails and upcoming Business Basic implementation - I am well out of my depth on this. Luckily we have Jim to help us.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F6D06" w14:textId="4EE227E6" w:rsidR="009962B3" w:rsidRPr="0044104E" w:rsidRDefault="009962B3" w:rsidP="009962B3">
            <w:pPr>
              <w:ind w:right="41"/>
              <w:jc w:val="center"/>
              <w:rPr>
                <w:rFonts w:ascii="Arial" w:eastAsia="Arial" w:hAnsi="Arial" w:cs="Arial"/>
                <w:b/>
                <w:bCs/>
                <w:color w:val="auto"/>
                <w:sz w:val="24"/>
              </w:rPr>
            </w:pPr>
          </w:p>
        </w:tc>
      </w:tr>
      <w:tr w:rsidR="002F6098" w:rsidRPr="0044104E" w14:paraId="6DE5CB3B" w14:textId="77777777" w:rsidTr="00AB79E9">
        <w:trPr>
          <w:gridBefore w:val="4"/>
          <w:gridAfter w:val="1"/>
          <w:wBefore w:w="109" w:type="dxa"/>
          <w:wAfter w:w="30" w:type="dxa"/>
          <w:trHeight w:val="287"/>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ABD34" w14:textId="77777777" w:rsidR="002F6098" w:rsidRPr="0044104E" w:rsidRDefault="002F6098" w:rsidP="009962B3">
            <w:pPr>
              <w:ind w:right="33"/>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95646" w14:textId="7B16E64E" w:rsidR="002F6098" w:rsidRPr="0044104E" w:rsidRDefault="005B40BF" w:rsidP="002F6098">
            <w:pPr>
              <w:suppressAutoHyphens/>
              <w:spacing w:line="240" w:lineRule="auto"/>
              <w:contextualSpacing/>
              <w:rPr>
                <w:rFonts w:ascii="Arial" w:eastAsia="Arial" w:hAnsi="Arial" w:cs="Arial"/>
                <w:color w:val="auto"/>
                <w:sz w:val="24"/>
              </w:rPr>
            </w:pPr>
            <w:r w:rsidRPr="0044104E">
              <w:rPr>
                <w:rFonts w:ascii="Arial" w:eastAsia="Arial" w:hAnsi="Arial" w:cs="Arial"/>
                <w:color w:val="auto"/>
                <w:sz w:val="24"/>
              </w:rPr>
              <w:t xml:space="preserve">Gill will draft “Projects” and “Suppliers” </w:t>
            </w:r>
            <w:r w:rsidR="00103E50" w:rsidRPr="0044104E">
              <w:rPr>
                <w:rFonts w:ascii="Arial" w:eastAsia="Arial" w:hAnsi="Arial" w:cs="Arial"/>
                <w:color w:val="auto"/>
                <w:sz w:val="24"/>
              </w:rPr>
              <w:t>information.</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F81DD" w14:textId="0F82E7B8" w:rsidR="002F6098" w:rsidRPr="0044104E" w:rsidRDefault="00103E50" w:rsidP="009962B3">
            <w:pPr>
              <w:ind w:left="34"/>
              <w:jc w:val="center"/>
              <w:rPr>
                <w:rFonts w:ascii="Arial" w:eastAsia="Arial" w:hAnsi="Arial" w:cs="Arial"/>
                <w:color w:val="auto"/>
                <w:sz w:val="24"/>
              </w:rPr>
            </w:pPr>
            <w:r w:rsidRPr="0044104E">
              <w:rPr>
                <w:rFonts w:ascii="Arial" w:eastAsia="Arial" w:hAnsi="Arial" w:cs="Arial"/>
                <w:color w:val="auto"/>
                <w:sz w:val="24"/>
              </w:rPr>
              <w:t>Gill</w:t>
            </w:r>
          </w:p>
        </w:tc>
      </w:tr>
      <w:tr w:rsidR="00885CE5" w:rsidRPr="0044104E" w14:paraId="2A41EBA0" w14:textId="77777777" w:rsidTr="00AB79E9">
        <w:trPr>
          <w:gridBefore w:val="4"/>
          <w:gridAfter w:val="1"/>
          <w:wBefore w:w="109" w:type="dxa"/>
          <w:wAfter w:w="30" w:type="dxa"/>
          <w:trHeight w:val="287"/>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A3205" w14:textId="77777777" w:rsidR="00885CE5" w:rsidRPr="0044104E" w:rsidRDefault="00885CE5" w:rsidP="009962B3">
            <w:pPr>
              <w:ind w:right="33"/>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DC681" w14:textId="6D6E3FFF" w:rsidR="00885CE5" w:rsidRPr="0044104E" w:rsidRDefault="00103E50" w:rsidP="002F6098">
            <w:pPr>
              <w:suppressAutoHyphens/>
              <w:spacing w:line="240" w:lineRule="auto"/>
              <w:contextualSpacing/>
              <w:rPr>
                <w:rFonts w:ascii="Arial" w:eastAsia="Arial" w:hAnsi="Arial" w:cs="Arial"/>
                <w:color w:val="auto"/>
                <w:sz w:val="24"/>
              </w:rPr>
            </w:pPr>
            <w:r w:rsidRPr="0044104E">
              <w:rPr>
                <w:rFonts w:ascii="Arial" w:eastAsia="Arial" w:hAnsi="Arial" w:cs="Arial"/>
                <w:color w:val="auto"/>
                <w:sz w:val="24"/>
              </w:rPr>
              <w:t>Mike often gets emails from badge suppliers; he will forward these to Gill</w:t>
            </w:r>
            <w:r w:rsidR="004E3159">
              <w:rPr>
                <w:rFonts w:ascii="Arial" w:eastAsia="Arial" w:hAnsi="Arial" w:cs="Arial"/>
                <w:color w:val="auto"/>
                <w:sz w:val="24"/>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6510C9" w14:textId="2773B1F1" w:rsidR="00885CE5" w:rsidRPr="0044104E" w:rsidRDefault="00103E50" w:rsidP="009962B3">
            <w:pPr>
              <w:ind w:left="34"/>
              <w:jc w:val="center"/>
              <w:rPr>
                <w:rFonts w:ascii="Arial" w:eastAsia="Arial" w:hAnsi="Arial" w:cs="Arial"/>
                <w:color w:val="auto"/>
                <w:sz w:val="24"/>
              </w:rPr>
            </w:pPr>
            <w:r w:rsidRPr="0044104E">
              <w:rPr>
                <w:rFonts w:ascii="Arial" w:eastAsia="Arial" w:hAnsi="Arial" w:cs="Arial"/>
                <w:color w:val="auto"/>
                <w:sz w:val="24"/>
              </w:rPr>
              <w:t>Mike</w:t>
            </w:r>
          </w:p>
        </w:tc>
      </w:tr>
      <w:tr w:rsidR="00103E50" w:rsidRPr="0044104E" w14:paraId="00379A39" w14:textId="77777777" w:rsidTr="00AB79E9">
        <w:trPr>
          <w:gridBefore w:val="4"/>
          <w:gridAfter w:val="1"/>
          <w:wBefore w:w="109" w:type="dxa"/>
          <w:wAfter w:w="30" w:type="dxa"/>
          <w:trHeight w:val="287"/>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A3467" w14:textId="77777777" w:rsidR="00103E50" w:rsidRPr="0044104E" w:rsidRDefault="00103E50" w:rsidP="009962B3">
            <w:pPr>
              <w:ind w:right="33"/>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91DD3" w14:textId="77777777" w:rsidR="00103E50" w:rsidRPr="0044104E" w:rsidRDefault="00103E50" w:rsidP="002F6098">
            <w:pPr>
              <w:suppressAutoHyphens/>
              <w:spacing w:line="240" w:lineRule="auto"/>
              <w:contextualSpacing/>
              <w:rPr>
                <w:rFonts w:ascii="Arial" w:eastAsia="Arial" w:hAnsi="Arial" w:cs="Arial"/>
                <w:b/>
                <w:b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9E94B" w14:textId="77777777" w:rsidR="00103E50" w:rsidRPr="0044104E" w:rsidRDefault="00103E50" w:rsidP="009962B3">
            <w:pPr>
              <w:ind w:left="34"/>
              <w:jc w:val="center"/>
              <w:rPr>
                <w:rFonts w:ascii="Arial" w:eastAsia="Arial" w:hAnsi="Arial" w:cs="Arial"/>
                <w:color w:val="auto"/>
                <w:sz w:val="24"/>
              </w:rPr>
            </w:pPr>
          </w:p>
        </w:tc>
      </w:tr>
      <w:tr w:rsidR="009962B3" w:rsidRPr="0044104E" w14:paraId="43A36B79" w14:textId="77777777" w:rsidTr="00AB79E9">
        <w:trPr>
          <w:gridBefore w:val="4"/>
          <w:gridAfter w:val="1"/>
          <w:wBefore w:w="109" w:type="dxa"/>
          <w:wAfter w:w="30" w:type="dxa"/>
          <w:trHeight w:val="287"/>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2370B" w14:textId="77777777" w:rsidR="009962B3" w:rsidRPr="0044104E" w:rsidRDefault="009962B3" w:rsidP="009962B3">
            <w:pPr>
              <w:ind w:right="33"/>
              <w:jc w:val="center"/>
              <w:rPr>
                <w:rFonts w:ascii="Arial" w:eastAsia="Arial" w:hAnsi="Arial" w:cs="Arial"/>
                <w:color w:val="auto"/>
                <w:sz w:val="24"/>
              </w:rPr>
            </w:pPr>
            <w:r w:rsidRPr="0044104E">
              <w:rPr>
                <w:rFonts w:ascii="Arial" w:eastAsia="Arial" w:hAnsi="Arial" w:cs="Arial"/>
                <w:b/>
                <w:bCs/>
                <w:color w:val="auto"/>
                <w:sz w:val="24"/>
              </w:rPr>
              <w:t xml:space="preserve">(iii)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67238" w14:textId="23B28F5F" w:rsidR="009962B3" w:rsidRPr="0044104E" w:rsidRDefault="009962B3" w:rsidP="002F6098">
            <w:pPr>
              <w:suppressAutoHyphens/>
              <w:spacing w:line="240" w:lineRule="auto"/>
              <w:contextualSpacing/>
              <w:rPr>
                <w:rFonts w:ascii="Arial" w:eastAsia="Arial" w:hAnsi="Arial" w:cs="Arial"/>
                <w:color w:val="auto"/>
                <w:sz w:val="24"/>
              </w:rPr>
            </w:pPr>
            <w:r w:rsidRPr="0044104E">
              <w:rPr>
                <w:rFonts w:ascii="Arial" w:eastAsia="Arial" w:hAnsi="Arial" w:cs="Arial"/>
                <w:b/>
                <w:bCs/>
                <w:color w:val="auto"/>
                <w:sz w:val="24"/>
              </w:rPr>
              <w:t xml:space="preserve">Treasurer  </w:t>
            </w:r>
            <w:r w:rsidRPr="0044104E">
              <w:rPr>
                <w:rFonts w:ascii="Arial" w:eastAsia="Arial" w:hAnsi="Arial" w:cs="Arial"/>
                <w:b/>
                <w:bCs/>
                <w:i/>
                <w:iCs/>
                <w:color w:val="auto"/>
                <w:sz w:val="24"/>
              </w:rPr>
              <w:t>Jim Blakelock</w:t>
            </w: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8A449" w14:textId="3F7F4E6E" w:rsidR="009962B3" w:rsidRPr="0044104E" w:rsidRDefault="009962B3" w:rsidP="009962B3">
            <w:pPr>
              <w:ind w:left="34"/>
              <w:jc w:val="center"/>
              <w:rPr>
                <w:rFonts w:ascii="Arial" w:eastAsia="Arial" w:hAnsi="Arial" w:cs="Arial"/>
                <w:color w:val="auto"/>
                <w:sz w:val="24"/>
              </w:rPr>
            </w:pPr>
          </w:p>
        </w:tc>
      </w:tr>
      <w:tr w:rsidR="009962B3" w:rsidRPr="0044104E" w14:paraId="6F9B7431" w14:textId="77777777" w:rsidTr="00AB79E9">
        <w:trPr>
          <w:gridBefore w:val="4"/>
          <w:gridAfter w:val="1"/>
          <w:wBefore w:w="109" w:type="dxa"/>
          <w:wAfter w:w="30" w:type="dxa"/>
          <w:trHeight w:val="287"/>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62FE1" w14:textId="77777777" w:rsidR="009962B3" w:rsidRPr="0044104E" w:rsidRDefault="009962B3" w:rsidP="009962B3">
            <w:pPr>
              <w:ind w:right="33"/>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C2928ED" w14:textId="77777777" w:rsidR="002B5D9E" w:rsidRPr="0044104E" w:rsidRDefault="002B5D9E" w:rsidP="002B5D9E">
            <w:pPr>
              <w:spacing w:line="278" w:lineRule="auto"/>
              <w:rPr>
                <w:rFonts w:ascii="Arial" w:eastAsia="Aptos" w:hAnsi="Arial" w:cs="Arial"/>
                <w:b/>
                <w:bCs/>
                <w:color w:val="auto"/>
                <w:sz w:val="24"/>
                <w:lang w:eastAsia="en-US"/>
              </w:rPr>
            </w:pPr>
            <w:r w:rsidRPr="0044104E">
              <w:rPr>
                <w:rFonts w:ascii="Arial" w:eastAsia="Aptos" w:hAnsi="Arial" w:cs="Arial"/>
                <w:b/>
                <w:bCs/>
                <w:color w:val="auto"/>
                <w:sz w:val="24"/>
                <w:lang w:eastAsia="en-US"/>
              </w:rPr>
              <w:t>BBN Treasurer’s Report</w:t>
            </w:r>
          </w:p>
          <w:tbl>
            <w:tblPr>
              <w:tblStyle w:val="TableGrid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1"/>
              <w:gridCol w:w="2325"/>
            </w:tblGrid>
            <w:tr w:rsidR="002B5D9E" w:rsidRPr="0044104E" w14:paraId="51933D00" w14:textId="77777777" w:rsidTr="00E06733">
              <w:tc>
                <w:tcPr>
                  <w:tcW w:w="5841" w:type="dxa"/>
                </w:tcPr>
                <w:p w14:paraId="4213E6D6" w14:textId="77777777" w:rsidR="002B5D9E" w:rsidRPr="0044104E" w:rsidRDefault="002B5D9E" w:rsidP="002B5D9E">
                  <w:pPr>
                    <w:spacing w:line="240" w:lineRule="auto"/>
                    <w:rPr>
                      <w:rFonts w:ascii="Arial" w:eastAsia="Aptos" w:hAnsi="Arial" w:cs="Arial"/>
                      <w:color w:val="auto"/>
                      <w:sz w:val="24"/>
                      <w:szCs w:val="24"/>
                    </w:rPr>
                  </w:pPr>
                  <w:r w:rsidRPr="0044104E">
                    <w:rPr>
                      <w:rFonts w:ascii="Arial" w:eastAsia="Aptos" w:hAnsi="Arial" w:cs="Arial"/>
                      <w:color w:val="auto"/>
                      <w:sz w:val="24"/>
                      <w:szCs w:val="24"/>
                    </w:rPr>
                    <w:t xml:space="preserve">Balance at beginning of financial year at 01/10/2025: </w:t>
                  </w:r>
                </w:p>
              </w:tc>
              <w:tc>
                <w:tcPr>
                  <w:tcW w:w="2325" w:type="dxa"/>
                </w:tcPr>
                <w:p w14:paraId="108B7850" w14:textId="77777777" w:rsidR="002B5D9E" w:rsidRPr="0044104E" w:rsidRDefault="002B5D9E" w:rsidP="002B5D9E">
                  <w:pPr>
                    <w:spacing w:line="240" w:lineRule="auto"/>
                    <w:jc w:val="right"/>
                    <w:rPr>
                      <w:rFonts w:ascii="Arial" w:hAnsi="Arial" w:cs="Arial"/>
                      <w:color w:val="auto"/>
                      <w:sz w:val="24"/>
                      <w:szCs w:val="24"/>
                    </w:rPr>
                  </w:pPr>
                  <w:r w:rsidRPr="0044104E">
                    <w:rPr>
                      <w:rFonts w:ascii="Arial" w:hAnsi="Arial" w:cs="Arial"/>
                      <w:color w:val="auto"/>
                      <w:sz w:val="24"/>
                      <w:szCs w:val="24"/>
                    </w:rPr>
                    <w:t>£5,505.30</w:t>
                  </w:r>
                </w:p>
              </w:tc>
            </w:tr>
            <w:tr w:rsidR="002B5D9E" w:rsidRPr="0044104E" w14:paraId="448F3712" w14:textId="77777777" w:rsidTr="00E06733">
              <w:tc>
                <w:tcPr>
                  <w:tcW w:w="5841" w:type="dxa"/>
                </w:tcPr>
                <w:p w14:paraId="1897FBB9" w14:textId="77777777" w:rsidR="002B5D9E" w:rsidRPr="0044104E" w:rsidRDefault="002B5D9E" w:rsidP="002B5D9E">
                  <w:pPr>
                    <w:spacing w:line="240" w:lineRule="auto"/>
                    <w:rPr>
                      <w:rFonts w:ascii="Arial" w:hAnsi="Arial" w:cs="Arial"/>
                      <w:color w:val="auto"/>
                      <w:sz w:val="24"/>
                      <w:szCs w:val="24"/>
                    </w:rPr>
                  </w:pPr>
                  <w:r w:rsidRPr="0044104E">
                    <w:rPr>
                      <w:rFonts w:ascii="Arial" w:hAnsi="Arial" w:cs="Arial"/>
                      <w:color w:val="auto"/>
                      <w:sz w:val="24"/>
                      <w:szCs w:val="24"/>
                    </w:rPr>
                    <w:t>Total Income</w:t>
                  </w:r>
                </w:p>
              </w:tc>
              <w:tc>
                <w:tcPr>
                  <w:tcW w:w="2325" w:type="dxa"/>
                </w:tcPr>
                <w:p w14:paraId="19A0B011" w14:textId="77777777" w:rsidR="002B5D9E" w:rsidRPr="0044104E" w:rsidRDefault="002B5D9E" w:rsidP="002B5D9E">
                  <w:pPr>
                    <w:spacing w:line="240" w:lineRule="auto"/>
                    <w:jc w:val="right"/>
                    <w:rPr>
                      <w:rFonts w:ascii="Arial" w:hAnsi="Arial" w:cs="Arial"/>
                      <w:color w:val="auto"/>
                      <w:sz w:val="24"/>
                      <w:szCs w:val="24"/>
                    </w:rPr>
                  </w:pPr>
                  <w:r w:rsidRPr="0044104E">
                    <w:rPr>
                      <w:rFonts w:ascii="Arial" w:hAnsi="Arial" w:cs="Arial"/>
                      <w:color w:val="auto"/>
                      <w:sz w:val="24"/>
                      <w:szCs w:val="24"/>
                    </w:rPr>
                    <w:t>£7,224.08</w:t>
                  </w:r>
                </w:p>
              </w:tc>
            </w:tr>
            <w:tr w:rsidR="002B5D9E" w:rsidRPr="0044104E" w14:paraId="6B5BA5EF" w14:textId="77777777" w:rsidTr="00E06733">
              <w:tc>
                <w:tcPr>
                  <w:tcW w:w="5841" w:type="dxa"/>
                </w:tcPr>
                <w:p w14:paraId="45407E89" w14:textId="77777777" w:rsidR="002B5D9E" w:rsidRPr="0044104E" w:rsidRDefault="002B5D9E" w:rsidP="002B5D9E">
                  <w:pPr>
                    <w:spacing w:line="240" w:lineRule="auto"/>
                    <w:rPr>
                      <w:rFonts w:ascii="Arial" w:hAnsi="Arial" w:cs="Arial"/>
                      <w:color w:val="auto"/>
                      <w:sz w:val="24"/>
                      <w:szCs w:val="24"/>
                    </w:rPr>
                  </w:pPr>
                  <w:r w:rsidRPr="0044104E">
                    <w:rPr>
                      <w:rFonts w:ascii="Arial" w:hAnsi="Arial" w:cs="Arial"/>
                      <w:color w:val="auto"/>
                      <w:sz w:val="24"/>
                      <w:szCs w:val="24"/>
                    </w:rPr>
                    <w:t>Total Expenditure</w:t>
                  </w:r>
                </w:p>
              </w:tc>
              <w:tc>
                <w:tcPr>
                  <w:tcW w:w="2325" w:type="dxa"/>
                </w:tcPr>
                <w:p w14:paraId="5643352B" w14:textId="77777777" w:rsidR="002B5D9E" w:rsidRPr="0044104E" w:rsidRDefault="002B5D9E" w:rsidP="002B5D9E">
                  <w:pPr>
                    <w:spacing w:line="240" w:lineRule="auto"/>
                    <w:jc w:val="right"/>
                    <w:rPr>
                      <w:rFonts w:ascii="Arial" w:eastAsia="Aptos" w:hAnsi="Arial" w:cs="Arial"/>
                      <w:color w:val="EE0000"/>
                      <w:sz w:val="24"/>
                      <w:szCs w:val="24"/>
                    </w:rPr>
                  </w:pPr>
                  <w:r w:rsidRPr="0044104E">
                    <w:rPr>
                      <w:rFonts w:ascii="Arial" w:hAnsi="Arial" w:cs="Arial"/>
                      <w:color w:val="auto"/>
                      <w:sz w:val="24"/>
                      <w:szCs w:val="24"/>
                    </w:rPr>
                    <w:t>-</w:t>
                  </w:r>
                  <w:r w:rsidRPr="0044104E">
                    <w:rPr>
                      <w:rFonts w:ascii="Arial" w:eastAsia="Aptos" w:hAnsi="Arial" w:cs="Arial"/>
                      <w:color w:val="EE0000"/>
                      <w:sz w:val="24"/>
                      <w:szCs w:val="24"/>
                    </w:rPr>
                    <w:t>£7,183.89</w:t>
                  </w:r>
                </w:p>
              </w:tc>
            </w:tr>
            <w:tr w:rsidR="002B5D9E" w:rsidRPr="0044104E" w14:paraId="23556E97" w14:textId="77777777" w:rsidTr="00E06733">
              <w:tc>
                <w:tcPr>
                  <w:tcW w:w="5841" w:type="dxa"/>
                </w:tcPr>
                <w:p w14:paraId="35F9B092" w14:textId="77777777" w:rsidR="002B5D9E" w:rsidRPr="0044104E" w:rsidRDefault="002B5D9E" w:rsidP="002B5D9E">
                  <w:pPr>
                    <w:spacing w:line="240" w:lineRule="auto"/>
                    <w:rPr>
                      <w:rFonts w:ascii="Arial" w:eastAsia="Aptos" w:hAnsi="Arial" w:cs="Arial"/>
                      <w:color w:val="auto"/>
                      <w:sz w:val="24"/>
                      <w:szCs w:val="24"/>
                    </w:rPr>
                  </w:pPr>
                  <w:r w:rsidRPr="0044104E">
                    <w:rPr>
                      <w:rFonts w:ascii="Arial" w:eastAsia="Aptos" w:hAnsi="Arial" w:cs="Arial"/>
                      <w:color w:val="auto"/>
                      <w:sz w:val="24"/>
                      <w:szCs w:val="24"/>
                    </w:rPr>
                    <w:t>Surplus</w:t>
                  </w:r>
                  <w:r w:rsidRPr="0044104E">
                    <w:rPr>
                      <w:rFonts w:ascii="Arial" w:eastAsia="Aptos" w:hAnsi="Arial" w:cs="Arial"/>
                      <w:color w:val="EE0000"/>
                      <w:sz w:val="24"/>
                      <w:szCs w:val="24"/>
                    </w:rPr>
                    <w:t xml:space="preserve">/Deficit </w:t>
                  </w:r>
                  <w:r w:rsidRPr="0044104E">
                    <w:rPr>
                      <w:rFonts w:ascii="Arial" w:eastAsia="Aptos" w:hAnsi="Arial" w:cs="Arial"/>
                      <w:color w:val="auto"/>
                      <w:sz w:val="24"/>
                      <w:szCs w:val="24"/>
                    </w:rPr>
                    <w:t>over period</w:t>
                  </w:r>
                </w:p>
              </w:tc>
              <w:tc>
                <w:tcPr>
                  <w:tcW w:w="2325" w:type="dxa"/>
                </w:tcPr>
                <w:p w14:paraId="46F7967F" w14:textId="77777777" w:rsidR="002B5D9E" w:rsidRPr="0044104E" w:rsidRDefault="002B5D9E" w:rsidP="002B5D9E">
                  <w:pP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£40.19</w:t>
                  </w:r>
                </w:p>
              </w:tc>
            </w:tr>
            <w:tr w:rsidR="002B5D9E" w:rsidRPr="0044104E" w14:paraId="10028307" w14:textId="77777777" w:rsidTr="00E06733">
              <w:tc>
                <w:tcPr>
                  <w:tcW w:w="5841" w:type="dxa"/>
                </w:tcPr>
                <w:p w14:paraId="1F805247" w14:textId="77777777" w:rsidR="002B5D9E" w:rsidRPr="0044104E" w:rsidRDefault="002B5D9E" w:rsidP="002B5D9E">
                  <w:pPr>
                    <w:spacing w:line="240" w:lineRule="auto"/>
                    <w:rPr>
                      <w:rFonts w:ascii="Arial" w:eastAsia="Aptos" w:hAnsi="Arial" w:cs="Arial"/>
                      <w:color w:val="auto"/>
                      <w:sz w:val="24"/>
                      <w:szCs w:val="24"/>
                    </w:rPr>
                  </w:pPr>
                  <w:r w:rsidRPr="0044104E">
                    <w:rPr>
                      <w:rFonts w:ascii="Arial" w:eastAsia="Aptos" w:hAnsi="Arial" w:cs="Arial"/>
                      <w:color w:val="auto"/>
                      <w:sz w:val="24"/>
                      <w:szCs w:val="24"/>
                    </w:rPr>
                    <w:t>Bank account balance as at 01/07/2026:</w:t>
                  </w:r>
                </w:p>
              </w:tc>
              <w:tc>
                <w:tcPr>
                  <w:tcW w:w="2325" w:type="dxa"/>
                </w:tcPr>
                <w:p w14:paraId="18E122D8" w14:textId="77777777" w:rsidR="002B5D9E" w:rsidRPr="0044104E" w:rsidRDefault="002B5D9E" w:rsidP="002B5D9E">
                  <w:pP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£5,545.49</w:t>
                  </w:r>
                </w:p>
              </w:tc>
            </w:tr>
          </w:tbl>
          <w:p w14:paraId="4B694CC1" w14:textId="77777777" w:rsidR="002B5D9E" w:rsidRPr="0044104E" w:rsidRDefault="002B5D9E" w:rsidP="002B5D9E">
            <w:pPr>
              <w:spacing w:line="278" w:lineRule="auto"/>
              <w:rPr>
                <w:rFonts w:ascii="Arial" w:eastAsia="Aptos" w:hAnsi="Arial" w:cs="Arial"/>
                <w:b/>
                <w:bCs/>
                <w:color w:val="auto"/>
                <w:sz w:val="24"/>
                <w:lang w:eastAsia="en-US"/>
              </w:rPr>
            </w:pPr>
          </w:p>
          <w:p w14:paraId="21B25E35" w14:textId="77777777" w:rsidR="002B5D9E" w:rsidRPr="0044104E" w:rsidRDefault="002B5D9E" w:rsidP="002B5D9E">
            <w:pPr>
              <w:spacing w:line="278" w:lineRule="auto"/>
              <w:rPr>
                <w:rFonts w:ascii="Arial" w:eastAsia="Aptos" w:hAnsi="Arial" w:cs="Arial"/>
                <w:b/>
                <w:bCs/>
                <w:color w:val="auto"/>
                <w:sz w:val="24"/>
                <w:lang w:eastAsia="en-US"/>
              </w:rPr>
            </w:pPr>
            <w:r w:rsidRPr="0044104E">
              <w:rPr>
                <w:rFonts w:ascii="Arial" w:eastAsia="Aptos" w:hAnsi="Arial" w:cs="Arial"/>
                <w:b/>
                <w:bCs/>
                <w:color w:val="auto"/>
                <w:sz w:val="24"/>
                <w:lang w:eastAsia="en-US"/>
              </w:rPr>
              <w:t>Comments on current and planned expenditure</w:t>
            </w:r>
          </w:p>
          <w:p w14:paraId="52D4E5C7"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We had estimated £400 for the BBN flags. The actual cost was £469.20.</w:t>
            </w:r>
          </w:p>
          <w:p w14:paraId="4C7FEAEB"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The costs for marshalling the Hunnypot Hundred came in largely in line with expectations.  We received £500.00 from LDWA NEC and a further £101.46 from the HPH organisers for the additional food we purchased. The committee agreed to match the £500.00 from NEC to make a contribution towards marshals’ expenses. Of this £1,000, we distributed £906.95 – two individuals declined to receive their contribution. In addition, £250 was claimed in travel expenses, in line with our uplifted expenses policy. Again, a number of individuals declined to claim travel expenses.</w:t>
            </w:r>
          </w:p>
          <w:p w14:paraId="62641B3A" w14:textId="10C5A5D8"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Due to the cancellation of the Cross Bucks Way in a</w:t>
            </w:r>
            <w:r w:rsidR="000A081A">
              <w:rPr>
                <w:rFonts w:ascii="Arial" w:eastAsia="Aptos" w:hAnsi="Arial" w:cs="Arial"/>
                <w:color w:val="auto"/>
                <w:sz w:val="24"/>
                <w:lang w:eastAsia="en-US"/>
              </w:rPr>
              <w:t xml:space="preserve"> D</w:t>
            </w:r>
            <w:r w:rsidRPr="0044104E">
              <w:rPr>
                <w:rFonts w:ascii="Arial" w:eastAsia="Aptos" w:hAnsi="Arial" w:cs="Arial"/>
                <w:color w:val="auto"/>
                <w:sz w:val="24"/>
                <w:lang w:eastAsia="en-US"/>
              </w:rPr>
              <w:t>ay, we will not be incurring the net loss we would have expected from subsidising the minibus costs. Nevertheless we have lost our £59 deposit.</w:t>
            </w:r>
          </w:p>
          <w:p w14:paraId="35756274" w14:textId="11D3EDC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We had set aside £800 for First Aid training. Due to a disappointing uptake of the offer of training, this will no longer be taking place and alternative sources of training are being investigated.</w:t>
            </w:r>
          </w:p>
          <w:p w14:paraId="734EC292"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We have received the income from the Pick &amp; Mix. The expenditure has been paid but after 1st July. This was £1,080.06.</w:t>
            </w:r>
          </w:p>
          <w:p w14:paraId="2F8B515A" w14:textId="5C07703B"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 xml:space="preserve">Looking ahead, we can expect further income and expenses from the Steppingley Step </w:t>
            </w:r>
            <w:r w:rsidR="000A081A">
              <w:rPr>
                <w:rFonts w:ascii="Arial" w:eastAsia="Aptos" w:hAnsi="Arial" w:cs="Arial"/>
                <w:color w:val="auto"/>
                <w:sz w:val="24"/>
                <w:lang w:eastAsia="en-US"/>
              </w:rPr>
              <w:t>e</w:t>
            </w:r>
            <w:r w:rsidRPr="0044104E">
              <w:rPr>
                <w:rFonts w:ascii="Arial" w:eastAsia="Aptos" w:hAnsi="Arial" w:cs="Arial"/>
                <w:color w:val="auto"/>
                <w:sz w:val="24"/>
                <w:lang w:eastAsia="en-US"/>
              </w:rPr>
              <w:t>vent later in the year.  This typically provides a net surplus of around £800. This will be fully realised after the AGM.</w:t>
            </w:r>
          </w:p>
          <w:p w14:paraId="0EBCBC58" w14:textId="5C4735E5"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On this basis, I forecast that we will have a small net deficit at the end of the Financial Year, as we will have paid the expenditure for the Pick and Mix and received some income from SiEntries for the Steppingley Step but not yet incurred the bulk of the expenditure.  The previously forecast deficit has not been realised due to cancellation of the Cross Bucks Way walk and the First Aid Training.</w:t>
            </w:r>
          </w:p>
          <w:p w14:paraId="7A3582EF" w14:textId="77777777" w:rsidR="002B5D9E" w:rsidRPr="0044104E" w:rsidRDefault="002B5D9E" w:rsidP="002B5D9E">
            <w:pPr>
              <w:spacing w:line="278" w:lineRule="auto"/>
              <w:rPr>
                <w:rFonts w:ascii="Arial" w:eastAsia="Aptos" w:hAnsi="Arial" w:cs="Arial"/>
                <w:b/>
                <w:bCs/>
                <w:color w:val="auto"/>
                <w:sz w:val="24"/>
                <w:lang w:eastAsia="en-US"/>
              </w:rPr>
            </w:pPr>
            <w:r w:rsidRPr="0044104E">
              <w:rPr>
                <w:rFonts w:ascii="Arial" w:eastAsia="Aptos" w:hAnsi="Arial" w:cs="Arial"/>
                <w:b/>
                <w:bCs/>
                <w:color w:val="auto"/>
                <w:sz w:val="24"/>
                <w:lang w:eastAsia="en-US"/>
              </w:rPr>
              <w:br w:type="page"/>
            </w:r>
          </w:p>
          <w:p w14:paraId="71ED01E2" w14:textId="77777777" w:rsidR="002B5D9E" w:rsidRPr="0044104E" w:rsidRDefault="002B5D9E" w:rsidP="002B5D9E">
            <w:pPr>
              <w:spacing w:line="278" w:lineRule="auto"/>
              <w:rPr>
                <w:rFonts w:ascii="Arial" w:eastAsia="Aptos" w:hAnsi="Arial" w:cs="Arial"/>
                <w:b/>
                <w:bCs/>
                <w:color w:val="auto"/>
                <w:sz w:val="24"/>
                <w:lang w:eastAsia="en-US"/>
              </w:rPr>
            </w:pPr>
            <w:r w:rsidRPr="0044104E">
              <w:rPr>
                <w:rFonts w:ascii="Arial" w:eastAsia="Aptos" w:hAnsi="Arial" w:cs="Arial"/>
                <w:b/>
                <w:bCs/>
                <w:color w:val="auto"/>
                <w:sz w:val="24"/>
                <w:lang w:eastAsia="en-US"/>
              </w:rPr>
              <w:t>Financial Summary</w:t>
            </w:r>
          </w:p>
          <w:p w14:paraId="2C6E2D12"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The sources of income since the AGM are:</w:t>
            </w:r>
          </w:p>
          <w:tbl>
            <w:tblPr>
              <w:tblStyle w:val="TableGrid0"/>
              <w:tblW w:w="79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701"/>
            </w:tblGrid>
            <w:tr w:rsidR="002B5D9E" w:rsidRPr="0044104E" w14:paraId="5796377D" w14:textId="77777777" w:rsidTr="00E06733">
              <w:tc>
                <w:tcPr>
                  <w:tcW w:w="6237" w:type="dxa"/>
                </w:tcPr>
                <w:p w14:paraId="19C3C9A8"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Rutland Round (Minibus receipts)</w:t>
                  </w:r>
                </w:p>
              </w:tc>
              <w:tc>
                <w:tcPr>
                  <w:tcW w:w="1701" w:type="dxa"/>
                </w:tcPr>
                <w:p w14:paraId="071BFBC4" w14:textId="77777777" w:rsidR="002B5D9E" w:rsidRPr="0044104E" w:rsidRDefault="002B5D9E" w:rsidP="002B5D9E">
                  <w:pP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£465.00</w:t>
                  </w:r>
                </w:p>
              </w:tc>
            </w:tr>
            <w:tr w:rsidR="002B5D9E" w:rsidRPr="0044104E" w14:paraId="794BD86B" w14:textId="77777777" w:rsidTr="00E06733">
              <w:tc>
                <w:tcPr>
                  <w:tcW w:w="6237" w:type="dxa"/>
                </w:tcPr>
                <w:p w14:paraId="38DB9379"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Merchandise sales</w:t>
                  </w:r>
                </w:p>
              </w:tc>
              <w:tc>
                <w:tcPr>
                  <w:tcW w:w="1701" w:type="dxa"/>
                </w:tcPr>
                <w:p w14:paraId="5AB5535C" w14:textId="77777777" w:rsidR="002B5D9E" w:rsidRPr="0044104E" w:rsidRDefault="002B5D9E" w:rsidP="002B5D9E">
                  <w:pP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£27.87</w:t>
                  </w:r>
                </w:p>
              </w:tc>
            </w:tr>
            <w:tr w:rsidR="002B5D9E" w:rsidRPr="0044104E" w14:paraId="333F9D2E" w14:textId="77777777" w:rsidTr="00E06733">
              <w:tc>
                <w:tcPr>
                  <w:tcW w:w="6237" w:type="dxa"/>
                </w:tcPr>
                <w:p w14:paraId="6DBA8591"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Interest on Savings Account</w:t>
                  </w:r>
                </w:p>
              </w:tc>
              <w:tc>
                <w:tcPr>
                  <w:tcW w:w="1701" w:type="dxa"/>
                </w:tcPr>
                <w:p w14:paraId="27A2FFE4" w14:textId="77777777" w:rsidR="002B5D9E" w:rsidRPr="0044104E" w:rsidRDefault="002B5D9E" w:rsidP="002B5D9E">
                  <w:pP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£2.86</w:t>
                  </w:r>
                </w:p>
              </w:tc>
            </w:tr>
            <w:tr w:rsidR="002B5D9E" w:rsidRPr="0044104E" w14:paraId="799E3D8D" w14:textId="77777777" w:rsidTr="00E06733">
              <w:tc>
                <w:tcPr>
                  <w:tcW w:w="6237" w:type="dxa"/>
                </w:tcPr>
                <w:p w14:paraId="2A7DAEE6"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Pick and Mix 2026 (SiEntries)</w:t>
                  </w:r>
                </w:p>
              </w:tc>
              <w:tc>
                <w:tcPr>
                  <w:tcW w:w="1701" w:type="dxa"/>
                </w:tcPr>
                <w:p w14:paraId="32AB8872" w14:textId="77777777" w:rsidR="002B5D9E" w:rsidRPr="0044104E" w:rsidRDefault="002B5D9E" w:rsidP="002B5D9E">
                  <w:pP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£1,922.86</w:t>
                  </w:r>
                </w:p>
              </w:tc>
            </w:tr>
            <w:tr w:rsidR="002B5D9E" w:rsidRPr="0044104E" w14:paraId="75C62230" w14:textId="77777777" w:rsidTr="00E06733">
              <w:tc>
                <w:tcPr>
                  <w:tcW w:w="6237" w:type="dxa"/>
                </w:tcPr>
                <w:p w14:paraId="46AC36A5"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Sundon Saunter 2025 (SiEntries)</w:t>
                  </w:r>
                </w:p>
              </w:tc>
              <w:tc>
                <w:tcPr>
                  <w:tcW w:w="1701" w:type="dxa"/>
                </w:tcPr>
                <w:p w14:paraId="57B92B7C" w14:textId="77777777" w:rsidR="002B5D9E" w:rsidRPr="0044104E" w:rsidRDefault="002B5D9E" w:rsidP="002B5D9E">
                  <w:pP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£1,714.48</w:t>
                  </w:r>
                </w:p>
              </w:tc>
            </w:tr>
            <w:tr w:rsidR="002B5D9E" w:rsidRPr="0044104E" w14:paraId="71C99FDA" w14:textId="77777777" w:rsidTr="00E06733">
              <w:tc>
                <w:tcPr>
                  <w:tcW w:w="6237" w:type="dxa"/>
                </w:tcPr>
                <w:p w14:paraId="4D1A8C17"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Hannington Hike 2026 (SiEntries)</w:t>
                  </w:r>
                </w:p>
              </w:tc>
              <w:tc>
                <w:tcPr>
                  <w:tcW w:w="1701" w:type="dxa"/>
                </w:tcPr>
                <w:p w14:paraId="0E7D238D" w14:textId="77777777" w:rsidR="002B5D9E" w:rsidRPr="0044104E" w:rsidRDefault="002B5D9E" w:rsidP="002B5D9E">
                  <w:pP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£2,489.55</w:t>
                  </w:r>
                </w:p>
              </w:tc>
            </w:tr>
            <w:tr w:rsidR="002B5D9E" w:rsidRPr="0044104E" w14:paraId="03FCF484" w14:textId="77777777" w:rsidTr="00E06733">
              <w:tc>
                <w:tcPr>
                  <w:tcW w:w="6237" w:type="dxa"/>
                </w:tcPr>
                <w:p w14:paraId="5F0660E9"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Hunnypot 100 (£500 contribution + £101.46 additional food)</w:t>
                  </w:r>
                </w:p>
              </w:tc>
              <w:tc>
                <w:tcPr>
                  <w:tcW w:w="1701" w:type="dxa"/>
                </w:tcPr>
                <w:p w14:paraId="12C0A815" w14:textId="77777777" w:rsidR="002B5D9E" w:rsidRPr="0044104E" w:rsidRDefault="002B5D9E" w:rsidP="002B5D9E">
                  <w:pPr>
                    <w:pBdr>
                      <w:bottom w:val="single" w:sz="4" w:space="1" w:color="auto"/>
                    </w:pBd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£601.46</w:t>
                  </w:r>
                </w:p>
              </w:tc>
            </w:tr>
            <w:tr w:rsidR="002B5D9E" w:rsidRPr="0044104E" w14:paraId="1D70DDA5" w14:textId="77777777" w:rsidTr="00E06733">
              <w:tc>
                <w:tcPr>
                  <w:tcW w:w="6237" w:type="dxa"/>
                </w:tcPr>
                <w:p w14:paraId="1A3D18FD" w14:textId="77777777" w:rsidR="002B5D9E" w:rsidRPr="0044104E" w:rsidRDefault="002B5D9E" w:rsidP="002B5D9E">
                  <w:pPr>
                    <w:spacing w:line="240" w:lineRule="auto"/>
                    <w:ind w:left="457"/>
                    <w:rPr>
                      <w:rFonts w:ascii="Arial" w:eastAsia="Aptos" w:hAnsi="Arial" w:cs="Arial"/>
                      <w:color w:val="auto"/>
                      <w:sz w:val="24"/>
                      <w:szCs w:val="24"/>
                    </w:rPr>
                  </w:pPr>
                </w:p>
              </w:tc>
              <w:tc>
                <w:tcPr>
                  <w:tcW w:w="1701" w:type="dxa"/>
                </w:tcPr>
                <w:p w14:paraId="34F45BC1" w14:textId="77777777" w:rsidR="002B5D9E" w:rsidRPr="0044104E" w:rsidRDefault="002B5D9E" w:rsidP="002B5D9E">
                  <w:pPr>
                    <w:pBdr>
                      <w:bottom w:val="single" w:sz="4" w:space="1" w:color="auto"/>
                    </w:pBdr>
                    <w:spacing w:line="240" w:lineRule="auto"/>
                    <w:jc w:val="right"/>
                    <w:rPr>
                      <w:rFonts w:ascii="Arial" w:eastAsia="Aptos" w:hAnsi="Arial" w:cs="Arial"/>
                      <w:color w:val="auto"/>
                      <w:sz w:val="24"/>
                      <w:szCs w:val="24"/>
                    </w:rPr>
                  </w:pPr>
                  <w:r w:rsidRPr="0044104E">
                    <w:rPr>
                      <w:rFonts w:ascii="Arial" w:eastAsia="Aptos" w:hAnsi="Arial" w:cs="Arial"/>
                      <w:color w:val="auto"/>
                      <w:sz w:val="24"/>
                      <w:szCs w:val="24"/>
                    </w:rPr>
                    <w:t>£7,224.08</w:t>
                  </w:r>
                </w:p>
              </w:tc>
            </w:tr>
          </w:tbl>
          <w:p w14:paraId="0DF3D750"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Expenditure is as follows:</w:t>
            </w:r>
          </w:p>
          <w:tbl>
            <w:tblPr>
              <w:tblStyle w:val="TableGrid0"/>
              <w:tblW w:w="78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8"/>
              <w:gridCol w:w="1701"/>
            </w:tblGrid>
            <w:tr w:rsidR="002B5D9E" w:rsidRPr="0044104E" w14:paraId="0881ECB5" w14:textId="77777777" w:rsidTr="00F1744E">
              <w:tc>
                <w:tcPr>
                  <w:tcW w:w="6128" w:type="dxa"/>
                </w:tcPr>
                <w:p w14:paraId="5E97DFC4"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AGM</w:t>
                  </w:r>
                </w:p>
              </w:tc>
              <w:tc>
                <w:tcPr>
                  <w:tcW w:w="1701" w:type="dxa"/>
                </w:tcPr>
                <w:p w14:paraId="03705BE4" w14:textId="77777777" w:rsidR="002B5D9E" w:rsidRPr="0044104E" w:rsidRDefault="002B5D9E" w:rsidP="002B5D9E">
                  <w:pPr>
                    <w:spacing w:line="240" w:lineRule="auto"/>
                    <w:ind w:right="37"/>
                    <w:jc w:val="right"/>
                    <w:rPr>
                      <w:rFonts w:ascii="Arial" w:eastAsia="Aptos" w:hAnsi="Arial" w:cs="Arial"/>
                      <w:color w:val="auto"/>
                      <w:sz w:val="24"/>
                      <w:szCs w:val="24"/>
                    </w:rPr>
                  </w:pPr>
                  <w:r w:rsidRPr="0044104E">
                    <w:rPr>
                      <w:rFonts w:ascii="Arial" w:eastAsia="Aptos" w:hAnsi="Arial" w:cs="Arial"/>
                      <w:color w:val="EE0000"/>
                      <w:sz w:val="24"/>
                      <w:szCs w:val="24"/>
                    </w:rPr>
                    <w:t>£360.00</w:t>
                  </w:r>
                </w:p>
              </w:tc>
            </w:tr>
            <w:tr w:rsidR="002B5D9E" w:rsidRPr="0044104E" w14:paraId="27034C94" w14:textId="77777777" w:rsidTr="00F1744E">
              <w:tc>
                <w:tcPr>
                  <w:tcW w:w="6128" w:type="dxa"/>
                </w:tcPr>
                <w:p w14:paraId="7B629C0A"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Donations</w:t>
                  </w:r>
                </w:p>
              </w:tc>
              <w:tc>
                <w:tcPr>
                  <w:tcW w:w="1701" w:type="dxa"/>
                </w:tcPr>
                <w:p w14:paraId="110925FE" w14:textId="77777777" w:rsidR="002B5D9E" w:rsidRPr="0044104E" w:rsidRDefault="002B5D9E" w:rsidP="002B5D9E">
                  <w:pPr>
                    <w:spacing w:line="240" w:lineRule="auto"/>
                    <w:ind w:right="37"/>
                    <w:jc w:val="right"/>
                    <w:rPr>
                      <w:rFonts w:ascii="Arial" w:eastAsia="Aptos" w:hAnsi="Arial" w:cs="Arial"/>
                      <w:color w:val="auto"/>
                      <w:sz w:val="24"/>
                      <w:szCs w:val="24"/>
                    </w:rPr>
                  </w:pPr>
                  <w:r w:rsidRPr="0044104E">
                    <w:rPr>
                      <w:rFonts w:ascii="Arial" w:eastAsia="Aptos" w:hAnsi="Arial" w:cs="Arial"/>
                      <w:color w:val="EE0000"/>
                      <w:sz w:val="24"/>
                      <w:szCs w:val="24"/>
                    </w:rPr>
                    <w:t>£225.00</w:t>
                  </w:r>
                </w:p>
              </w:tc>
            </w:tr>
            <w:tr w:rsidR="002B5D9E" w:rsidRPr="0044104E" w14:paraId="2D7EE3D5" w14:textId="77777777" w:rsidTr="00F1744E">
              <w:tc>
                <w:tcPr>
                  <w:tcW w:w="6128" w:type="dxa"/>
                </w:tcPr>
                <w:p w14:paraId="449D924C"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Rutland Round (Minibus payments)</w:t>
                  </w:r>
                </w:p>
              </w:tc>
              <w:tc>
                <w:tcPr>
                  <w:tcW w:w="1701" w:type="dxa"/>
                  <w:vAlign w:val="center"/>
                </w:tcPr>
                <w:p w14:paraId="6C0240DA" w14:textId="77777777" w:rsidR="002B5D9E" w:rsidRPr="0044104E" w:rsidRDefault="002B5D9E" w:rsidP="002B5D9E">
                  <w:pPr>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£650.00</w:t>
                  </w:r>
                </w:p>
              </w:tc>
            </w:tr>
            <w:tr w:rsidR="002B5D9E" w:rsidRPr="0044104E" w14:paraId="3E12B40B" w14:textId="77777777" w:rsidTr="00F1744E">
              <w:tc>
                <w:tcPr>
                  <w:tcW w:w="6128" w:type="dxa"/>
                </w:tcPr>
                <w:p w14:paraId="77F726EF"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Cross Bucks Way (Minibus deposit) (see note below)</w:t>
                  </w:r>
                </w:p>
              </w:tc>
              <w:tc>
                <w:tcPr>
                  <w:tcW w:w="1701" w:type="dxa"/>
                  <w:vAlign w:val="center"/>
                </w:tcPr>
                <w:p w14:paraId="5F9DA6BE" w14:textId="77777777" w:rsidR="002B5D9E" w:rsidRPr="0044104E" w:rsidRDefault="002B5D9E" w:rsidP="002B5D9E">
                  <w:pPr>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£59.00</w:t>
                  </w:r>
                </w:p>
              </w:tc>
            </w:tr>
            <w:tr w:rsidR="002B5D9E" w:rsidRPr="0044104E" w14:paraId="58AE3BE6" w14:textId="77777777" w:rsidTr="00F1744E">
              <w:tc>
                <w:tcPr>
                  <w:tcW w:w="6128" w:type="dxa"/>
                </w:tcPr>
                <w:p w14:paraId="6E91EED9"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Sundon Saunter expenses (see note below)</w:t>
                  </w:r>
                </w:p>
              </w:tc>
              <w:tc>
                <w:tcPr>
                  <w:tcW w:w="1701" w:type="dxa"/>
                  <w:vAlign w:val="center"/>
                </w:tcPr>
                <w:p w14:paraId="6F84E767" w14:textId="77777777" w:rsidR="002B5D9E" w:rsidRPr="0044104E" w:rsidRDefault="002B5D9E" w:rsidP="002B5D9E">
                  <w:pPr>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£1,777.70</w:t>
                  </w:r>
                </w:p>
              </w:tc>
            </w:tr>
            <w:tr w:rsidR="002B5D9E" w:rsidRPr="0044104E" w14:paraId="137C2F77" w14:textId="77777777" w:rsidTr="00F1744E">
              <w:tc>
                <w:tcPr>
                  <w:tcW w:w="6128" w:type="dxa"/>
                </w:tcPr>
                <w:p w14:paraId="2F3CCC89"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Hannington Hike expenses (see note below)</w:t>
                  </w:r>
                </w:p>
              </w:tc>
              <w:tc>
                <w:tcPr>
                  <w:tcW w:w="1701" w:type="dxa"/>
                  <w:vAlign w:val="center"/>
                </w:tcPr>
                <w:p w14:paraId="4A7F5F6A"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£1,202.66</w:t>
                  </w:r>
                </w:p>
              </w:tc>
            </w:tr>
            <w:tr w:rsidR="002B5D9E" w:rsidRPr="0044104E" w14:paraId="70409559" w14:textId="77777777" w:rsidTr="00F1744E">
              <w:tc>
                <w:tcPr>
                  <w:tcW w:w="6128" w:type="dxa"/>
                </w:tcPr>
                <w:p w14:paraId="1E35A66C"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Hunnypot Hundred expenses</w:t>
                  </w:r>
                </w:p>
              </w:tc>
              <w:tc>
                <w:tcPr>
                  <w:tcW w:w="1701" w:type="dxa"/>
                  <w:vAlign w:val="center"/>
                </w:tcPr>
                <w:p w14:paraId="0B3E4DF0"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£1,288.53</w:t>
                  </w:r>
                </w:p>
              </w:tc>
            </w:tr>
            <w:tr w:rsidR="002B5D9E" w:rsidRPr="0044104E" w14:paraId="6E7E4723" w14:textId="77777777" w:rsidTr="00F1744E">
              <w:tc>
                <w:tcPr>
                  <w:tcW w:w="6128" w:type="dxa"/>
                </w:tcPr>
                <w:p w14:paraId="78AE7B21"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Steppingley Step 2026 Flitton Church Hall</w:t>
                  </w:r>
                </w:p>
              </w:tc>
              <w:tc>
                <w:tcPr>
                  <w:tcW w:w="1701" w:type="dxa"/>
                  <w:vAlign w:val="center"/>
                </w:tcPr>
                <w:p w14:paraId="58B68E4F"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£50.00</w:t>
                  </w:r>
                </w:p>
              </w:tc>
            </w:tr>
            <w:tr w:rsidR="002B5D9E" w:rsidRPr="0044104E" w14:paraId="5BE6ADBC" w14:textId="77777777" w:rsidTr="00F1744E">
              <w:tc>
                <w:tcPr>
                  <w:tcW w:w="6128" w:type="dxa"/>
                </w:tcPr>
                <w:p w14:paraId="7D7BECC4"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Pick and Mix 2026 expenses</w:t>
                  </w:r>
                </w:p>
              </w:tc>
              <w:tc>
                <w:tcPr>
                  <w:tcW w:w="1701" w:type="dxa"/>
                  <w:vAlign w:val="center"/>
                </w:tcPr>
                <w:p w14:paraId="16372081"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£37.10</w:t>
                  </w:r>
                </w:p>
              </w:tc>
            </w:tr>
            <w:tr w:rsidR="002B5D9E" w:rsidRPr="0044104E" w14:paraId="165E0BE7" w14:textId="77777777" w:rsidTr="00F1744E">
              <w:tc>
                <w:tcPr>
                  <w:tcW w:w="6128" w:type="dxa"/>
                </w:tcPr>
                <w:p w14:paraId="3BA3D9F7"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Chiltern Kanter 2027 Pitstone Memorial Hall</w:t>
                  </w:r>
                </w:p>
              </w:tc>
              <w:tc>
                <w:tcPr>
                  <w:tcW w:w="1701" w:type="dxa"/>
                  <w:vAlign w:val="center"/>
                </w:tcPr>
                <w:p w14:paraId="17EDBC50"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£50.00</w:t>
                  </w:r>
                </w:p>
              </w:tc>
            </w:tr>
            <w:tr w:rsidR="002B5D9E" w:rsidRPr="0044104E" w14:paraId="752933DC" w14:textId="77777777" w:rsidTr="00F1744E">
              <w:tc>
                <w:tcPr>
                  <w:tcW w:w="6128" w:type="dxa"/>
                </w:tcPr>
                <w:p w14:paraId="30FB514B"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Software (Teams Licence)</w:t>
                  </w:r>
                </w:p>
              </w:tc>
              <w:tc>
                <w:tcPr>
                  <w:tcW w:w="1701" w:type="dxa"/>
                  <w:vAlign w:val="center"/>
                </w:tcPr>
                <w:p w14:paraId="346A82D0"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£89.28</w:t>
                  </w:r>
                </w:p>
              </w:tc>
            </w:tr>
            <w:tr w:rsidR="002B5D9E" w:rsidRPr="0044104E" w14:paraId="7380B162" w14:textId="77777777" w:rsidTr="00F1744E">
              <w:tc>
                <w:tcPr>
                  <w:tcW w:w="6128" w:type="dxa"/>
                </w:tcPr>
                <w:p w14:paraId="48B77801"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Card Reader (Square)</w:t>
                  </w:r>
                </w:p>
              </w:tc>
              <w:tc>
                <w:tcPr>
                  <w:tcW w:w="1701" w:type="dxa"/>
                  <w:vAlign w:val="center"/>
                </w:tcPr>
                <w:p w14:paraId="4183AC95"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£12.00</w:t>
                  </w:r>
                </w:p>
              </w:tc>
            </w:tr>
            <w:tr w:rsidR="002B5D9E" w:rsidRPr="0044104E" w14:paraId="1A683164" w14:textId="77777777" w:rsidTr="00F1744E">
              <w:tc>
                <w:tcPr>
                  <w:tcW w:w="6128" w:type="dxa"/>
                </w:tcPr>
                <w:p w14:paraId="2B21F3F7"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Bank Charges</w:t>
                  </w:r>
                </w:p>
              </w:tc>
              <w:tc>
                <w:tcPr>
                  <w:tcW w:w="1701" w:type="dxa"/>
                  <w:vAlign w:val="center"/>
                </w:tcPr>
                <w:p w14:paraId="50990BD8"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£38.25</w:t>
                  </w:r>
                </w:p>
              </w:tc>
            </w:tr>
            <w:tr w:rsidR="002B5D9E" w:rsidRPr="0044104E" w14:paraId="0AFC4821" w14:textId="77777777" w:rsidTr="00F1744E">
              <w:tc>
                <w:tcPr>
                  <w:tcW w:w="6128" w:type="dxa"/>
                </w:tcPr>
                <w:p w14:paraId="2A3B8D97"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Miscellaneous Items (see breakdown below)</w:t>
                  </w:r>
                </w:p>
              </w:tc>
              <w:tc>
                <w:tcPr>
                  <w:tcW w:w="1701" w:type="dxa"/>
                  <w:tcBorders>
                    <w:bottom w:val="single" w:sz="4" w:space="0" w:color="auto"/>
                  </w:tcBorders>
                  <w:vAlign w:val="center"/>
                </w:tcPr>
                <w:p w14:paraId="49B39F8A"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£1,344.37</w:t>
                  </w:r>
                </w:p>
              </w:tc>
            </w:tr>
            <w:tr w:rsidR="002B5D9E" w:rsidRPr="0044104E" w14:paraId="219452C3" w14:textId="77777777" w:rsidTr="00F1744E">
              <w:tc>
                <w:tcPr>
                  <w:tcW w:w="6128" w:type="dxa"/>
                </w:tcPr>
                <w:p w14:paraId="0B67C90C" w14:textId="77777777" w:rsidR="002B5D9E" w:rsidRPr="0044104E" w:rsidRDefault="002B5D9E" w:rsidP="002B5D9E">
                  <w:pPr>
                    <w:spacing w:line="240" w:lineRule="auto"/>
                    <w:ind w:left="457"/>
                    <w:rPr>
                      <w:rFonts w:ascii="Arial" w:eastAsia="Aptos" w:hAnsi="Arial" w:cs="Arial"/>
                      <w:color w:val="auto"/>
                      <w:sz w:val="24"/>
                      <w:szCs w:val="24"/>
                    </w:rPr>
                  </w:pPr>
                </w:p>
              </w:tc>
              <w:tc>
                <w:tcPr>
                  <w:tcW w:w="1701" w:type="dxa"/>
                  <w:tcBorders>
                    <w:top w:val="single" w:sz="4" w:space="0" w:color="auto"/>
                    <w:bottom w:val="single" w:sz="4" w:space="0" w:color="auto"/>
                  </w:tcBorders>
                </w:tcPr>
                <w:p w14:paraId="27988789"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£7,183.89</w:t>
                  </w:r>
                </w:p>
              </w:tc>
            </w:tr>
          </w:tbl>
          <w:p w14:paraId="5237BAF6" w14:textId="77777777" w:rsidR="002B5D9E" w:rsidRPr="0044104E" w:rsidRDefault="002B5D9E" w:rsidP="002B5D9E">
            <w:pPr>
              <w:spacing w:line="278" w:lineRule="auto"/>
              <w:rPr>
                <w:rFonts w:ascii="Arial" w:eastAsia="Aptos" w:hAnsi="Arial" w:cs="Arial"/>
                <w:color w:val="auto"/>
                <w:sz w:val="24"/>
                <w:lang w:eastAsia="en-US"/>
              </w:rPr>
            </w:pPr>
          </w:p>
          <w:p w14:paraId="3F0C4B14"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Note that following the cancellation of the CBW walk, the deposit cannot be refunded nor a credit note issued.</w:t>
            </w:r>
          </w:p>
          <w:p w14:paraId="55A924B1"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Note that the Sundon Saunter expenses include £50 donation to East Anglia Air Ambulance</w:t>
            </w:r>
          </w:p>
          <w:p w14:paraId="54F17FC1"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Note that the Hannington Hike expenses include £176 donation to Northants Air Ambulance</w:t>
            </w:r>
          </w:p>
          <w:p w14:paraId="4FBEE6B4" w14:textId="77777777" w:rsidR="002B5D9E" w:rsidRPr="0044104E" w:rsidRDefault="002B5D9E" w:rsidP="002B5D9E">
            <w:pPr>
              <w:spacing w:line="278" w:lineRule="auto"/>
              <w:rPr>
                <w:rFonts w:ascii="Arial" w:eastAsia="Aptos" w:hAnsi="Arial" w:cs="Arial"/>
                <w:color w:val="auto"/>
                <w:sz w:val="24"/>
                <w:lang w:eastAsia="en-US"/>
              </w:rPr>
            </w:pPr>
          </w:p>
          <w:p w14:paraId="69A56E31" w14:textId="77777777" w:rsidR="002B5D9E" w:rsidRPr="0044104E" w:rsidRDefault="002B5D9E" w:rsidP="002B5D9E">
            <w:pPr>
              <w:spacing w:line="278" w:lineRule="auto"/>
              <w:rPr>
                <w:rFonts w:ascii="Arial" w:eastAsia="Aptos" w:hAnsi="Arial" w:cs="Arial"/>
                <w:color w:val="auto"/>
                <w:sz w:val="24"/>
                <w:lang w:eastAsia="en-US"/>
              </w:rPr>
            </w:pPr>
            <w:r w:rsidRPr="0044104E">
              <w:rPr>
                <w:rFonts w:ascii="Arial" w:eastAsia="Aptos" w:hAnsi="Arial" w:cs="Arial"/>
                <w:color w:val="auto"/>
                <w:sz w:val="24"/>
                <w:lang w:eastAsia="en-US"/>
              </w:rPr>
              <w:t>Miscellaneous Items</w:t>
            </w:r>
          </w:p>
          <w:tbl>
            <w:tblPr>
              <w:tblStyle w:val="TableGrid0"/>
              <w:tblW w:w="79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2126"/>
            </w:tblGrid>
            <w:tr w:rsidR="002B5D9E" w:rsidRPr="0044104E" w14:paraId="3C916CD5" w14:textId="77777777" w:rsidTr="00E06733">
              <w:tc>
                <w:tcPr>
                  <w:tcW w:w="5812" w:type="dxa"/>
                </w:tcPr>
                <w:p w14:paraId="0A812FBC"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Flowers for Chris Burns</w:t>
                  </w:r>
                </w:p>
              </w:tc>
              <w:tc>
                <w:tcPr>
                  <w:tcW w:w="2126" w:type="dxa"/>
                  <w:vAlign w:val="center"/>
                </w:tcPr>
                <w:p w14:paraId="19110249"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£51.00</w:t>
                  </w:r>
                </w:p>
              </w:tc>
            </w:tr>
            <w:tr w:rsidR="002B5D9E" w:rsidRPr="0044104E" w14:paraId="10A651BB" w14:textId="77777777" w:rsidTr="00E06733">
              <w:tc>
                <w:tcPr>
                  <w:tcW w:w="5812" w:type="dxa"/>
                </w:tcPr>
                <w:p w14:paraId="3208F7B4"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Printing charges for A5 Flyers</w:t>
                  </w:r>
                </w:p>
              </w:tc>
              <w:tc>
                <w:tcPr>
                  <w:tcW w:w="2126" w:type="dxa"/>
                  <w:vAlign w:val="center"/>
                </w:tcPr>
                <w:p w14:paraId="1D138371"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£22.00</w:t>
                  </w:r>
                </w:p>
              </w:tc>
            </w:tr>
            <w:tr w:rsidR="002B5D9E" w:rsidRPr="0044104E" w14:paraId="6DEC04BA" w14:textId="77777777" w:rsidTr="00E06733">
              <w:tc>
                <w:tcPr>
                  <w:tcW w:w="5812" w:type="dxa"/>
                </w:tcPr>
                <w:p w14:paraId="579A37F1"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Walk Leader of the Year Mug</w:t>
                  </w:r>
                </w:p>
              </w:tc>
              <w:tc>
                <w:tcPr>
                  <w:tcW w:w="2126" w:type="dxa"/>
                  <w:vAlign w:val="center"/>
                </w:tcPr>
                <w:p w14:paraId="5260FD8E"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£7.99</w:t>
                  </w:r>
                </w:p>
              </w:tc>
            </w:tr>
            <w:tr w:rsidR="002B5D9E" w:rsidRPr="0044104E" w14:paraId="1D238810" w14:textId="77777777" w:rsidTr="00E06733">
              <w:tc>
                <w:tcPr>
                  <w:tcW w:w="5812" w:type="dxa"/>
                </w:tcPr>
                <w:p w14:paraId="127E531A"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Replacement teapots for Checkpoints</w:t>
                  </w:r>
                </w:p>
              </w:tc>
              <w:tc>
                <w:tcPr>
                  <w:tcW w:w="2126" w:type="dxa"/>
                  <w:vAlign w:val="center"/>
                </w:tcPr>
                <w:p w14:paraId="1346C5EB"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£43.44</w:t>
                  </w:r>
                </w:p>
              </w:tc>
            </w:tr>
            <w:tr w:rsidR="002B5D9E" w:rsidRPr="0044104E" w14:paraId="7A123FE3" w14:textId="77777777" w:rsidTr="00E06733">
              <w:tc>
                <w:tcPr>
                  <w:tcW w:w="5812" w:type="dxa"/>
                </w:tcPr>
                <w:p w14:paraId="7727906C"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“Thank you” gift for Alan Leadbetter</w:t>
                  </w:r>
                </w:p>
              </w:tc>
              <w:tc>
                <w:tcPr>
                  <w:tcW w:w="2126" w:type="dxa"/>
                  <w:vAlign w:val="center"/>
                </w:tcPr>
                <w:p w14:paraId="43DC6B6E"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£26.50</w:t>
                  </w:r>
                </w:p>
              </w:tc>
            </w:tr>
            <w:tr w:rsidR="002B5D9E" w:rsidRPr="0044104E" w14:paraId="7AE3895A" w14:textId="77777777" w:rsidTr="00E06733">
              <w:tc>
                <w:tcPr>
                  <w:tcW w:w="5812" w:type="dxa"/>
                </w:tcPr>
                <w:p w14:paraId="2929DB02"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 xml:space="preserve">Mince Pies/Mulled Wine for Christmas Walk </w:t>
                  </w:r>
                </w:p>
              </w:tc>
              <w:tc>
                <w:tcPr>
                  <w:tcW w:w="2126" w:type="dxa"/>
                  <w:vAlign w:val="center"/>
                </w:tcPr>
                <w:p w14:paraId="45C392CD"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£10.00</w:t>
                  </w:r>
                </w:p>
              </w:tc>
            </w:tr>
            <w:tr w:rsidR="002B5D9E" w:rsidRPr="0044104E" w14:paraId="624565BB" w14:textId="77777777" w:rsidTr="00E06733">
              <w:tc>
                <w:tcPr>
                  <w:tcW w:w="5812" w:type="dxa"/>
                </w:tcPr>
                <w:p w14:paraId="06193B75"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Tolley Badges</w:t>
                  </w:r>
                </w:p>
              </w:tc>
              <w:tc>
                <w:tcPr>
                  <w:tcW w:w="2126" w:type="dxa"/>
                  <w:vAlign w:val="center"/>
                </w:tcPr>
                <w:p w14:paraId="110AB16D"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£256.74</w:t>
                  </w:r>
                </w:p>
              </w:tc>
            </w:tr>
            <w:tr w:rsidR="002B5D9E" w:rsidRPr="0044104E" w14:paraId="73BD3C59" w14:textId="77777777" w:rsidTr="00E06733">
              <w:tc>
                <w:tcPr>
                  <w:tcW w:w="5812" w:type="dxa"/>
                </w:tcPr>
                <w:p w14:paraId="1B5CAD8C"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Donate a Gate scheme (Ramblers)</w:t>
                  </w:r>
                </w:p>
              </w:tc>
              <w:tc>
                <w:tcPr>
                  <w:tcW w:w="2126" w:type="dxa"/>
                  <w:vAlign w:val="center"/>
                </w:tcPr>
                <w:p w14:paraId="4D7A9BF1"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£350.00</w:t>
                  </w:r>
                </w:p>
              </w:tc>
            </w:tr>
            <w:tr w:rsidR="002B5D9E" w:rsidRPr="0044104E" w14:paraId="7257C061" w14:textId="77777777" w:rsidTr="00E06733">
              <w:tc>
                <w:tcPr>
                  <w:tcW w:w="5812" w:type="dxa"/>
                </w:tcPr>
                <w:p w14:paraId="3DC10D55"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“Thank you” gift for Sara Waldron</w:t>
                  </w:r>
                </w:p>
              </w:tc>
              <w:tc>
                <w:tcPr>
                  <w:tcW w:w="2126" w:type="dxa"/>
                  <w:vAlign w:val="center"/>
                </w:tcPr>
                <w:p w14:paraId="3229380B"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£7.50</w:t>
                  </w:r>
                </w:p>
              </w:tc>
            </w:tr>
            <w:tr w:rsidR="002B5D9E" w:rsidRPr="0044104E" w14:paraId="179A7330" w14:textId="77777777" w:rsidTr="00E06733">
              <w:tc>
                <w:tcPr>
                  <w:tcW w:w="5812" w:type="dxa"/>
                </w:tcPr>
                <w:p w14:paraId="2B7C46E5"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“Thank you” gift for D &amp; L Yorston for Pick &amp; Mix</w:t>
                  </w:r>
                </w:p>
              </w:tc>
              <w:tc>
                <w:tcPr>
                  <w:tcW w:w="2126" w:type="dxa"/>
                  <w:vAlign w:val="center"/>
                </w:tcPr>
                <w:p w14:paraId="59B88A32"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£100.00</w:t>
                  </w:r>
                </w:p>
              </w:tc>
            </w:tr>
            <w:tr w:rsidR="002B5D9E" w:rsidRPr="0044104E" w14:paraId="6A34E32A" w14:textId="77777777" w:rsidTr="00E06733">
              <w:tc>
                <w:tcPr>
                  <w:tcW w:w="5812" w:type="dxa"/>
                </w:tcPr>
                <w:p w14:paraId="1B41B5CE" w14:textId="77777777" w:rsidR="002B5D9E" w:rsidRPr="0044104E" w:rsidRDefault="002B5D9E" w:rsidP="002B5D9E">
                  <w:pPr>
                    <w:spacing w:line="240" w:lineRule="auto"/>
                    <w:ind w:left="457"/>
                    <w:rPr>
                      <w:rFonts w:ascii="Arial" w:eastAsia="Aptos" w:hAnsi="Arial" w:cs="Arial"/>
                      <w:color w:val="auto"/>
                      <w:sz w:val="24"/>
                      <w:szCs w:val="24"/>
                    </w:rPr>
                  </w:pPr>
                  <w:r w:rsidRPr="0044104E">
                    <w:rPr>
                      <w:rFonts w:ascii="Arial" w:eastAsia="Aptos" w:hAnsi="Arial" w:cs="Arial"/>
                      <w:color w:val="auto"/>
                      <w:sz w:val="24"/>
                      <w:szCs w:val="24"/>
                    </w:rPr>
                    <w:t>Promotion Ideas (Blade Flags)</w:t>
                  </w:r>
                </w:p>
              </w:tc>
              <w:tc>
                <w:tcPr>
                  <w:tcW w:w="2126" w:type="dxa"/>
                  <w:vAlign w:val="center"/>
                </w:tcPr>
                <w:p w14:paraId="42E8709C"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£469.20</w:t>
                  </w:r>
                </w:p>
              </w:tc>
            </w:tr>
            <w:tr w:rsidR="002B5D9E" w:rsidRPr="0044104E" w14:paraId="6B2E7449" w14:textId="77777777" w:rsidTr="00E06733">
              <w:tc>
                <w:tcPr>
                  <w:tcW w:w="5812" w:type="dxa"/>
                </w:tcPr>
                <w:p w14:paraId="09FBC1F0" w14:textId="77777777" w:rsidR="002B5D9E" w:rsidRPr="0044104E" w:rsidRDefault="002B5D9E" w:rsidP="002B5D9E">
                  <w:pPr>
                    <w:spacing w:line="240" w:lineRule="auto"/>
                    <w:ind w:left="457"/>
                    <w:rPr>
                      <w:rFonts w:ascii="Arial" w:eastAsia="Aptos" w:hAnsi="Arial" w:cs="Arial"/>
                      <w:color w:val="auto"/>
                      <w:sz w:val="24"/>
                      <w:szCs w:val="24"/>
                    </w:rPr>
                  </w:pPr>
                </w:p>
              </w:tc>
              <w:tc>
                <w:tcPr>
                  <w:tcW w:w="2126" w:type="dxa"/>
                  <w:tcBorders>
                    <w:top w:val="single" w:sz="4" w:space="0" w:color="auto"/>
                  </w:tcBorders>
                  <w:vAlign w:val="center"/>
                </w:tcPr>
                <w:p w14:paraId="1A4BDB72" w14:textId="77777777" w:rsidR="002B5D9E" w:rsidRPr="0044104E" w:rsidRDefault="002B5D9E" w:rsidP="002B5D9E">
                  <w:pPr>
                    <w:tabs>
                      <w:tab w:val="left" w:pos="2160"/>
                    </w:tabs>
                    <w:spacing w:line="240" w:lineRule="auto"/>
                    <w:ind w:right="37"/>
                    <w:jc w:val="right"/>
                    <w:rPr>
                      <w:rFonts w:ascii="Arial" w:eastAsia="Aptos" w:hAnsi="Arial" w:cs="Arial"/>
                      <w:color w:val="EE0000"/>
                      <w:sz w:val="24"/>
                      <w:szCs w:val="24"/>
                    </w:rPr>
                  </w:pPr>
                  <w:r w:rsidRPr="0044104E">
                    <w:rPr>
                      <w:rFonts w:ascii="Arial" w:eastAsia="Aptos" w:hAnsi="Arial" w:cs="Arial"/>
                      <w:color w:val="EE0000"/>
                      <w:sz w:val="24"/>
                      <w:szCs w:val="24"/>
                    </w:rPr>
                    <w:t>£1,344.37</w:t>
                  </w:r>
                </w:p>
              </w:tc>
            </w:tr>
          </w:tbl>
          <w:p w14:paraId="349791FF" w14:textId="2F09117E" w:rsidR="009962B3" w:rsidRPr="0044104E" w:rsidRDefault="002B5D9E" w:rsidP="00D836BD">
            <w:pPr>
              <w:spacing w:line="278" w:lineRule="auto"/>
              <w:rPr>
                <w:rFonts w:ascii="Arial" w:eastAsia="Arial" w:hAnsi="Arial" w:cs="Arial"/>
                <w:b/>
                <w:bCs/>
                <w:color w:val="EE0000"/>
                <w:sz w:val="24"/>
              </w:rPr>
            </w:pPr>
            <w:r w:rsidRPr="0044104E">
              <w:rPr>
                <w:rFonts w:ascii="Arial" w:eastAsia="Aptos" w:hAnsi="Arial" w:cs="Arial"/>
                <w:color w:val="auto"/>
                <w:sz w:val="24"/>
                <w:lang w:eastAsia="en-US"/>
              </w:rPr>
              <w:t>Profit/</w:t>
            </w:r>
            <w:r w:rsidRPr="0044104E">
              <w:rPr>
                <w:rFonts w:ascii="Arial" w:eastAsia="Aptos" w:hAnsi="Arial" w:cs="Arial"/>
                <w:color w:val="EE0000"/>
                <w:sz w:val="24"/>
                <w:lang w:eastAsia="en-US"/>
              </w:rPr>
              <w:t xml:space="preserve">Loss </w:t>
            </w:r>
            <w:r w:rsidRPr="0044104E">
              <w:rPr>
                <w:rFonts w:ascii="Arial" w:eastAsia="Aptos" w:hAnsi="Arial" w:cs="Arial"/>
                <w:color w:val="auto"/>
                <w:sz w:val="24"/>
                <w:lang w:eastAsia="en-US"/>
              </w:rPr>
              <w:t>over period</w:t>
            </w:r>
            <w:r w:rsidRPr="0044104E">
              <w:rPr>
                <w:rFonts w:ascii="Arial" w:eastAsia="Aptos" w:hAnsi="Arial" w:cs="Arial"/>
                <w:color w:val="auto"/>
                <w:sz w:val="24"/>
                <w:lang w:eastAsia="en-US"/>
              </w:rPr>
              <w:tab/>
            </w:r>
            <w:r w:rsidRPr="0044104E">
              <w:rPr>
                <w:rFonts w:ascii="Arial" w:eastAsia="Aptos" w:hAnsi="Arial" w:cs="Arial"/>
                <w:color w:val="auto"/>
                <w:sz w:val="24"/>
                <w:lang w:eastAsia="en-US"/>
              </w:rPr>
              <w:tab/>
            </w:r>
            <w:r w:rsidRPr="0044104E">
              <w:rPr>
                <w:rFonts w:ascii="Arial" w:eastAsia="Aptos" w:hAnsi="Arial" w:cs="Arial"/>
                <w:color w:val="auto"/>
                <w:sz w:val="24"/>
                <w:lang w:eastAsia="en-US"/>
              </w:rPr>
              <w:tab/>
            </w:r>
            <w:r w:rsidRPr="0044104E">
              <w:rPr>
                <w:rFonts w:ascii="Arial" w:eastAsia="Aptos" w:hAnsi="Arial" w:cs="Arial"/>
                <w:color w:val="auto"/>
                <w:sz w:val="24"/>
                <w:lang w:eastAsia="en-US"/>
              </w:rPr>
              <w:tab/>
            </w:r>
            <w:r w:rsidRPr="0044104E">
              <w:rPr>
                <w:rFonts w:ascii="Arial" w:eastAsia="Aptos" w:hAnsi="Arial" w:cs="Arial"/>
                <w:color w:val="auto"/>
                <w:sz w:val="24"/>
                <w:lang w:eastAsia="en-US"/>
              </w:rPr>
              <w:tab/>
            </w:r>
            <w:r w:rsidRPr="0044104E">
              <w:rPr>
                <w:rFonts w:ascii="Arial" w:eastAsia="Aptos" w:hAnsi="Arial" w:cs="Arial"/>
                <w:color w:val="auto"/>
                <w:sz w:val="24"/>
                <w:lang w:eastAsia="en-US"/>
              </w:rPr>
              <w:tab/>
            </w:r>
            <w:r w:rsidRPr="0044104E">
              <w:rPr>
                <w:rFonts w:ascii="Arial" w:eastAsia="Aptos" w:hAnsi="Arial" w:cs="Arial"/>
                <w:sz w:val="24"/>
                <w:lang w:eastAsia="en-US"/>
              </w:rPr>
              <w:t xml:space="preserve">         </w:t>
            </w:r>
            <w:r w:rsidRPr="0044104E">
              <w:rPr>
                <w:rFonts w:ascii="Arial" w:eastAsia="Aptos" w:hAnsi="Arial" w:cs="Arial"/>
                <w:color w:val="auto"/>
                <w:sz w:val="24"/>
                <w:lang w:eastAsia="en-US"/>
              </w:rPr>
              <w:t>£40.19</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8B383" w14:textId="77777777" w:rsidR="009962B3" w:rsidRPr="0044104E" w:rsidRDefault="009962B3" w:rsidP="009962B3">
            <w:pPr>
              <w:ind w:left="34"/>
              <w:jc w:val="center"/>
              <w:rPr>
                <w:rFonts w:ascii="Arial" w:eastAsia="Arial" w:hAnsi="Arial" w:cs="Arial"/>
                <w:b/>
                <w:bCs/>
                <w:color w:val="auto"/>
                <w:sz w:val="24"/>
              </w:rPr>
            </w:pPr>
          </w:p>
        </w:tc>
      </w:tr>
      <w:tr w:rsidR="00075503" w:rsidRPr="0044104E" w14:paraId="1E6E662F" w14:textId="77777777" w:rsidTr="00AB79E9">
        <w:tblPrEx>
          <w:tblCellMar>
            <w:right w:w="62"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155AC" w14:textId="77777777" w:rsidR="00075503" w:rsidRPr="0044104E" w:rsidRDefault="00075503" w:rsidP="00152DBA">
            <w:pPr>
              <w:ind w:left="2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08299" w14:textId="4925FC89" w:rsidR="00075503" w:rsidRPr="0044104E" w:rsidRDefault="00F54290" w:rsidP="00152DBA">
            <w:pPr>
              <w:rPr>
                <w:rFonts w:ascii="Arial" w:eastAsia="Arial" w:hAnsi="Arial" w:cs="Arial"/>
                <w:b/>
                <w:bCs/>
                <w:color w:val="auto"/>
                <w:sz w:val="24"/>
              </w:rPr>
            </w:pPr>
            <w:r w:rsidRPr="0044104E">
              <w:rPr>
                <w:rFonts w:ascii="Arial" w:eastAsia="Arial" w:hAnsi="Arial" w:cs="Arial"/>
                <w:color w:val="auto"/>
                <w:sz w:val="24"/>
              </w:rPr>
              <w:t>I</w:t>
            </w:r>
            <w:r w:rsidR="00075503" w:rsidRPr="0044104E">
              <w:rPr>
                <w:rFonts w:ascii="Arial" w:eastAsia="Arial" w:hAnsi="Arial" w:cs="Arial"/>
                <w:color w:val="auto"/>
                <w:sz w:val="24"/>
              </w:rPr>
              <w:t xml:space="preserve">n view of the reduction in the forecast deficit as </w:t>
            </w:r>
            <w:r w:rsidRPr="0044104E">
              <w:rPr>
                <w:rFonts w:ascii="Arial" w:eastAsia="Arial" w:hAnsi="Arial" w:cs="Arial"/>
                <w:color w:val="auto"/>
                <w:sz w:val="24"/>
              </w:rPr>
              <w:t xml:space="preserve">detailed above, </w:t>
            </w:r>
            <w:r w:rsidRPr="0044104E">
              <w:rPr>
                <w:rFonts w:ascii="Arial" w:hAnsi="Arial" w:cs="Arial"/>
                <w:color w:val="000000" w:themeColor="text1"/>
                <w:kern w:val="0"/>
                <w:sz w:val="24"/>
                <w:lang w:eastAsia="en-US"/>
                <w14:ligatures w14:val="none"/>
              </w:rPr>
              <w:t xml:space="preserve">Jim confirmed </w:t>
            </w:r>
            <w:r w:rsidRPr="0044104E">
              <w:rPr>
                <w:rFonts w:ascii="Arial" w:eastAsia="Arial" w:hAnsi="Arial" w:cs="Arial"/>
                <w:color w:val="auto"/>
                <w:sz w:val="24"/>
              </w:rPr>
              <w:t>there was an opportunity to review event entry fees</w:t>
            </w:r>
            <w:r w:rsidRPr="0044104E">
              <w:rPr>
                <w:rFonts w:ascii="Arial" w:eastAsia="Arial" w:hAnsi="Arial" w:cs="Arial"/>
                <w:b/>
                <w:bCs/>
                <w:color w:val="auto"/>
                <w:sz w:val="24"/>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3EFCA1" w14:textId="77777777" w:rsidR="00075503" w:rsidRPr="0044104E" w:rsidRDefault="00075503" w:rsidP="00152DBA">
            <w:pPr>
              <w:ind w:left="18"/>
              <w:jc w:val="center"/>
              <w:rPr>
                <w:rFonts w:ascii="Arial" w:eastAsia="Arial" w:hAnsi="Arial" w:cs="Arial"/>
                <w:color w:val="auto"/>
                <w:sz w:val="24"/>
              </w:rPr>
            </w:pPr>
          </w:p>
        </w:tc>
      </w:tr>
      <w:tr w:rsidR="00152DBA" w:rsidRPr="0044104E" w14:paraId="5E32CD4D" w14:textId="77777777" w:rsidTr="00AB79E9">
        <w:tblPrEx>
          <w:tblCellMar>
            <w:right w:w="62"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C2F51" w14:textId="77777777" w:rsidR="00152DBA" w:rsidRPr="0044104E" w:rsidRDefault="00152DBA" w:rsidP="00152DBA">
            <w:pPr>
              <w:ind w:left="21"/>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FFF1B" w14:textId="77777777" w:rsidR="00152DBA" w:rsidRPr="0044104E" w:rsidRDefault="00152DBA" w:rsidP="00152DBA">
            <w:pPr>
              <w:rPr>
                <w:rFonts w:ascii="Arial" w:eastAsia="Arial" w:hAnsi="Arial" w:cs="Arial"/>
                <w:color w:val="auto"/>
                <w:sz w:val="24"/>
              </w:rPr>
            </w:pP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A8FFE" w14:textId="11F0B937" w:rsidR="00152DBA" w:rsidRPr="0044104E" w:rsidRDefault="00152DBA" w:rsidP="00152DBA">
            <w:pPr>
              <w:ind w:left="18"/>
              <w:jc w:val="center"/>
              <w:rPr>
                <w:rFonts w:ascii="Arial" w:eastAsia="Arial" w:hAnsi="Arial" w:cs="Arial"/>
                <w:color w:val="auto"/>
                <w:sz w:val="24"/>
              </w:rPr>
            </w:pPr>
          </w:p>
        </w:tc>
      </w:tr>
      <w:tr w:rsidR="00152DBA" w:rsidRPr="0044104E" w14:paraId="725FFB96" w14:textId="77777777" w:rsidTr="00AB79E9">
        <w:tblPrEx>
          <w:tblCellMar>
            <w:right w:w="62" w:type="dxa"/>
          </w:tblCellMar>
        </w:tblPrEx>
        <w:trPr>
          <w:gridBefore w:val="2"/>
          <w:gridAfter w:val="1"/>
          <w:wBefore w:w="80" w:type="dxa"/>
          <w:wAfter w:w="30" w:type="dxa"/>
          <w:trHeight w:val="288"/>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AEE7E" w14:textId="0E6EA462" w:rsidR="00152DBA" w:rsidRPr="0044104E" w:rsidRDefault="00152DBA" w:rsidP="00152DBA">
            <w:pPr>
              <w:ind w:right="45"/>
              <w:jc w:val="center"/>
              <w:rPr>
                <w:rFonts w:ascii="Arial" w:eastAsia="Arial" w:hAnsi="Arial" w:cs="Arial"/>
                <w:color w:val="auto"/>
                <w:sz w:val="24"/>
              </w:rPr>
            </w:pPr>
            <w:r w:rsidRPr="0044104E">
              <w:rPr>
                <w:rFonts w:ascii="Arial" w:eastAsia="Arial" w:hAnsi="Arial" w:cs="Arial"/>
                <w:b/>
                <w:bCs/>
                <w:color w:val="auto"/>
                <w:sz w:val="24"/>
              </w:rPr>
              <w:t>(iv)</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C4AB6" w14:textId="289E95C1" w:rsidR="00152DBA" w:rsidRPr="0044104E" w:rsidRDefault="00152DBA" w:rsidP="00152DBA">
            <w:pPr>
              <w:ind w:left="38"/>
              <w:rPr>
                <w:rFonts w:ascii="Arial" w:eastAsia="Arial" w:hAnsi="Arial" w:cs="Arial"/>
                <w:color w:val="auto"/>
                <w:sz w:val="24"/>
              </w:rPr>
            </w:pPr>
            <w:r w:rsidRPr="0044104E">
              <w:rPr>
                <w:rFonts w:ascii="Arial" w:eastAsia="Arial" w:hAnsi="Arial" w:cs="Arial"/>
                <w:b/>
                <w:bCs/>
                <w:color w:val="auto"/>
                <w:sz w:val="24"/>
              </w:rPr>
              <w:t xml:space="preserve">Challenge Walk Co-Ordinator  </w:t>
            </w:r>
            <w:r w:rsidRPr="0044104E">
              <w:rPr>
                <w:rFonts w:ascii="Arial" w:eastAsia="Arial" w:hAnsi="Arial" w:cs="Arial"/>
                <w:b/>
                <w:bCs/>
                <w:i/>
                <w:iCs/>
                <w:color w:val="auto"/>
                <w:sz w:val="24"/>
              </w:rPr>
              <w:t>Mike Hyland</w:t>
            </w: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EB1A62" w14:textId="5AFE31FE" w:rsidR="00152DBA" w:rsidRPr="0044104E" w:rsidRDefault="00152DBA" w:rsidP="00152DBA">
            <w:pPr>
              <w:ind w:left="18"/>
              <w:jc w:val="center"/>
              <w:rPr>
                <w:rFonts w:ascii="Arial" w:eastAsia="Arial" w:hAnsi="Arial" w:cs="Arial"/>
                <w:color w:val="auto"/>
                <w:sz w:val="24"/>
              </w:rPr>
            </w:pPr>
          </w:p>
        </w:tc>
      </w:tr>
      <w:tr w:rsidR="00152DBA" w:rsidRPr="0044104E" w14:paraId="579F8B8B" w14:textId="77777777" w:rsidTr="00AB79E9">
        <w:tblPrEx>
          <w:tblCellMar>
            <w:right w:w="62"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CE696" w14:textId="77777777" w:rsidR="00152DBA" w:rsidRPr="0044104E" w:rsidRDefault="00152DBA" w:rsidP="00152DBA">
            <w:pPr>
              <w:ind w:left="21"/>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2070686" w14:textId="6B2AF124" w:rsidR="00152DBA" w:rsidRPr="0044104E" w:rsidRDefault="00285DBF" w:rsidP="000B3332">
            <w:pPr>
              <w:rPr>
                <w:rFonts w:ascii="Arial" w:eastAsia="Arial" w:hAnsi="Arial" w:cs="Arial"/>
                <w:color w:val="auto"/>
                <w:sz w:val="24"/>
              </w:rPr>
            </w:pPr>
            <w:r w:rsidRPr="0044104E">
              <w:rPr>
                <w:rFonts w:ascii="Arial" w:hAnsi="Arial" w:cs="Arial"/>
                <w:color w:val="auto"/>
                <w:sz w:val="24"/>
              </w:rPr>
              <w:t xml:space="preserve">15th Steppingley Step:- Flyer done, on BBN and LDWA websites, in Strider and is on SiEntries ready to go live on 1st Sept 2026 for LDWA members, then for all from 18th Oct 2026. </w:t>
            </w:r>
            <w:r w:rsidRPr="0044104E">
              <w:rPr>
                <w:rFonts w:ascii="Arial" w:hAnsi="Arial" w:cs="Arial"/>
                <w:color w:val="auto"/>
                <w:sz w:val="24"/>
              </w:rPr>
              <w:br/>
              <w:t>24th Chiltern Kanter:- Flyer done, on BBN and LDWA websites and is on SiEntries in demo mode to check things out. It’s ready to go live on 1st December 2026 for LDWA members, then for all from 2nd January 2027. Will be in the August Strider.</w:t>
            </w:r>
            <w:r w:rsidRPr="0044104E">
              <w:rPr>
                <w:rFonts w:ascii="Arial" w:hAnsi="Arial" w:cs="Arial"/>
                <w:color w:val="auto"/>
                <w:sz w:val="24"/>
              </w:rPr>
              <w:br/>
              <w:t>11th Pick and Mix:- Flyer done, just confirming details</w:t>
            </w:r>
            <w:r w:rsidR="00012CD3" w:rsidRPr="0044104E">
              <w:rPr>
                <w:rFonts w:ascii="Arial" w:eastAsiaTheme="minorHAnsi" w:hAnsi="Arial" w:cs="Arial"/>
                <w:color w:val="auto"/>
                <w:kern w:val="0"/>
                <w:sz w:val="24"/>
                <w:lang w:eastAsia="en-US"/>
                <w14:ligatures w14:val="none"/>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920A3D" w14:textId="64D0D442" w:rsidR="00152DBA" w:rsidRPr="0044104E" w:rsidRDefault="00152DBA" w:rsidP="00152DBA">
            <w:pPr>
              <w:ind w:left="18"/>
              <w:jc w:val="center"/>
              <w:rPr>
                <w:rFonts w:ascii="Arial" w:eastAsia="Arial" w:hAnsi="Arial" w:cs="Arial"/>
                <w:color w:val="auto"/>
                <w:sz w:val="24"/>
              </w:rPr>
            </w:pPr>
          </w:p>
        </w:tc>
      </w:tr>
      <w:tr w:rsidR="00152DBA" w:rsidRPr="0044104E" w14:paraId="78BD2C80" w14:textId="77777777" w:rsidTr="00AB79E9">
        <w:tblPrEx>
          <w:tblCellMar>
            <w:right w:w="62"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1891B" w14:textId="77777777" w:rsidR="00152DBA" w:rsidRPr="0044104E" w:rsidRDefault="00152DBA" w:rsidP="00152DBA">
            <w:pPr>
              <w:ind w:left="2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5CA91" w14:textId="77777777" w:rsidR="00152DBA" w:rsidRPr="0044104E" w:rsidRDefault="00152DBA" w:rsidP="00152DBA">
            <w:pPr>
              <w:rPr>
                <w:rFonts w:ascii="Arial" w:eastAsia="Arial" w:hAnsi="Arial" w:cs="Arial"/>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8FCF6" w14:textId="77777777" w:rsidR="00152DBA" w:rsidRPr="0044104E" w:rsidRDefault="00152DBA" w:rsidP="00152DBA">
            <w:pPr>
              <w:ind w:left="18"/>
              <w:jc w:val="center"/>
              <w:rPr>
                <w:rFonts w:ascii="Arial" w:eastAsia="Arial" w:hAnsi="Arial" w:cs="Arial"/>
                <w:b/>
                <w:bCs/>
                <w:color w:val="auto"/>
                <w:sz w:val="24"/>
              </w:rPr>
            </w:pPr>
          </w:p>
        </w:tc>
      </w:tr>
      <w:tr w:rsidR="00152DBA" w:rsidRPr="0044104E" w14:paraId="518042F6" w14:textId="77777777" w:rsidTr="00AB79E9">
        <w:tblPrEx>
          <w:tblCellMar>
            <w:right w:w="62"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934FB" w14:textId="77777777" w:rsidR="00152DBA" w:rsidRPr="0044104E" w:rsidRDefault="00152DBA" w:rsidP="00152DBA">
            <w:pPr>
              <w:ind w:right="45"/>
              <w:jc w:val="center"/>
              <w:rPr>
                <w:rFonts w:ascii="Arial" w:eastAsia="Arial" w:hAnsi="Arial" w:cs="Arial"/>
                <w:color w:val="auto"/>
                <w:sz w:val="24"/>
              </w:rPr>
            </w:pPr>
            <w:r w:rsidRPr="0044104E">
              <w:rPr>
                <w:rFonts w:ascii="Arial" w:eastAsia="Arial" w:hAnsi="Arial" w:cs="Arial"/>
                <w:b/>
                <w:bCs/>
                <w:color w:val="auto"/>
                <w:sz w:val="24"/>
              </w:rPr>
              <w:t xml:space="preserve">(v)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240B9" w14:textId="66E3DDE2" w:rsidR="00152DBA" w:rsidRPr="0044104E" w:rsidRDefault="00152DBA" w:rsidP="00152DBA">
            <w:pPr>
              <w:rPr>
                <w:rFonts w:ascii="Arial" w:eastAsia="Arial" w:hAnsi="Arial" w:cs="Arial"/>
                <w:color w:val="auto"/>
                <w:sz w:val="24"/>
              </w:rPr>
            </w:pPr>
            <w:r w:rsidRPr="0044104E">
              <w:rPr>
                <w:rFonts w:ascii="Arial" w:eastAsia="Arial" w:hAnsi="Arial" w:cs="Arial"/>
                <w:b/>
                <w:bCs/>
                <w:color w:val="auto"/>
                <w:sz w:val="24"/>
              </w:rPr>
              <w:t xml:space="preserve">Social Walks  </w:t>
            </w:r>
            <w:r w:rsidRPr="0044104E">
              <w:rPr>
                <w:rFonts w:ascii="Arial" w:eastAsia="Arial" w:hAnsi="Arial" w:cs="Arial"/>
                <w:b/>
                <w:bCs/>
                <w:i/>
                <w:iCs/>
                <w:color w:val="auto"/>
                <w:sz w:val="24"/>
              </w:rPr>
              <w:t>Sara Waldron</w:t>
            </w: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E9D43F" w14:textId="3A6BD2E6" w:rsidR="00152DBA" w:rsidRPr="0044104E" w:rsidRDefault="00152DBA" w:rsidP="00152DBA">
            <w:pPr>
              <w:ind w:left="18"/>
              <w:jc w:val="center"/>
              <w:rPr>
                <w:rFonts w:ascii="Arial" w:eastAsia="Arial" w:hAnsi="Arial" w:cs="Arial"/>
                <w:color w:val="auto"/>
                <w:sz w:val="24"/>
              </w:rPr>
            </w:pPr>
          </w:p>
        </w:tc>
      </w:tr>
      <w:tr w:rsidR="00152DBA" w:rsidRPr="0044104E" w14:paraId="40FC002D" w14:textId="77777777" w:rsidTr="00AB79E9">
        <w:tblPrEx>
          <w:tblCellMar>
            <w:right w:w="62"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85C98" w14:textId="77777777" w:rsidR="00152DBA" w:rsidRPr="0044104E" w:rsidRDefault="00152DBA" w:rsidP="00152DBA">
            <w:pPr>
              <w:ind w:left="21"/>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C3FB578" w14:textId="60784791" w:rsidR="00C720AE" w:rsidRPr="0044104E" w:rsidRDefault="00C720AE" w:rsidP="00C720AE">
            <w:pPr>
              <w:autoSpaceDN w:val="0"/>
              <w:spacing w:line="244" w:lineRule="auto"/>
              <w:rPr>
                <w:rFonts w:ascii="Arial" w:eastAsia="Aptos" w:hAnsi="Arial" w:cs="Arial"/>
                <w:color w:val="auto"/>
                <w:kern w:val="3"/>
                <w:sz w:val="24"/>
                <w:lang w:eastAsia="en-US"/>
                <w14:ligatures w14:val="none"/>
              </w:rPr>
            </w:pPr>
            <w:r w:rsidRPr="0044104E">
              <w:rPr>
                <w:rFonts w:ascii="Arial" w:eastAsia="Aptos" w:hAnsi="Arial" w:cs="Arial"/>
                <w:color w:val="auto"/>
                <w:kern w:val="3"/>
                <w:sz w:val="24"/>
                <w:lang w:eastAsia="en-US"/>
                <w14:ligatures w14:val="none"/>
              </w:rPr>
              <w:t>Since the last committee meeting, I have continued to encourage people to lead walks. Until this month we have had a fairly full programme. August is looking very lean. I have had a couple of requests for leaders in the Tuesday News but not really had much response apart from Jerome Ripp (London LDWA)</w:t>
            </w:r>
            <w:r w:rsidR="00931FB7">
              <w:rPr>
                <w:rFonts w:ascii="Arial" w:eastAsia="Aptos" w:hAnsi="Arial" w:cs="Arial"/>
                <w:color w:val="auto"/>
                <w:kern w:val="3"/>
                <w:sz w:val="24"/>
                <w:lang w:eastAsia="en-US"/>
                <w14:ligatures w14:val="none"/>
              </w:rPr>
              <w:t>.</w:t>
            </w:r>
          </w:p>
          <w:p w14:paraId="3321A964" w14:textId="77777777" w:rsidR="00C720AE" w:rsidRPr="0044104E" w:rsidRDefault="00C720AE" w:rsidP="00C720AE">
            <w:pPr>
              <w:autoSpaceDN w:val="0"/>
              <w:spacing w:line="244" w:lineRule="auto"/>
              <w:rPr>
                <w:rFonts w:ascii="Arial" w:hAnsi="Arial" w:cs="Arial"/>
                <w:color w:val="auto"/>
                <w:kern w:val="0"/>
                <w:sz w:val="24"/>
                <w:lang w:eastAsia="en-US"/>
                <w14:ligatures w14:val="none"/>
              </w:rPr>
            </w:pPr>
            <w:r w:rsidRPr="0044104E">
              <w:rPr>
                <w:rFonts w:ascii="Arial" w:eastAsia="Aptos" w:hAnsi="Arial" w:cs="Arial"/>
                <w:color w:val="auto"/>
                <w:kern w:val="3"/>
                <w:sz w:val="24"/>
                <w:lang w:eastAsia="en-US"/>
                <w14:ligatures w14:val="none"/>
              </w:rPr>
              <w:t xml:space="preserve">With Jim, I was involved in an abortive attempt to recce the Cross Bucks Way and jointly we took the decision to cancel the event due to HS2’s blocking of all paths &amp; roads into Twyford. I contacted Bill’s Coaches but sadly we lost our deposit. There were 11 people </w:t>
            </w:r>
            <w:r w:rsidRPr="0044104E">
              <w:rPr>
                <w:rFonts w:ascii="Arial" w:hAnsi="Arial" w:cs="Arial"/>
                <w:color w:val="auto"/>
                <w:kern w:val="0"/>
                <w:sz w:val="24"/>
                <w:lang w:eastAsia="en-US"/>
                <w14:ligatures w14:val="none"/>
              </w:rPr>
              <w:t>booked to attend at its cancellation date.</w:t>
            </w:r>
          </w:p>
          <w:p w14:paraId="2D6C3147" w14:textId="77777777" w:rsidR="00C720AE" w:rsidRPr="0044104E" w:rsidRDefault="00C720AE" w:rsidP="00C720AE">
            <w:pPr>
              <w:autoSpaceDN w:val="0"/>
              <w:spacing w:line="244" w:lineRule="auto"/>
              <w:rPr>
                <w:rFonts w:ascii="Arial" w:eastAsia="Aptos" w:hAnsi="Arial" w:cs="Arial"/>
                <w:color w:val="auto"/>
                <w:kern w:val="3"/>
                <w:sz w:val="24"/>
                <w:lang w:eastAsia="en-US"/>
                <w14:ligatures w14:val="none"/>
              </w:rPr>
            </w:pPr>
            <w:r w:rsidRPr="0044104E">
              <w:rPr>
                <w:rFonts w:ascii="Arial" w:eastAsia="Aptos" w:hAnsi="Arial" w:cs="Arial"/>
                <w:color w:val="auto"/>
                <w:kern w:val="3"/>
                <w:sz w:val="24"/>
                <w:lang w:eastAsia="en-US"/>
                <w14:ligatures w14:val="none"/>
              </w:rPr>
              <w:t>With Terry I have been planning Chris’s memorial walks. We will be recceing our individual sections in the next couple of weeks.</w:t>
            </w:r>
          </w:p>
          <w:p w14:paraId="2AAB435E" w14:textId="77777777" w:rsidR="00C720AE" w:rsidRPr="0044104E" w:rsidRDefault="00C720AE" w:rsidP="00C720AE">
            <w:pPr>
              <w:autoSpaceDN w:val="0"/>
              <w:spacing w:line="244" w:lineRule="auto"/>
              <w:rPr>
                <w:rFonts w:ascii="Arial" w:eastAsia="Aptos" w:hAnsi="Arial" w:cs="Arial"/>
                <w:color w:val="auto"/>
                <w:kern w:val="3"/>
                <w:sz w:val="24"/>
                <w:lang w:eastAsia="en-US"/>
                <w14:ligatures w14:val="none"/>
              </w:rPr>
            </w:pPr>
            <w:r w:rsidRPr="0044104E">
              <w:rPr>
                <w:rFonts w:ascii="Arial" w:eastAsia="Aptos" w:hAnsi="Arial" w:cs="Arial"/>
                <w:color w:val="auto"/>
                <w:kern w:val="3"/>
                <w:sz w:val="24"/>
                <w:lang w:eastAsia="en-US"/>
                <w14:ligatures w14:val="none"/>
              </w:rPr>
              <w:t xml:space="preserve">I was delighted to learn that we have a volunteer, Tina Gatt, to take over the Walks Secretary Role. </w:t>
            </w:r>
          </w:p>
          <w:p w14:paraId="7DB503D7" w14:textId="662B4992" w:rsidR="00152DBA" w:rsidRPr="0044104E" w:rsidRDefault="00C720AE" w:rsidP="00C720AE">
            <w:pPr>
              <w:autoSpaceDN w:val="0"/>
              <w:spacing w:line="244" w:lineRule="auto"/>
              <w:rPr>
                <w:rFonts w:ascii="Arial" w:eastAsia="Arial" w:hAnsi="Arial" w:cs="Arial"/>
                <w:color w:val="auto"/>
                <w:sz w:val="24"/>
              </w:rPr>
            </w:pPr>
            <w:r w:rsidRPr="0044104E">
              <w:rPr>
                <w:rFonts w:ascii="Arial" w:eastAsia="Aptos" w:hAnsi="Arial" w:cs="Arial"/>
                <w:color w:val="auto"/>
                <w:kern w:val="3"/>
                <w:sz w:val="24"/>
                <w:lang w:eastAsia="en-US"/>
                <w14:ligatures w14:val="none"/>
              </w:rPr>
              <w:t xml:space="preserve">If the committee would like me to, I am </w:t>
            </w:r>
            <w:r w:rsidRPr="0044104E">
              <w:rPr>
                <w:rFonts w:ascii="Arial" w:hAnsi="Arial" w:cs="Arial"/>
                <w:color w:val="auto"/>
                <w:kern w:val="0"/>
                <w:sz w:val="24"/>
                <w:lang w:eastAsia="en-US"/>
                <w14:ligatures w14:val="none"/>
              </w:rPr>
              <w:t>happy to remain on the committee at least for the next year. I would continue to be part of the Finance sub-committee and remain as a bank signatory. Another role I would like to continue with is planning multi day distance</w:t>
            </w:r>
            <w:r w:rsidRPr="0044104E">
              <w:rPr>
                <w:rFonts w:ascii="Arial" w:eastAsia="Aptos" w:hAnsi="Arial" w:cs="Arial"/>
                <w:color w:val="auto"/>
                <w:kern w:val="3"/>
                <w:sz w:val="24"/>
                <w:lang w:eastAsia="en-US"/>
                <w14:ligatures w14:val="none"/>
              </w:rPr>
              <w:t xml:space="preserve"> trails This would be a stand-alone role away from, but in close contact with Tina.</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613A08" w14:textId="5586A31C" w:rsidR="00152DBA" w:rsidRPr="0044104E" w:rsidRDefault="00152DBA" w:rsidP="00152DBA">
            <w:pPr>
              <w:ind w:left="18"/>
              <w:jc w:val="center"/>
              <w:rPr>
                <w:rFonts w:ascii="Arial" w:eastAsia="Arial" w:hAnsi="Arial" w:cs="Arial"/>
                <w:color w:val="auto"/>
                <w:sz w:val="24"/>
              </w:rPr>
            </w:pPr>
          </w:p>
        </w:tc>
      </w:tr>
      <w:tr w:rsidR="00BC39A0" w:rsidRPr="0044104E" w14:paraId="7C5130B3" w14:textId="77777777" w:rsidTr="00AB79E9">
        <w:tblPrEx>
          <w:tblCellMar>
            <w:top w:w="53" w:type="dxa"/>
            <w:right w:w="5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18384" w14:textId="77777777" w:rsidR="00BC39A0" w:rsidRPr="0044104E" w:rsidRDefault="00BC39A0"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F25FC" w14:textId="46F65FA7" w:rsidR="00BC39A0" w:rsidRPr="0044104E" w:rsidRDefault="006511B4" w:rsidP="00157AF9">
            <w:pPr>
              <w:rPr>
                <w:rFonts w:ascii="Arial" w:eastAsia="Arial" w:hAnsi="Arial" w:cs="Arial"/>
                <w:color w:val="auto"/>
                <w:sz w:val="24"/>
              </w:rPr>
            </w:pPr>
            <w:r w:rsidRPr="0044104E">
              <w:rPr>
                <w:rFonts w:ascii="Arial" w:eastAsia="Arial" w:hAnsi="Arial" w:cs="Arial"/>
                <w:color w:val="auto"/>
                <w:sz w:val="24"/>
              </w:rPr>
              <w:t>LDPs have proved popular with members.</w:t>
            </w:r>
            <w:r w:rsidR="00E7079E">
              <w:rPr>
                <w:rFonts w:ascii="Arial" w:eastAsia="Arial" w:hAnsi="Arial" w:cs="Arial"/>
                <w:color w:val="auto"/>
                <w:sz w:val="24"/>
              </w:rPr>
              <w:t xml:space="preserve"> </w:t>
            </w:r>
            <w:r w:rsidR="00174EDC" w:rsidRPr="0044104E">
              <w:rPr>
                <w:rFonts w:ascii="Arial" w:eastAsia="Arial" w:hAnsi="Arial" w:cs="Arial"/>
                <w:color w:val="auto"/>
                <w:sz w:val="24"/>
              </w:rPr>
              <w:t>Sara is looking at</w:t>
            </w:r>
            <w:r w:rsidRPr="0044104E">
              <w:rPr>
                <w:rFonts w:ascii="Arial" w:eastAsia="Arial" w:hAnsi="Arial" w:cs="Arial"/>
                <w:color w:val="auto"/>
                <w:sz w:val="24"/>
              </w:rPr>
              <w:t xml:space="preserve"> </w:t>
            </w:r>
            <w:r w:rsidR="00174EDC" w:rsidRPr="0044104E">
              <w:rPr>
                <w:rFonts w:ascii="Arial" w:eastAsia="Arial" w:hAnsi="Arial" w:cs="Arial"/>
                <w:color w:val="auto"/>
                <w:sz w:val="24"/>
              </w:rPr>
              <w:t xml:space="preserve">The </w:t>
            </w:r>
            <w:r w:rsidR="000165E7" w:rsidRPr="0044104E">
              <w:rPr>
                <w:rFonts w:ascii="Arial" w:eastAsia="Arial" w:hAnsi="Arial" w:cs="Arial"/>
                <w:color w:val="auto"/>
                <w:sz w:val="24"/>
              </w:rPr>
              <w:t xml:space="preserve">Three </w:t>
            </w:r>
            <w:r w:rsidR="009F6598">
              <w:rPr>
                <w:rFonts w:ascii="Arial" w:eastAsia="Arial" w:hAnsi="Arial" w:cs="Arial"/>
                <w:color w:val="auto"/>
                <w:sz w:val="24"/>
              </w:rPr>
              <w:t>Shires</w:t>
            </w:r>
            <w:r w:rsidR="000165E7" w:rsidRPr="0044104E">
              <w:rPr>
                <w:rFonts w:ascii="Arial" w:eastAsia="Arial" w:hAnsi="Arial" w:cs="Arial"/>
                <w:color w:val="auto"/>
                <w:sz w:val="24"/>
              </w:rPr>
              <w:t xml:space="preserve"> Way and </w:t>
            </w:r>
            <w:r w:rsidR="00174EDC" w:rsidRPr="0044104E">
              <w:rPr>
                <w:rFonts w:ascii="Arial" w:eastAsia="Arial" w:hAnsi="Arial" w:cs="Arial"/>
                <w:color w:val="auto"/>
                <w:sz w:val="24"/>
              </w:rPr>
              <w:t>The Chiltern Way</w:t>
            </w:r>
            <w:r w:rsidR="00666194" w:rsidRPr="0044104E">
              <w:rPr>
                <w:rFonts w:ascii="Arial" w:eastAsia="Arial" w:hAnsi="Arial" w:cs="Arial"/>
                <w:color w:val="auto"/>
                <w:sz w:val="24"/>
              </w:rPr>
              <w:t>, initially the sections in our area</w:t>
            </w:r>
            <w:r w:rsidR="00511372" w:rsidRPr="0044104E">
              <w:rPr>
                <w:rFonts w:ascii="Arial" w:eastAsia="Arial" w:hAnsi="Arial" w:cs="Arial"/>
                <w:color w:val="auto"/>
                <w:sz w:val="24"/>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115E1" w14:textId="77777777" w:rsidR="00BC39A0" w:rsidRPr="0044104E" w:rsidRDefault="00BC39A0" w:rsidP="00152DBA">
            <w:pPr>
              <w:ind w:left="14"/>
              <w:jc w:val="center"/>
              <w:rPr>
                <w:rFonts w:ascii="Arial" w:eastAsia="Arial" w:hAnsi="Arial" w:cs="Arial"/>
                <w:b/>
                <w:bCs/>
                <w:color w:val="auto"/>
                <w:sz w:val="24"/>
              </w:rPr>
            </w:pPr>
          </w:p>
        </w:tc>
      </w:tr>
      <w:tr w:rsidR="00152DBA" w:rsidRPr="0044104E" w14:paraId="411C02ED" w14:textId="77777777" w:rsidTr="00AB79E9">
        <w:tblPrEx>
          <w:tblCellMar>
            <w:top w:w="53" w:type="dxa"/>
            <w:right w:w="5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E7A94" w14:textId="77777777" w:rsidR="00152DBA" w:rsidRPr="0044104E" w:rsidRDefault="00152DBA"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1303E" w14:textId="77777777" w:rsidR="00152DBA" w:rsidRPr="0044104E" w:rsidRDefault="00152DBA" w:rsidP="00152DBA">
            <w:pPr>
              <w:rPr>
                <w:rFonts w:ascii="Arial" w:eastAsia="Arial" w:hAnsi="Arial" w:cs="Arial"/>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4A85E" w14:textId="77777777" w:rsidR="00152DBA" w:rsidRPr="0044104E" w:rsidRDefault="00152DBA" w:rsidP="00152DBA">
            <w:pPr>
              <w:ind w:left="14"/>
              <w:jc w:val="center"/>
              <w:rPr>
                <w:rFonts w:ascii="Arial" w:eastAsia="Arial" w:hAnsi="Arial" w:cs="Arial"/>
                <w:b/>
                <w:bCs/>
                <w:color w:val="auto"/>
                <w:sz w:val="24"/>
              </w:rPr>
            </w:pPr>
          </w:p>
        </w:tc>
      </w:tr>
      <w:tr w:rsidR="00152DBA" w:rsidRPr="0044104E" w14:paraId="3A8C3FB3" w14:textId="77777777" w:rsidTr="00AB79E9">
        <w:tblPrEx>
          <w:tblCellMar>
            <w:top w:w="53" w:type="dxa"/>
            <w:right w:w="5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D1BB7" w14:textId="77777777" w:rsidR="00152DBA" w:rsidRPr="0044104E" w:rsidRDefault="00152DBA" w:rsidP="00152DBA">
            <w:pPr>
              <w:ind w:right="50"/>
              <w:jc w:val="center"/>
              <w:rPr>
                <w:rFonts w:ascii="Arial" w:eastAsia="Arial" w:hAnsi="Arial" w:cs="Arial"/>
                <w:color w:val="auto"/>
                <w:sz w:val="24"/>
              </w:rPr>
            </w:pPr>
            <w:r w:rsidRPr="0044104E">
              <w:rPr>
                <w:rFonts w:ascii="Arial" w:eastAsia="Arial" w:hAnsi="Arial" w:cs="Arial"/>
                <w:b/>
                <w:bCs/>
                <w:color w:val="auto"/>
                <w:sz w:val="24"/>
              </w:rPr>
              <w:t xml:space="preserve">(vi)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D28CD" w14:textId="4EBDD6C4" w:rsidR="00152DBA" w:rsidRPr="0044104E" w:rsidRDefault="00152DBA" w:rsidP="00152DBA">
            <w:pPr>
              <w:rPr>
                <w:rFonts w:ascii="Arial" w:eastAsia="Arial" w:hAnsi="Arial" w:cs="Arial"/>
                <w:color w:val="auto"/>
                <w:sz w:val="24"/>
              </w:rPr>
            </w:pPr>
            <w:r w:rsidRPr="0044104E">
              <w:rPr>
                <w:rFonts w:ascii="Arial" w:eastAsia="Arial" w:hAnsi="Arial" w:cs="Arial"/>
                <w:b/>
                <w:bCs/>
                <w:color w:val="auto"/>
                <w:sz w:val="24"/>
              </w:rPr>
              <w:t>New Member Welcome</w:t>
            </w:r>
            <w:r w:rsidRPr="0044104E">
              <w:rPr>
                <w:rFonts w:ascii="Arial" w:eastAsia="Arial" w:hAnsi="Arial" w:cs="Arial"/>
                <w:color w:val="auto"/>
                <w:sz w:val="24"/>
              </w:rPr>
              <w:t xml:space="preserve">  </w:t>
            </w:r>
            <w:r w:rsidRPr="0044104E">
              <w:rPr>
                <w:rFonts w:ascii="Arial" w:eastAsia="Arial" w:hAnsi="Arial" w:cs="Arial"/>
                <w:b/>
                <w:bCs/>
                <w:i/>
                <w:iCs/>
                <w:color w:val="auto"/>
                <w:sz w:val="24"/>
              </w:rPr>
              <w:t>Dee Brockway</w:t>
            </w: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31AEA" w14:textId="24EDBAEA" w:rsidR="00152DBA" w:rsidRPr="0044104E" w:rsidRDefault="00152DBA" w:rsidP="00152DBA">
            <w:pPr>
              <w:ind w:left="14"/>
              <w:jc w:val="center"/>
              <w:rPr>
                <w:rFonts w:ascii="Arial" w:eastAsia="Arial" w:hAnsi="Arial" w:cs="Arial"/>
                <w:color w:val="auto"/>
                <w:sz w:val="24"/>
              </w:rPr>
            </w:pPr>
          </w:p>
        </w:tc>
      </w:tr>
      <w:tr w:rsidR="00152DBA" w:rsidRPr="0044104E" w14:paraId="4B291B73" w14:textId="77777777" w:rsidTr="00AB79E9">
        <w:tblPrEx>
          <w:tblCellMar>
            <w:top w:w="53" w:type="dxa"/>
            <w:right w:w="5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8FF1F" w14:textId="77777777" w:rsidR="00152DBA" w:rsidRPr="0044104E" w:rsidRDefault="00152DBA" w:rsidP="00152DBA">
            <w:pPr>
              <w:ind w:left="16"/>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F0118B" w14:textId="3CE1A762" w:rsidR="00152DBA" w:rsidRPr="0044104E" w:rsidRDefault="00F74E7F" w:rsidP="004B48D4">
            <w:pPr>
              <w:rPr>
                <w:rFonts w:ascii="Arial" w:hAnsi="Arial" w:cs="Arial"/>
                <w:color w:val="auto"/>
                <w:sz w:val="24"/>
              </w:rPr>
            </w:pPr>
            <w:r w:rsidRPr="0044104E">
              <w:rPr>
                <w:rFonts w:ascii="Arial" w:hAnsi="Arial" w:cs="Arial"/>
                <w:color w:val="auto"/>
                <w:sz w:val="24"/>
              </w:rPr>
              <w:t>A worthwhile thing to do and new members appreciate the welcome call.</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DDCDB4" w14:textId="4F287175" w:rsidR="00152DBA" w:rsidRPr="0044104E" w:rsidRDefault="00152DBA" w:rsidP="00152DBA">
            <w:pPr>
              <w:ind w:left="14"/>
              <w:jc w:val="center"/>
              <w:rPr>
                <w:rFonts w:ascii="Arial" w:eastAsia="Arial" w:hAnsi="Arial" w:cs="Arial"/>
                <w:color w:val="auto"/>
                <w:sz w:val="24"/>
              </w:rPr>
            </w:pPr>
          </w:p>
        </w:tc>
      </w:tr>
      <w:tr w:rsidR="00152DBA" w:rsidRPr="0044104E" w14:paraId="05BD2AD4" w14:textId="77777777" w:rsidTr="00AB79E9">
        <w:tblPrEx>
          <w:tblCellMar>
            <w:top w:w="53" w:type="dxa"/>
            <w:right w:w="5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1D9DC" w14:textId="77777777" w:rsidR="00152DBA" w:rsidRPr="0044104E" w:rsidRDefault="00152DBA"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FA99C" w14:textId="77777777" w:rsidR="00152DBA" w:rsidRPr="0044104E" w:rsidRDefault="00152DBA" w:rsidP="00152DBA">
            <w:pPr>
              <w:rPr>
                <w:rFonts w:ascii="Arial" w:eastAsia="Arial" w:hAnsi="Arial" w:cs="Arial"/>
                <w:b/>
                <w:b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BA9398" w14:textId="77777777" w:rsidR="00152DBA" w:rsidRPr="0044104E" w:rsidRDefault="00152DBA" w:rsidP="00152DBA">
            <w:pPr>
              <w:ind w:left="14"/>
              <w:jc w:val="center"/>
              <w:rPr>
                <w:rFonts w:ascii="Arial" w:eastAsia="Arial" w:hAnsi="Arial" w:cs="Arial"/>
                <w:b/>
                <w:bCs/>
                <w:color w:val="auto"/>
                <w:sz w:val="24"/>
              </w:rPr>
            </w:pPr>
          </w:p>
        </w:tc>
      </w:tr>
      <w:tr w:rsidR="00152DBA" w:rsidRPr="0044104E" w14:paraId="6C93B1A6" w14:textId="77777777" w:rsidTr="00AB79E9">
        <w:tblPrEx>
          <w:tblCellMar>
            <w:top w:w="53" w:type="dxa"/>
            <w:right w:w="57" w:type="dxa"/>
          </w:tblCellMar>
        </w:tblPrEx>
        <w:trPr>
          <w:gridBefore w:val="2"/>
          <w:gridAfter w:val="1"/>
          <w:wBefore w:w="80" w:type="dxa"/>
          <w:wAfter w:w="30" w:type="dxa"/>
          <w:trHeight w:val="288"/>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EF94D" w14:textId="77777777" w:rsidR="00152DBA" w:rsidRPr="0044104E" w:rsidRDefault="00152DBA" w:rsidP="00152DBA">
            <w:pPr>
              <w:ind w:right="50"/>
              <w:jc w:val="center"/>
              <w:rPr>
                <w:rFonts w:ascii="Arial" w:eastAsia="Arial" w:hAnsi="Arial" w:cs="Arial"/>
                <w:color w:val="auto"/>
                <w:sz w:val="24"/>
              </w:rPr>
            </w:pPr>
            <w:r w:rsidRPr="0044104E">
              <w:rPr>
                <w:rFonts w:ascii="Arial" w:eastAsia="Arial" w:hAnsi="Arial" w:cs="Arial"/>
                <w:b/>
                <w:bCs/>
                <w:color w:val="auto"/>
                <w:sz w:val="24"/>
              </w:rPr>
              <w:t xml:space="preserve">(vii)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EAF60" w14:textId="33D9C1BB" w:rsidR="00152DBA" w:rsidRPr="0044104E" w:rsidRDefault="00152DBA" w:rsidP="00152DBA">
            <w:pPr>
              <w:rPr>
                <w:rFonts w:ascii="Arial" w:eastAsia="Arial" w:hAnsi="Arial" w:cs="Arial"/>
                <w:color w:val="auto"/>
                <w:sz w:val="24"/>
              </w:rPr>
            </w:pPr>
            <w:r w:rsidRPr="0044104E">
              <w:rPr>
                <w:rFonts w:ascii="Arial" w:eastAsia="Arial" w:hAnsi="Arial" w:cs="Arial"/>
                <w:b/>
                <w:bCs/>
                <w:color w:val="auto"/>
                <w:sz w:val="24"/>
              </w:rPr>
              <w:t xml:space="preserve">Equipment   </w:t>
            </w:r>
            <w:r w:rsidRPr="0044104E">
              <w:rPr>
                <w:rFonts w:ascii="Arial" w:eastAsia="Arial" w:hAnsi="Arial" w:cs="Arial"/>
                <w:b/>
                <w:bCs/>
                <w:i/>
                <w:iCs/>
                <w:color w:val="auto"/>
                <w:sz w:val="24"/>
              </w:rPr>
              <w:t>Dave Findel-Hawkins</w:t>
            </w:r>
            <w:r w:rsidRPr="0044104E">
              <w:rPr>
                <w:rFonts w:ascii="Arial" w:eastAsia="Arial" w:hAnsi="Arial" w:cs="Arial"/>
                <w:color w:val="auto"/>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1ADCC1" w14:textId="5D957629" w:rsidR="00152DBA" w:rsidRPr="0044104E" w:rsidRDefault="00152DBA" w:rsidP="00152DBA">
            <w:pPr>
              <w:ind w:left="14"/>
              <w:jc w:val="center"/>
              <w:rPr>
                <w:rFonts w:ascii="Arial" w:eastAsia="Arial" w:hAnsi="Arial" w:cs="Arial"/>
                <w:color w:val="auto"/>
                <w:sz w:val="24"/>
              </w:rPr>
            </w:pPr>
          </w:p>
        </w:tc>
      </w:tr>
      <w:tr w:rsidR="00152DBA" w:rsidRPr="0044104E" w14:paraId="72A0EA42" w14:textId="77777777" w:rsidTr="00AB79E9">
        <w:tblPrEx>
          <w:tblCellMar>
            <w:top w:w="53" w:type="dxa"/>
            <w:right w:w="57" w:type="dxa"/>
          </w:tblCellMar>
        </w:tblPrEx>
        <w:trPr>
          <w:gridBefore w:val="2"/>
          <w:gridAfter w:val="1"/>
          <w:wBefore w:w="80" w:type="dxa"/>
          <w:wAfter w:w="30" w:type="dxa"/>
          <w:trHeight w:val="289"/>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C43D3" w14:textId="77777777" w:rsidR="00152DBA" w:rsidRPr="0044104E" w:rsidRDefault="00152DBA" w:rsidP="00067035">
            <w:pPr>
              <w:spacing w:line="240" w:lineRule="auto"/>
              <w:ind w:left="16"/>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612B891" w14:textId="6D9A19A3" w:rsidR="00152DBA" w:rsidRPr="0044104E" w:rsidRDefault="0039540E" w:rsidP="00067035">
            <w:pPr>
              <w:suppressAutoHyphens/>
              <w:autoSpaceDN w:val="0"/>
              <w:spacing w:line="240" w:lineRule="auto"/>
              <w:textAlignment w:val="baseline"/>
              <w:rPr>
                <w:rFonts w:ascii="Arial" w:eastAsia="Arial" w:hAnsi="Arial" w:cs="Arial"/>
                <w:color w:val="auto"/>
                <w:sz w:val="24"/>
              </w:rPr>
            </w:pPr>
            <w:r w:rsidRPr="0044104E">
              <w:rPr>
                <w:rFonts w:ascii="Arial" w:hAnsi="Arial" w:cs="Arial"/>
                <w:color w:val="auto"/>
                <w:kern w:val="0"/>
                <w:sz w:val="24"/>
                <w:lang w:eastAsia="en-US"/>
                <w14:ligatures w14:val="none"/>
              </w:rPr>
              <w:t>Equipment provided for Hunnypot 100 &amp; Pick &amp; Mix.</w:t>
            </w:r>
            <w:r w:rsidRPr="0044104E">
              <w:rPr>
                <w:rFonts w:ascii="Arial" w:hAnsi="Arial" w:cs="Arial"/>
                <w:color w:val="auto"/>
                <w:kern w:val="0"/>
                <w:sz w:val="24"/>
                <w:lang w:eastAsia="en-US"/>
                <w14:ligatures w14:val="none"/>
              </w:rPr>
              <w:br/>
              <w:t>2 new BBN banner flags added to storage.</w:t>
            </w:r>
            <w:r w:rsidRPr="0044104E">
              <w:rPr>
                <w:rFonts w:ascii="Arial" w:hAnsi="Arial" w:cs="Arial"/>
                <w:color w:val="auto"/>
                <w:kern w:val="0"/>
                <w:sz w:val="24"/>
                <w:lang w:eastAsia="en-US"/>
                <w14:ligatures w14:val="none"/>
              </w:rPr>
              <w:br/>
              <w:t>Updated equipment list put on BBN website.</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3F4E06" w14:textId="49E2E8DF" w:rsidR="00152DBA" w:rsidRPr="0044104E" w:rsidRDefault="00152DBA" w:rsidP="00152DBA">
            <w:pPr>
              <w:ind w:left="195"/>
              <w:jc w:val="center"/>
              <w:rPr>
                <w:rFonts w:ascii="Arial" w:eastAsia="Arial" w:hAnsi="Arial" w:cs="Arial"/>
                <w:color w:val="auto"/>
                <w:sz w:val="24"/>
              </w:rPr>
            </w:pPr>
          </w:p>
        </w:tc>
      </w:tr>
      <w:tr w:rsidR="00152DBA" w:rsidRPr="0044104E" w14:paraId="6B434228" w14:textId="77777777" w:rsidTr="00AB79E9">
        <w:tblPrEx>
          <w:tblCellMar>
            <w:top w:w="53" w:type="dxa"/>
            <w:right w:w="57" w:type="dxa"/>
          </w:tblCellMar>
        </w:tblPrEx>
        <w:trPr>
          <w:gridBefore w:val="2"/>
          <w:gridAfter w:val="1"/>
          <w:wBefore w:w="80" w:type="dxa"/>
          <w:wAfter w:w="30" w:type="dxa"/>
          <w:trHeight w:val="289"/>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31D77" w14:textId="77777777" w:rsidR="00152DBA" w:rsidRPr="0044104E" w:rsidRDefault="00152DBA"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E5153" w14:textId="467A755D" w:rsidR="009D633C" w:rsidRPr="0044104E" w:rsidRDefault="00F74E7F" w:rsidP="00BB51FA">
            <w:pPr>
              <w:spacing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Merrian ha</w:t>
            </w:r>
            <w:r w:rsidR="00511372" w:rsidRPr="0044104E">
              <w:rPr>
                <w:rFonts w:ascii="Arial" w:eastAsia="Times New Roman" w:hAnsi="Arial" w:cs="Arial"/>
                <w:color w:val="auto"/>
                <w:kern w:val="0"/>
                <w:sz w:val="24"/>
                <w14:ligatures w14:val="none"/>
              </w:rPr>
              <w:t>s</w:t>
            </w:r>
            <w:r w:rsidRPr="0044104E">
              <w:rPr>
                <w:rFonts w:ascii="Arial" w:eastAsia="Times New Roman" w:hAnsi="Arial" w:cs="Arial"/>
                <w:color w:val="auto"/>
                <w:kern w:val="0"/>
                <w:sz w:val="24"/>
                <w14:ligatures w14:val="none"/>
              </w:rPr>
              <w:t xml:space="preserve"> </w:t>
            </w:r>
            <w:r w:rsidR="00CB45D6" w:rsidRPr="0044104E">
              <w:rPr>
                <w:rFonts w:ascii="Arial" w:eastAsia="Times New Roman" w:hAnsi="Arial" w:cs="Arial"/>
                <w:color w:val="auto"/>
                <w:kern w:val="0"/>
                <w:sz w:val="24"/>
                <w14:ligatures w14:val="none"/>
              </w:rPr>
              <w:t xml:space="preserve">indicated that more </w:t>
            </w:r>
            <w:r w:rsidR="00511372" w:rsidRPr="0044104E">
              <w:rPr>
                <w:rFonts w:ascii="Arial" w:eastAsia="Times New Roman" w:hAnsi="Arial" w:cs="Arial"/>
                <w:color w:val="auto"/>
                <w:kern w:val="0"/>
                <w:sz w:val="24"/>
                <w14:ligatures w14:val="none"/>
              </w:rPr>
              <w:t>event t</w:t>
            </w:r>
            <w:r w:rsidR="00CB45D6" w:rsidRPr="0044104E">
              <w:rPr>
                <w:rFonts w:ascii="Arial" w:eastAsia="Times New Roman" w:hAnsi="Arial" w:cs="Arial"/>
                <w:color w:val="auto"/>
                <w:kern w:val="0"/>
                <w:sz w:val="24"/>
                <w14:ligatures w14:val="none"/>
              </w:rPr>
              <w:t xml:space="preserve">allies are needed, and her phone will no longer be available </w:t>
            </w:r>
            <w:r w:rsidR="00A0111E">
              <w:rPr>
                <w:rFonts w:ascii="Arial" w:eastAsia="Times New Roman" w:hAnsi="Arial" w:cs="Arial"/>
                <w:color w:val="auto"/>
                <w:kern w:val="0"/>
                <w:sz w:val="24"/>
                <w14:ligatures w14:val="none"/>
              </w:rPr>
              <w:t>as</w:t>
            </w:r>
            <w:r w:rsidR="009D633C" w:rsidRPr="0044104E">
              <w:rPr>
                <w:rFonts w:ascii="Arial" w:eastAsia="Times New Roman" w:hAnsi="Arial" w:cs="Arial"/>
                <w:color w:val="auto"/>
                <w:kern w:val="0"/>
                <w:sz w:val="24"/>
                <w14:ligatures w14:val="none"/>
              </w:rPr>
              <w:t xml:space="preserve"> </w:t>
            </w:r>
            <w:r w:rsidR="0034766A" w:rsidRPr="0044104E">
              <w:rPr>
                <w:rFonts w:ascii="Arial" w:eastAsia="Times New Roman" w:hAnsi="Arial" w:cs="Arial"/>
                <w:color w:val="auto"/>
                <w:kern w:val="0"/>
                <w:sz w:val="24"/>
                <w14:ligatures w14:val="none"/>
              </w:rPr>
              <w:t>t</w:t>
            </w:r>
            <w:r w:rsidR="009D633C" w:rsidRPr="0044104E">
              <w:rPr>
                <w:rFonts w:ascii="Arial" w:eastAsia="Times New Roman" w:hAnsi="Arial" w:cs="Arial"/>
                <w:color w:val="auto"/>
                <w:kern w:val="0"/>
                <w:sz w:val="24"/>
                <w14:ligatures w14:val="none"/>
              </w:rPr>
              <w:t xml:space="preserve">he </w:t>
            </w:r>
            <w:r w:rsidR="001C21C9" w:rsidRPr="0044104E">
              <w:rPr>
                <w:rFonts w:ascii="Arial" w:eastAsia="Times New Roman" w:hAnsi="Arial" w:cs="Arial"/>
                <w:color w:val="auto"/>
                <w:kern w:val="0"/>
                <w:sz w:val="24"/>
                <w14:ligatures w14:val="none"/>
              </w:rPr>
              <w:t xml:space="preserve">event </w:t>
            </w:r>
            <w:r w:rsidR="009D633C" w:rsidRPr="0044104E">
              <w:rPr>
                <w:rFonts w:ascii="Arial" w:eastAsia="Times New Roman" w:hAnsi="Arial" w:cs="Arial"/>
                <w:color w:val="auto"/>
                <w:kern w:val="0"/>
                <w:sz w:val="24"/>
                <w14:ligatures w14:val="none"/>
              </w:rPr>
              <w:t>emergency contact.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290A1" w14:textId="77777777" w:rsidR="00152DBA" w:rsidRPr="0044104E" w:rsidRDefault="00152DBA" w:rsidP="00152DBA">
            <w:pPr>
              <w:ind w:left="195"/>
              <w:jc w:val="center"/>
              <w:rPr>
                <w:rFonts w:ascii="Arial" w:eastAsia="Arial" w:hAnsi="Arial" w:cs="Arial"/>
                <w:b/>
                <w:bCs/>
                <w:color w:val="auto"/>
                <w:sz w:val="24"/>
              </w:rPr>
            </w:pPr>
          </w:p>
        </w:tc>
      </w:tr>
      <w:tr w:rsidR="009D633C" w:rsidRPr="0044104E" w14:paraId="601BC3CA" w14:textId="77777777" w:rsidTr="00AB79E9">
        <w:tblPrEx>
          <w:tblCellMar>
            <w:top w:w="53" w:type="dxa"/>
            <w:right w:w="57" w:type="dxa"/>
          </w:tblCellMar>
        </w:tblPrEx>
        <w:trPr>
          <w:gridBefore w:val="2"/>
          <w:gridAfter w:val="1"/>
          <w:wBefore w:w="80" w:type="dxa"/>
          <w:wAfter w:w="30" w:type="dxa"/>
          <w:trHeight w:val="289"/>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73A26" w14:textId="77777777" w:rsidR="009D633C" w:rsidRPr="0044104E" w:rsidRDefault="009D633C"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EAD27" w14:textId="3EDED6B0" w:rsidR="009D633C" w:rsidRPr="0044104E" w:rsidRDefault="009D633C" w:rsidP="00152DBA">
            <w:pPr>
              <w:rPr>
                <w:rFonts w:ascii="Arial" w:eastAsia="Arial" w:hAnsi="Arial" w:cs="Arial"/>
                <w:color w:val="auto"/>
                <w:sz w:val="24"/>
              </w:rPr>
            </w:pPr>
            <w:r w:rsidRPr="0044104E">
              <w:rPr>
                <w:rFonts w:ascii="Arial" w:eastAsia="Arial" w:hAnsi="Arial" w:cs="Arial"/>
                <w:color w:val="auto"/>
                <w:sz w:val="24"/>
              </w:rPr>
              <w:t xml:space="preserve">Jim to look into a </w:t>
            </w:r>
            <w:r w:rsidR="0034766A" w:rsidRPr="0044104E">
              <w:rPr>
                <w:rFonts w:ascii="Arial" w:eastAsia="Arial" w:hAnsi="Arial" w:cs="Arial"/>
                <w:color w:val="auto"/>
                <w:sz w:val="24"/>
              </w:rPr>
              <w:t>replacement</w:t>
            </w:r>
            <w:r w:rsidRPr="0044104E">
              <w:rPr>
                <w:rFonts w:ascii="Arial" w:eastAsia="Arial" w:hAnsi="Arial" w:cs="Arial"/>
                <w:color w:val="auto"/>
                <w:sz w:val="24"/>
              </w:rPr>
              <w:t xml:space="preserve"> phone/</w:t>
            </w:r>
            <w:r w:rsidR="000C5CB4" w:rsidRPr="0044104E">
              <w:rPr>
                <w:rFonts w:ascii="Arial" w:eastAsia="Arial" w:hAnsi="Arial" w:cs="Arial"/>
                <w:color w:val="auto"/>
                <w:sz w:val="24"/>
              </w:rPr>
              <w:t>e-</w:t>
            </w:r>
            <w:r w:rsidR="00DC2A26">
              <w:rPr>
                <w:rFonts w:ascii="Arial" w:eastAsia="Arial" w:hAnsi="Arial" w:cs="Arial"/>
                <w:color w:val="auto"/>
                <w:sz w:val="24"/>
              </w:rPr>
              <w:t>SIM</w:t>
            </w:r>
            <w:r w:rsidR="0034766A" w:rsidRPr="0044104E">
              <w:rPr>
                <w:rFonts w:ascii="Arial" w:eastAsia="Arial" w:hAnsi="Arial" w:cs="Arial"/>
                <w:color w:val="auto"/>
                <w:sz w:val="24"/>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599D7" w14:textId="1ABAA4D6" w:rsidR="009D633C" w:rsidRPr="0044104E" w:rsidRDefault="000C5CB4" w:rsidP="00152DBA">
            <w:pPr>
              <w:ind w:left="195"/>
              <w:jc w:val="center"/>
              <w:rPr>
                <w:rFonts w:ascii="Arial" w:eastAsia="Arial" w:hAnsi="Arial" w:cs="Arial"/>
                <w:b/>
                <w:bCs/>
                <w:color w:val="auto"/>
                <w:sz w:val="24"/>
              </w:rPr>
            </w:pPr>
            <w:r w:rsidRPr="0044104E">
              <w:rPr>
                <w:rFonts w:ascii="Arial" w:eastAsia="Arial" w:hAnsi="Arial" w:cs="Arial"/>
                <w:b/>
                <w:bCs/>
                <w:color w:val="auto"/>
                <w:sz w:val="24"/>
              </w:rPr>
              <w:t>Jim</w:t>
            </w:r>
          </w:p>
        </w:tc>
      </w:tr>
      <w:tr w:rsidR="009D633C" w:rsidRPr="0044104E" w14:paraId="7C540D3C" w14:textId="77777777" w:rsidTr="00AB79E9">
        <w:tblPrEx>
          <w:tblCellMar>
            <w:top w:w="53" w:type="dxa"/>
            <w:right w:w="57" w:type="dxa"/>
          </w:tblCellMar>
        </w:tblPrEx>
        <w:trPr>
          <w:gridBefore w:val="2"/>
          <w:gridAfter w:val="1"/>
          <w:wBefore w:w="80" w:type="dxa"/>
          <w:wAfter w:w="30" w:type="dxa"/>
          <w:trHeight w:val="289"/>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32499" w14:textId="77777777" w:rsidR="009D633C" w:rsidRPr="0044104E" w:rsidRDefault="009D633C"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FC937" w14:textId="6B6788A3" w:rsidR="009D633C" w:rsidRPr="0044104E" w:rsidRDefault="000C5CB4" w:rsidP="00152DBA">
            <w:pPr>
              <w:rPr>
                <w:rFonts w:ascii="Arial" w:eastAsia="Arial" w:hAnsi="Arial" w:cs="Arial"/>
                <w:color w:val="auto"/>
                <w:sz w:val="24"/>
              </w:rPr>
            </w:pPr>
            <w:r w:rsidRPr="0044104E">
              <w:rPr>
                <w:rFonts w:ascii="Arial" w:eastAsia="Arial" w:hAnsi="Arial" w:cs="Arial"/>
                <w:color w:val="auto"/>
                <w:sz w:val="24"/>
              </w:rPr>
              <w:t xml:space="preserve">Gill to check where </w:t>
            </w:r>
            <w:r w:rsidR="00177D52" w:rsidRPr="0044104E">
              <w:rPr>
                <w:rFonts w:ascii="Arial" w:eastAsia="Arial" w:hAnsi="Arial" w:cs="Arial"/>
                <w:color w:val="auto"/>
                <w:sz w:val="24"/>
              </w:rPr>
              <w:t xml:space="preserve">the </w:t>
            </w:r>
            <w:r w:rsidRPr="0044104E">
              <w:rPr>
                <w:rFonts w:ascii="Arial" w:eastAsia="Arial" w:hAnsi="Arial" w:cs="Arial"/>
                <w:color w:val="auto"/>
                <w:sz w:val="24"/>
              </w:rPr>
              <w:t xml:space="preserve">tallies were sourced. (The tallies </w:t>
            </w:r>
            <w:r w:rsidR="000313C4" w:rsidRPr="0044104E">
              <w:rPr>
                <w:rFonts w:ascii="Arial" w:eastAsia="Arial" w:hAnsi="Arial" w:cs="Arial"/>
                <w:color w:val="auto"/>
                <w:sz w:val="24"/>
              </w:rPr>
              <w:t xml:space="preserve">need to </w:t>
            </w:r>
            <w:r w:rsidRPr="0044104E">
              <w:rPr>
                <w:rFonts w:ascii="Arial" w:eastAsia="Arial" w:hAnsi="Arial" w:cs="Arial"/>
                <w:color w:val="auto"/>
                <w:sz w:val="24"/>
              </w:rPr>
              <w:t>show the emergency phone number.)</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370F56" w14:textId="432D32C8" w:rsidR="009D633C" w:rsidRPr="0044104E" w:rsidRDefault="000C5CB4" w:rsidP="00152DBA">
            <w:pPr>
              <w:ind w:left="195"/>
              <w:jc w:val="center"/>
              <w:rPr>
                <w:rFonts w:ascii="Arial" w:eastAsia="Arial" w:hAnsi="Arial" w:cs="Arial"/>
                <w:b/>
                <w:bCs/>
                <w:color w:val="auto"/>
                <w:sz w:val="24"/>
              </w:rPr>
            </w:pPr>
            <w:r w:rsidRPr="0044104E">
              <w:rPr>
                <w:rFonts w:ascii="Arial" w:eastAsia="Arial" w:hAnsi="Arial" w:cs="Arial"/>
                <w:b/>
                <w:bCs/>
                <w:color w:val="auto"/>
                <w:sz w:val="24"/>
              </w:rPr>
              <w:t>Gill</w:t>
            </w:r>
          </w:p>
        </w:tc>
      </w:tr>
      <w:tr w:rsidR="009D633C" w:rsidRPr="0044104E" w14:paraId="47F956D3" w14:textId="77777777" w:rsidTr="00AB79E9">
        <w:tblPrEx>
          <w:tblCellMar>
            <w:top w:w="53" w:type="dxa"/>
            <w:right w:w="57" w:type="dxa"/>
          </w:tblCellMar>
        </w:tblPrEx>
        <w:trPr>
          <w:gridBefore w:val="2"/>
          <w:gridAfter w:val="1"/>
          <w:wBefore w:w="80" w:type="dxa"/>
          <w:wAfter w:w="30" w:type="dxa"/>
          <w:trHeight w:val="289"/>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021EA" w14:textId="77777777" w:rsidR="009D633C" w:rsidRPr="0044104E" w:rsidRDefault="009D633C"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1FB55" w14:textId="77777777" w:rsidR="009D633C" w:rsidRPr="0044104E" w:rsidRDefault="009D633C" w:rsidP="00152DBA">
            <w:pPr>
              <w:rPr>
                <w:rFonts w:ascii="Arial" w:eastAsia="Arial" w:hAnsi="Arial" w:cs="Arial"/>
                <w:b/>
                <w:b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639FE1" w14:textId="77777777" w:rsidR="009D633C" w:rsidRPr="0044104E" w:rsidRDefault="009D633C" w:rsidP="00152DBA">
            <w:pPr>
              <w:ind w:left="195"/>
              <w:jc w:val="center"/>
              <w:rPr>
                <w:rFonts w:ascii="Arial" w:eastAsia="Arial" w:hAnsi="Arial" w:cs="Arial"/>
                <w:b/>
                <w:bCs/>
                <w:color w:val="auto"/>
                <w:sz w:val="24"/>
              </w:rPr>
            </w:pPr>
          </w:p>
        </w:tc>
      </w:tr>
      <w:tr w:rsidR="00152DBA" w:rsidRPr="0044104E" w14:paraId="7E74D010" w14:textId="77777777" w:rsidTr="00AB79E9">
        <w:tblPrEx>
          <w:tblCellMar>
            <w:top w:w="53" w:type="dxa"/>
            <w:right w:w="5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7DB04" w14:textId="77777777" w:rsidR="00152DBA" w:rsidRPr="0044104E" w:rsidRDefault="00152DBA" w:rsidP="00152DBA">
            <w:pPr>
              <w:ind w:right="50"/>
              <w:jc w:val="center"/>
              <w:rPr>
                <w:rFonts w:ascii="Arial" w:eastAsia="Arial" w:hAnsi="Arial" w:cs="Arial"/>
                <w:color w:val="auto"/>
                <w:sz w:val="24"/>
              </w:rPr>
            </w:pPr>
            <w:r w:rsidRPr="0044104E">
              <w:rPr>
                <w:rFonts w:ascii="Arial" w:eastAsia="Arial" w:hAnsi="Arial" w:cs="Arial"/>
                <w:b/>
                <w:bCs/>
                <w:color w:val="auto"/>
                <w:sz w:val="24"/>
              </w:rPr>
              <w:t xml:space="preserve">(viii)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9F7CE" w14:textId="293FF855" w:rsidR="00152DBA" w:rsidRPr="0044104E" w:rsidRDefault="00152DBA" w:rsidP="00152DBA">
            <w:pPr>
              <w:rPr>
                <w:rFonts w:ascii="Arial" w:eastAsia="Arial" w:hAnsi="Arial" w:cs="Arial"/>
                <w:b/>
                <w:bCs/>
                <w:color w:val="auto"/>
                <w:sz w:val="24"/>
              </w:rPr>
            </w:pPr>
            <w:r w:rsidRPr="0044104E">
              <w:rPr>
                <w:rFonts w:ascii="Arial" w:eastAsia="Arial" w:hAnsi="Arial" w:cs="Arial"/>
                <w:b/>
                <w:bCs/>
                <w:color w:val="auto"/>
                <w:sz w:val="24"/>
              </w:rPr>
              <w:t xml:space="preserve">Website </w:t>
            </w:r>
            <w:r w:rsidRPr="0044104E">
              <w:rPr>
                <w:rFonts w:ascii="Arial" w:eastAsia="Arial" w:hAnsi="Arial" w:cs="Arial"/>
                <w:b/>
                <w:bCs/>
                <w:i/>
                <w:iCs/>
                <w:color w:val="auto"/>
                <w:sz w:val="24"/>
              </w:rPr>
              <w:t>Gill Bunker</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945B06" w14:textId="3F024D98" w:rsidR="00152DBA" w:rsidRPr="0044104E" w:rsidRDefault="00152DBA" w:rsidP="00152DBA">
            <w:pPr>
              <w:ind w:left="195"/>
              <w:jc w:val="center"/>
              <w:rPr>
                <w:rFonts w:ascii="Arial" w:eastAsia="Arial" w:hAnsi="Arial" w:cs="Arial"/>
                <w:color w:val="auto"/>
                <w:sz w:val="24"/>
              </w:rPr>
            </w:pPr>
          </w:p>
        </w:tc>
      </w:tr>
      <w:tr w:rsidR="00152DBA" w:rsidRPr="0044104E" w14:paraId="14DB1697" w14:textId="77777777" w:rsidTr="00AB79E9">
        <w:tblPrEx>
          <w:tblCellMar>
            <w:top w:w="53" w:type="dxa"/>
            <w:right w:w="5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7A5AE" w14:textId="77777777" w:rsidR="00152DBA" w:rsidRPr="0044104E" w:rsidRDefault="00152DBA" w:rsidP="00152DBA">
            <w:pPr>
              <w:ind w:left="16"/>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E8A3F13" w14:textId="77777777" w:rsidR="000C7B81" w:rsidRPr="0044104E" w:rsidRDefault="000C7B81" w:rsidP="000C7B81">
            <w:pPr>
              <w:suppressAutoHyphens/>
              <w:autoSpaceDN w:val="0"/>
              <w:spacing w:line="240" w:lineRule="auto"/>
              <w:textAlignment w:val="baseline"/>
              <w:rPr>
                <w:rFonts w:ascii="Arial" w:hAnsi="Arial" w:cs="Arial"/>
                <w:color w:val="auto"/>
                <w:kern w:val="0"/>
                <w:sz w:val="24"/>
                <w:lang w:eastAsia="en-US"/>
                <w14:ligatures w14:val="none"/>
              </w:rPr>
            </w:pPr>
            <w:r w:rsidRPr="0044104E">
              <w:rPr>
                <w:rFonts w:ascii="Arial" w:eastAsia="Arial" w:hAnsi="Arial" w:cs="Arial"/>
                <w:color w:val="auto"/>
                <w:kern w:val="3"/>
                <w:sz w:val="24"/>
                <w14:ligatures w14:val="none"/>
              </w:rPr>
              <w:t>Kept updated with</w:t>
            </w:r>
          </w:p>
          <w:p w14:paraId="36D7C0F7" w14:textId="782397B2" w:rsidR="000C7B81" w:rsidRPr="002400A1" w:rsidRDefault="000C7B81" w:rsidP="000C7B81">
            <w:pPr>
              <w:numPr>
                <w:ilvl w:val="0"/>
                <w:numId w:val="18"/>
              </w:numPr>
              <w:suppressAutoHyphens/>
              <w:autoSpaceDN w:val="0"/>
              <w:spacing w:line="240" w:lineRule="auto"/>
              <w:ind w:left="321" w:hanging="283"/>
              <w:contextualSpacing/>
              <w:textAlignment w:val="baseline"/>
              <w:rPr>
                <w:rFonts w:ascii="Arial" w:eastAsia="Arial" w:hAnsi="Arial" w:cs="Arial"/>
                <w:color w:val="auto"/>
                <w:kern w:val="3"/>
                <w:sz w:val="24"/>
                <w14:ligatures w14:val="none"/>
              </w:rPr>
            </w:pPr>
            <w:r w:rsidRPr="002400A1">
              <w:rPr>
                <w:rFonts w:ascii="Arial" w:eastAsia="Arial" w:hAnsi="Arial" w:cs="Arial"/>
                <w:color w:val="auto"/>
                <w:kern w:val="3"/>
                <w:sz w:val="24"/>
                <w14:ligatures w14:val="none"/>
              </w:rPr>
              <w:t>Ne</w:t>
            </w:r>
            <w:r w:rsidR="002400A1">
              <w:rPr>
                <w:rFonts w:ascii="Arial" w:eastAsia="Arial" w:hAnsi="Arial" w:cs="Arial"/>
                <w:color w:val="auto"/>
                <w:kern w:val="3"/>
                <w:sz w:val="24"/>
                <w14:ligatures w14:val="none"/>
              </w:rPr>
              <w:t>ws, s</w:t>
            </w:r>
            <w:r w:rsidRPr="002400A1">
              <w:rPr>
                <w:rFonts w:ascii="Arial" w:eastAsia="Arial" w:hAnsi="Arial" w:cs="Arial"/>
                <w:color w:val="auto"/>
                <w:kern w:val="3"/>
                <w:sz w:val="24"/>
                <w14:ligatures w14:val="none"/>
              </w:rPr>
              <w:t>ocial walk reports and photos</w:t>
            </w:r>
          </w:p>
          <w:p w14:paraId="0E12A37E" w14:textId="77777777" w:rsidR="000C7B81" w:rsidRPr="0044104E" w:rsidRDefault="000C7B81" w:rsidP="000C7B81">
            <w:pPr>
              <w:numPr>
                <w:ilvl w:val="0"/>
                <w:numId w:val="18"/>
              </w:numPr>
              <w:suppressAutoHyphens/>
              <w:autoSpaceDN w:val="0"/>
              <w:spacing w:line="240" w:lineRule="auto"/>
              <w:ind w:left="321" w:hanging="283"/>
              <w:contextualSpacing/>
              <w:textAlignment w:val="baseline"/>
              <w:rPr>
                <w:rFonts w:ascii="Arial" w:hAnsi="Arial" w:cs="Arial"/>
                <w:color w:val="auto"/>
                <w:kern w:val="0"/>
                <w:sz w:val="24"/>
                <w:lang w:eastAsia="en-US"/>
                <w14:ligatures w14:val="none"/>
              </w:rPr>
            </w:pPr>
            <w:r w:rsidRPr="0044104E">
              <w:rPr>
                <w:rFonts w:ascii="Arial" w:eastAsia="Arial" w:hAnsi="Arial" w:cs="Arial"/>
                <w:color w:val="auto"/>
                <w:kern w:val="3"/>
                <w:sz w:val="24"/>
                <w14:ligatures w14:val="none"/>
              </w:rPr>
              <w:t>Challenge event information, routes, GPX, results, Minutes and other documents as needed</w:t>
            </w:r>
          </w:p>
          <w:p w14:paraId="7C16D17E" w14:textId="77777777" w:rsidR="000C7B81" w:rsidRPr="0044104E" w:rsidRDefault="000C7B81" w:rsidP="000C7B81">
            <w:pPr>
              <w:numPr>
                <w:ilvl w:val="0"/>
                <w:numId w:val="18"/>
              </w:numPr>
              <w:suppressAutoHyphens/>
              <w:autoSpaceDN w:val="0"/>
              <w:spacing w:line="240" w:lineRule="auto"/>
              <w:ind w:left="321" w:hanging="283"/>
              <w:contextualSpacing/>
              <w:textAlignment w:val="baseline"/>
              <w:rPr>
                <w:rFonts w:ascii="Arial" w:hAnsi="Arial" w:cs="Arial"/>
                <w:color w:val="auto"/>
                <w:kern w:val="0"/>
                <w:sz w:val="24"/>
                <w:lang w:eastAsia="en-US"/>
                <w14:ligatures w14:val="none"/>
              </w:rPr>
            </w:pPr>
            <w:r w:rsidRPr="0044104E">
              <w:rPr>
                <w:rFonts w:ascii="Arial" w:eastAsia="Arial" w:hAnsi="Arial" w:cs="Arial"/>
                <w:color w:val="auto"/>
                <w:kern w:val="3"/>
                <w:sz w:val="24"/>
                <w14:ligatures w14:val="none"/>
              </w:rPr>
              <w:t>A certain amount of website input is now undertaken by others, e.g. the walks programme and the walks database.</w:t>
            </w:r>
          </w:p>
          <w:p w14:paraId="126FBBDF" w14:textId="0932183D" w:rsidR="000C7B81" w:rsidRPr="0044104E" w:rsidRDefault="000C7B81" w:rsidP="000C7B81">
            <w:pPr>
              <w:numPr>
                <w:ilvl w:val="0"/>
                <w:numId w:val="18"/>
              </w:numPr>
              <w:suppressAutoHyphens/>
              <w:autoSpaceDN w:val="0"/>
              <w:spacing w:line="240" w:lineRule="auto"/>
              <w:ind w:left="321" w:hanging="283"/>
              <w:contextualSpacing/>
              <w:textAlignment w:val="baseline"/>
              <w:rPr>
                <w:rFonts w:ascii="Arial" w:hAnsi="Arial" w:cs="Arial"/>
                <w:color w:val="auto"/>
                <w:kern w:val="0"/>
                <w:sz w:val="24"/>
                <w:lang w:eastAsia="en-US"/>
                <w14:ligatures w14:val="none"/>
              </w:rPr>
            </w:pPr>
            <w:r w:rsidRPr="0044104E">
              <w:rPr>
                <w:rFonts w:ascii="Arial" w:eastAsia="Arial" w:hAnsi="Arial" w:cs="Arial"/>
                <w:color w:val="auto"/>
                <w:kern w:val="3"/>
                <w:sz w:val="24"/>
                <w14:ligatures w14:val="none"/>
              </w:rPr>
              <w:t>Has anyone expressed interest in taking over the website/social media? It might be useful if the walk secretary could take over advertising our walks by email, WhatsApp and FB?</w:t>
            </w:r>
          </w:p>
          <w:p w14:paraId="365BC925" w14:textId="33358547" w:rsidR="00152DBA" w:rsidRPr="0044104E" w:rsidRDefault="000C7B81" w:rsidP="000C7B81">
            <w:pPr>
              <w:numPr>
                <w:ilvl w:val="0"/>
                <w:numId w:val="18"/>
              </w:numPr>
              <w:suppressAutoHyphens/>
              <w:autoSpaceDN w:val="0"/>
              <w:spacing w:line="240" w:lineRule="auto"/>
              <w:ind w:left="321" w:hanging="283"/>
              <w:contextualSpacing/>
              <w:textAlignment w:val="baseline"/>
              <w:rPr>
                <w:rFonts w:ascii="Arial" w:eastAsia="Arial" w:hAnsi="Arial" w:cs="Arial"/>
                <w:color w:val="auto"/>
                <w:sz w:val="24"/>
              </w:rPr>
            </w:pPr>
            <w:r w:rsidRPr="0044104E">
              <w:rPr>
                <w:rFonts w:ascii="Arial" w:eastAsia="Arial" w:hAnsi="Arial" w:cs="Arial"/>
                <w:color w:val="auto"/>
                <w:kern w:val="3"/>
                <w:sz w:val="24"/>
                <w14:ligatures w14:val="none"/>
              </w:rPr>
              <w:t>Noted need to review and tidy website as per the LG minutes.</w:t>
            </w:r>
            <w:r w:rsidRPr="0044104E">
              <w:rPr>
                <w:rFonts w:ascii="Arial" w:hAnsi="Arial" w:cs="Arial"/>
                <w:color w:val="auto"/>
                <w:kern w:val="3"/>
                <w:sz w:val="24"/>
                <w14:ligatures w14:val="none"/>
              </w:rPr>
              <w:t xml:space="preserve"> I possibly need Jim’s advice on the best (quickest/easiest) way to find and delete documents that have been uploaded but are no longer needed, as there are so many live links to documents that are needed.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406E79" w14:textId="2ED87919" w:rsidR="00152DBA" w:rsidRPr="0044104E" w:rsidRDefault="00152DBA" w:rsidP="00152DBA">
            <w:pPr>
              <w:ind w:right="15"/>
              <w:jc w:val="center"/>
              <w:rPr>
                <w:rFonts w:ascii="Arial" w:eastAsia="Arial" w:hAnsi="Arial" w:cs="Arial"/>
                <w:color w:val="auto"/>
                <w:sz w:val="24"/>
              </w:rPr>
            </w:pPr>
          </w:p>
        </w:tc>
      </w:tr>
      <w:tr w:rsidR="00152DBA" w:rsidRPr="0044104E" w14:paraId="39D7A7CD" w14:textId="77777777" w:rsidTr="00AB79E9">
        <w:tblPrEx>
          <w:tblCellMar>
            <w:top w:w="53" w:type="dxa"/>
            <w:right w:w="5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DFEAA" w14:textId="77777777" w:rsidR="00152DBA" w:rsidRPr="0044104E" w:rsidRDefault="00152DBA"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F9A6C" w14:textId="447D9137" w:rsidR="00152DBA" w:rsidRPr="0044104E" w:rsidRDefault="00542428" w:rsidP="00152DBA">
            <w:pPr>
              <w:rPr>
                <w:rFonts w:ascii="Arial" w:eastAsia="Arial" w:hAnsi="Arial" w:cs="Arial"/>
                <w:color w:val="auto"/>
                <w:sz w:val="24"/>
              </w:rPr>
            </w:pPr>
            <w:r w:rsidRPr="0044104E">
              <w:rPr>
                <w:rFonts w:ascii="Arial" w:eastAsia="Arial" w:hAnsi="Arial" w:cs="Arial"/>
                <w:color w:val="auto"/>
                <w:sz w:val="24"/>
              </w:rPr>
              <w:t>Gill will start work on the “</w:t>
            </w:r>
            <w:r w:rsidR="00BF7513" w:rsidRPr="0044104E">
              <w:rPr>
                <w:rFonts w:ascii="Arial" w:eastAsia="Arial" w:hAnsi="Arial" w:cs="Arial"/>
                <w:color w:val="auto"/>
                <w:sz w:val="24"/>
              </w:rPr>
              <w:t>orphaned” documents. Terry offered to hel</w:t>
            </w:r>
            <w:r w:rsidR="00556E46" w:rsidRPr="0044104E">
              <w:rPr>
                <w:rFonts w:ascii="Arial" w:eastAsia="Arial" w:hAnsi="Arial" w:cs="Arial"/>
                <w:color w:val="auto"/>
                <w:sz w:val="24"/>
              </w:rPr>
              <w:t>p</w:t>
            </w:r>
            <w:r w:rsidR="00BF7513" w:rsidRPr="0044104E">
              <w:rPr>
                <w:rFonts w:ascii="Arial" w:eastAsia="Arial" w:hAnsi="Arial" w:cs="Arial"/>
                <w:color w:val="auto"/>
                <w:sz w:val="24"/>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3F2D6" w14:textId="69664ADF" w:rsidR="00152DBA" w:rsidRPr="00FC5639" w:rsidRDefault="00BF7513" w:rsidP="00152DBA">
            <w:pPr>
              <w:ind w:left="52"/>
              <w:jc w:val="center"/>
              <w:rPr>
                <w:rFonts w:ascii="Arial" w:eastAsia="Arial" w:hAnsi="Arial" w:cs="Arial"/>
                <w:b/>
                <w:bCs/>
                <w:color w:val="auto"/>
                <w:sz w:val="24"/>
              </w:rPr>
            </w:pPr>
            <w:r w:rsidRPr="00FC5639">
              <w:rPr>
                <w:rFonts w:ascii="Arial" w:eastAsia="Arial" w:hAnsi="Arial" w:cs="Arial"/>
                <w:b/>
                <w:bCs/>
                <w:color w:val="auto"/>
                <w:sz w:val="24"/>
              </w:rPr>
              <w:t>Gill</w:t>
            </w:r>
          </w:p>
        </w:tc>
      </w:tr>
      <w:tr w:rsidR="00152DBA" w:rsidRPr="0044104E" w14:paraId="3AF27CD4" w14:textId="77777777" w:rsidTr="00AB79E9">
        <w:tblPrEx>
          <w:tblCellMar>
            <w:top w:w="53" w:type="dxa"/>
            <w:right w:w="5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E516F" w14:textId="77777777" w:rsidR="00152DBA" w:rsidRPr="0044104E" w:rsidRDefault="00152DBA" w:rsidP="00152DBA">
            <w:pPr>
              <w:ind w:left="16"/>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6DA1A" w14:textId="5299718C" w:rsidR="00152DBA" w:rsidRPr="0044104E" w:rsidRDefault="00BF7513" w:rsidP="00152DBA">
            <w:pPr>
              <w:rPr>
                <w:rFonts w:ascii="Arial" w:eastAsia="Arial" w:hAnsi="Arial" w:cs="Arial"/>
                <w:color w:val="auto"/>
                <w:sz w:val="24"/>
              </w:rPr>
            </w:pPr>
            <w:r w:rsidRPr="0044104E">
              <w:rPr>
                <w:rFonts w:ascii="Arial" w:eastAsia="Arial" w:hAnsi="Arial" w:cs="Arial"/>
                <w:color w:val="auto"/>
                <w:sz w:val="24"/>
              </w:rPr>
              <w:t>Tina confirmed when she takes over as Walks Secretary</w:t>
            </w:r>
            <w:r w:rsidR="006A0FBA" w:rsidRPr="0044104E">
              <w:rPr>
                <w:rFonts w:ascii="Arial" w:eastAsia="Arial" w:hAnsi="Arial" w:cs="Arial"/>
                <w:color w:val="auto"/>
                <w:sz w:val="24"/>
              </w:rPr>
              <w:t xml:space="preserve"> she is happy to advertise upcoming walks on BBN social media.</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9FBEC" w14:textId="7D25DD3A" w:rsidR="00152DBA" w:rsidRPr="0044104E" w:rsidRDefault="00556E46" w:rsidP="00152DBA">
            <w:pPr>
              <w:ind w:left="52"/>
              <w:jc w:val="center"/>
              <w:rPr>
                <w:rFonts w:ascii="Arial" w:eastAsia="Arial" w:hAnsi="Arial" w:cs="Arial"/>
                <w:color w:val="auto"/>
                <w:sz w:val="24"/>
              </w:rPr>
            </w:pPr>
            <w:r w:rsidRPr="0044104E">
              <w:rPr>
                <w:rFonts w:ascii="Arial" w:eastAsia="Arial" w:hAnsi="Arial" w:cs="Arial"/>
                <w:color w:val="auto"/>
                <w:sz w:val="24"/>
              </w:rPr>
              <w:t>Tina</w:t>
            </w:r>
          </w:p>
        </w:tc>
      </w:tr>
      <w:tr w:rsidR="00BF7513" w:rsidRPr="0044104E" w14:paraId="572FC729" w14:textId="77777777" w:rsidTr="00AB79E9">
        <w:tblPrEx>
          <w:tblCellMar>
            <w:top w:w="53" w:type="dxa"/>
            <w:right w:w="5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20770" w14:textId="77777777" w:rsidR="00BF7513" w:rsidRPr="0044104E" w:rsidRDefault="00BF7513"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444AD" w14:textId="77777777" w:rsidR="00BF7513" w:rsidRPr="0044104E" w:rsidRDefault="00BF7513" w:rsidP="00152DBA">
            <w:pPr>
              <w:rPr>
                <w:rFonts w:ascii="Arial" w:eastAsia="Arial" w:hAnsi="Arial" w:cs="Arial"/>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B9DC2" w14:textId="77777777" w:rsidR="00BF7513" w:rsidRPr="0044104E" w:rsidRDefault="00BF7513" w:rsidP="00152DBA">
            <w:pPr>
              <w:ind w:left="52"/>
              <w:jc w:val="center"/>
              <w:rPr>
                <w:rFonts w:ascii="Arial" w:eastAsia="Arial" w:hAnsi="Arial" w:cs="Arial"/>
                <w:color w:val="auto"/>
                <w:sz w:val="24"/>
              </w:rPr>
            </w:pPr>
          </w:p>
        </w:tc>
      </w:tr>
      <w:tr w:rsidR="00152DBA" w:rsidRPr="0044104E" w14:paraId="5BF90E4D" w14:textId="77777777" w:rsidTr="00AB79E9">
        <w:tblPrEx>
          <w:tblCellMar>
            <w:top w:w="53" w:type="dxa"/>
            <w:right w:w="57" w:type="dxa"/>
          </w:tblCellMar>
        </w:tblPrEx>
        <w:trPr>
          <w:gridBefore w:val="2"/>
          <w:gridAfter w:val="1"/>
          <w:wBefore w:w="80" w:type="dxa"/>
          <w:wAfter w:w="30" w:type="dxa"/>
          <w:trHeight w:val="288"/>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BA0AB" w14:textId="77777777" w:rsidR="00152DBA" w:rsidRPr="0044104E" w:rsidRDefault="00152DBA" w:rsidP="00152DBA">
            <w:pPr>
              <w:ind w:right="50"/>
              <w:jc w:val="center"/>
              <w:rPr>
                <w:rFonts w:ascii="Arial" w:eastAsia="Arial" w:hAnsi="Arial" w:cs="Arial"/>
                <w:b/>
                <w:bCs/>
                <w:color w:val="auto"/>
                <w:sz w:val="24"/>
              </w:rPr>
            </w:pPr>
            <w:r w:rsidRPr="0044104E">
              <w:rPr>
                <w:rFonts w:ascii="Arial" w:eastAsia="Arial" w:hAnsi="Arial" w:cs="Arial"/>
                <w:b/>
                <w:bCs/>
                <w:color w:val="auto"/>
                <w:sz w:val="24"/>
              </w:rPr>
              <w:t xml:space="preserve">(ix)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F76D1" w14:textId="43E9F62E" w:rsidR="00152DBA" w:rsidRPr="0044104E" w:rsidRDefault="00152DBA" w:rsidP="00152DBA">
            <w:pPr>
              <w:rPr>
                <w:rFonts w:ascii="Arial" w:eastAsia="Arial" w:hAnsi="Arial" w:cs="Arial"/>
                <w:b/>
                <w:bCs/>
                <w:color w:val="auto"/>
                <w:sz w:val="24"/>
              </w:rPr>
            </w:pPr>
            <w:r w:rsidRPr="0044104E">
              <w:rPr>
                <w:rFonts w:ascii="Arial" w:eastAsia="Arial" w:hAnsi="Arial" w:cs="Arial"/>
                <w:b/>
                <w:bCs/>
                <w:color w:val="auto"/>
                <w:sz w:val="24"/>
              </w:rPr>
              <w:t xml:space="preserve">Walks Database  </w:t>
            </w:r>
            <w:r w:rsidRPr="0044104E">
              <w:rPr>
                <w:rFonts w:ascii="Arial" w:eastAsia="Arial" w:hAnsi="Arial" w:cs="Arial"/>
                <w:b/>
                <w:bCs/>
                <w:i/>
                <w:iCs/>
                <w:color w:val="auto"/>
                <w:sz w:val="24"/>
              </w:rPr>
              <w:t>Terry Brown</w:t>
            </w: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BE20B2" w14:textId="7ABDAAC4" w:rsidR="00152DBA" w:rsidRPr="0044104E" w:rsidRDefault="00152DBA" w:rsidP="00152DBA">
            <w:pPr>
              <w:ind w:left="52"/>
              <w:jc w:val="center"/>
              <w:rPr>
                <w:rFonts w:ascii="Arial" w:eastAsia="Arial" w:hAnsi="Arial" w:cs="Arial"/>
                <w:color w:val="auto"/>
                <w:sz w:val="24"/>
              </w:rPr>
            </w:pPr>
          </w:p>
        </w:tc>
      </w:tr>
      <w:tr w:rsidR="00152DBA" w:rsidRPr="0044104E" w14:paraId="72A7E18F" w14:textId="77777777" w:rsidTr="00AB79E9">
        <w:tblPrEx>
          <w:tblCellMar>
            <w:top w:w="53" w:type="dxa"/>
            <w:right w:w="57" w:type="dxa"/>
          </w:tblCellMar>
        </w:tblPrEx>
        <w:trPr>
          <w:gridBefore w:val="2"/>
          <w:gridAfter w:val="1"/>
          <w:wBefore w:w="80" w:type="dxa"/>
          <w:wAfter w:w="30" w:type="dxa"/>
          <w:trHeight w:val="165"/>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24E3C" w14:textId="77777777" w:rsidR="00152DBA" w:rsidRPr="0044104E" w:rsidRDefault="00152DBA" w:rsidP="00152DBA">
            <w:pPr>
              <w:ind w:left="16"/>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003402" w14:textId="087F8B64" w:rsidR="00152DBA" w:rsidRPr="0044104E" w:rsidRDefault="00A9082A" w:rsidP="00152DBA">
            <w:pPr>
              <w:rPr>
                <w:rFonts w:ascii="Arial" w:eastAsia="Arial" w:hAnsi="Arial" w:cs="Arial"/>
                <w:color w:val="auto"/>
                <w:sz w:val="24"/>
              </w:rPr>
            </w:pPr>
            <w:r w:rsidRPr="0044104E">
              <w:rPr>
                <w:rFonts w:ascii="Arial" w:eastAsia="Arial" w:hAnsi="Arial" w:cs="Arial"/>
                <w:color w:val="auto"/>
                <w:sz w:val="24"/>
              </w:rPr>
              <w:t>All GPX files received have been uploaded. She will chase missing ones.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7ECE5" w14:textId="34A93826" w:rsidR="00152DBA" w:rsidRPr="0044104E" w:rsidRDefault="00556E46" w:rsidP="00152DBA">
            <w:pPr>
              <w:ind w:left="52"/>
              <w:jc w:val="center"/>
              <w:rPr>
                <w:rFonts w:ascii="Arial" w:eastAsia="Arial" w:hAnsi="Arial" w:cs="Arial"/>
                <w:b/>
                <w:bCs/>
                <w:color w:val="auto"/>
                <w:sz w:val="24"/>
              </w:rPr>
            </w:pPr>
            <w:r w:rsidRPr="0044104E">
              <w:rPr>
                <w:rFonts w:ascii="Arial" w:eastAsia="Arial" w:hAnsi="Arial" w:cs="Arial"/>
                <w:b/>
                <w:bCs/>
                <w:color w:val="auto"/>
                <w:sz w:val="24"/>
              </w:rPr>
              <w:t>Terry</w:t>
            </w:r>
          </w:p>
        </w:tc>
      </w:tr>
      <w:tr w:rsidR="00152DBA" w:rsidRPr="0044104E" w14:paraId="3351356B" w14:textId="77777777" w:rsidTr="00AB79E9">
        <w:tblPrEx>
          <w:tblCellMar>
            <w:top w:w="56" w:type="dxa"/>
            <w:left w:w="108" w:type="dxa"/>
            <w:right w:w="76" w:type="dxa"/>
          </w:tblCellMar>
        </w:tblPrEx>
        <w:trPr>
          <w:gridBefore w:val="1"/>
          <w:gridAfter w:val="1"/>
          <w:wBefore w:w="71" w:type="dxa"/>
          <w:wAfter w:w="30" w:type="dxa"/>
          <w:trHeight w:val="320"/>
        </w:trPr>
        <w:tc>
          <w:tcPr>
            <w:tcW w:w="1168" w:type="dxa"/>
            <w:gridSpan w:val="4"/>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6E13C676" w14:textId="77777777" w:rsidR="00152DBA" w:rsidRPr="0044104E" w:rsidRDefault="00152DBA" w:rsidP="00152DBA">
            <w:pPr>
              <w:ind w:left="35"/>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07B193B5" w14:textId="77777777" w:rsidR="00152DBA" w:rsidRPr="0044104E" w:rsidRDefault="00152DBA" w:rsidP="00152DBA">
            <w:pPr>
              <w:rPr>
                <w:rFonts w:ascii="Arial" w:eastAsia="Arial" w:hAnsi="Arial" w:cs="Arial"/>
                <w:color w:val="auto"/>
                <w:sz w:val="24"/>
              </w:rPr>
            </w:pP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427C3D87" w14:textId="00A2721D" w:rsidR="00152DBA" w:rsidRPr="0044104E" w:rsidRDefault="00152DBA" w:rsidP="00152DBA">
            <w:pPr>
              <w:ind w:left="457"/>
              <w:jc w:val="center"/>
              <w:rPr>
                <w:rFonts w:ascii="Arial" w:eastAsia="Arial" w:hAnsi="Arial" w:cs="Arial"/>
                <w:color w:val="auto"/>
                <w:sz w:val="24"/>
              </w:rPr>
            </w:pPr>
          </w:p>
        </w:tc>
      </w:tr>
      <w:tr w:rsidR="00D5127E" w:rsidRPr="0044104E" w14:paraId="25CEB183" w14:textId="77777777" w:rsidTr="00AB79E9">
        <w:tblPrEx>
          <w:tblCellMar>
            <w:top w:w="56" w:type="dxa"/>
            <w:left w:w="108" w:type="dxa"/>
            <w:right w:w="76" w:type="dxa"/>
          </w:tblCellMar>
        </w:tblPrEx>
        <w:trPr>
          <w:gridBefore w:val="1"/>
          <w:gridAfter w:val="1"/>
          <w:wBefore w:w="71" w:type="dxa"/>
          <w:wAfter w:w="30" w:type="dxa"/>
          <w:trHeight w:val="318"/>
        </w:trPr>
        <w:tc>
          <w:tcPr>
            <w:tcW w:w="1168" w:type="dxa"/>
            <w:gridSpan w:val="4"/>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4D7B0763" w14:textId="1C7810CE" w:rsidR="00D5127E" w:rsidRPr="0044104E" w:rsidRDefault="00D5127E" w:rsidP="00D5127E">
            <w:pPr>
              <w:ind w:left="35"/>
              <w:jc w:val="center"/>
              <w:rPr>
                <w:rFonts w:ascii="Arial" w:eastAsia="Arial" w:hAnsi="Arial" w:cs="Arial"/>
                <w:color w:val="auto"/>
                <w:sz w:val="24"/>
              </w:rPr>
            </w:pPr>
            <w:r w:rsidRPr="0044104E">
              <w:rPr>
                <w:rFonts w:ascii="Arial" w:eastAsia="Arial" w:hAnsi="Arial" w:cs="Arial"/>
                <w:b/>
                <w:bCs/>
                <w:color w:val="auto"/>
                <w:sz w:val="24"/>
              </w:rPr>
              <w:t xml:space="preserve">6. </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03D73FAE" w14:textId="6322C0E6" w:rsidR="00D5127E" w:rsidRPr="0044104E" w:rsidRDefault="00D5127E" w:rsidP="00D5127E">
            <w:pPr>
              <w:rPr>
                <w:rFonts w:ascii="Arial" w:eastAsia="Arial" w:hAnsi="Arial" w:cs="Arial"/>
                <w:color w:val="auto"/>
                <w:sz w:val="24"/>
              </w:rPr>
            </w:pPr>
            <w:r w:rsidRPr="0044104E">
              <w:rPr>
                <w:rFonts w:ascii="Arial" w:eastAsia="Arial" w:hAnsi="Arial" w:cs="Arial"/>
                <w:b/>
                <w:bCs/>
                <w:color w:val="auto"/>
                <w:sz w:val="24"/>
              </w:rPr>
              <w:t>LDWA Matters</w:t>
            </w:r>
            <w:r w:rsidRPr="0044104E">
              <w:rPr>
                <w:rFonts w:ascii="Arial" w:eastAsia="Arial" w:hAnsi="Arial" w:cs="Arial"/>
                <w:color w:val="auto"/>
                <w:sz w:val="24"/>
              </w:rPr>
              <w:t xml:space="preserve"> </w:t>
            </w:r>
          </w:p>
        </w:tc>
        <w:tc>
          <w:tcPr>
            <w:tcW w:w="1144"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73B29A19" w14:textId="730075A2" w:rsidR="00D5127E" w:rsidRPr="0044104E" w:rsidRDefault="00D5127E" w:rsidP="00D5127E">
            <w:pPr>
              <w:ind w:left="30"/>
              <w:jc w:val="center"/>
              <w:rPr>
                <w:rFonts w:ascii="Arial" w:eastAsia="Arial" w:hAnsi="Arial" w:cs="Arial"/>
                <w:color w:val="auto"/>
                <w:sz w:val="24"/>
              </w:rPr>
            </w:pPr>
          </w:p>
        </w:tc>
      </w:tr>
      <w:tr w:rsidR="001F23F7" w:rsidRPr="0044104E" w14:paraId="4573D2DB"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DFFBF" w14:textId="72FCE4EB" w:rsidR="001F23F7" w:rsidRPr="0044104E" w:rsidRDefault="00960ADF" w:rsidP="00152DBA">
            <w:pPr>
              <w:ind w:right="32"/>
              <w:jc w:val="center"/>
              <w:rPr>
                <w:rFonts w:ascii="Arial" w:eastAsia="Arial" w:hAnsi="Arial" w:cs="Arial"/>
                <w:b/>
                <w:bCs/>
                <w:color w:val="auto"/>
                <w:sz w:val="24"/>
              </w:rPr>
            </w:pPr>
            <w:r w:rsidRPr="0044104E">
              <w:rPr>
                <w:rFonts w:ascii="Arial" w:eastAsia="Arial" w:hAnsi="Arial" w:cs="Arial"/>
                <w:b/>
                <w:bCs/>
                <w:color w:val="auto"/>
                <w:sz w:val="24"/>
              </w:rPr>
              <w:t>(i)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92585" w14:textId="6F22B2CA" w:rsidR="001F23F7" w:rsidRPr="0044104E" w:rsidRDefault="001F23F7" w:rsidP="00152DBA">
            <w:pPr>
              <w:rPr>
                <w:rFonts w:ascii="Arial" w:eastAsia="Arial" w:hAnsi="Arial" w:cs="Arial"/>
                <w:b/>
                <w:bCs/>
                <w:color w:val="auto"/>
                <w:sz w:val="24"/>
              </w:rPr>
            </w:pPr>
            <w:r w:rsidRPr="0044104E">
              <w:rPr>
                <w:rFonts w:ascii="Arial" w:eastAsia="Aptos" w:hAnsi="Arial" w:cs="Arial"/>
                <w:b/>
                <w:bCs/>
                <w:color w:val="auto"/>
                <w:kern w:val="0"/>
                <w:sz w:val="24"/>
                <w:lang w:eastAsia="ja-JP"/>
                <w14:ligatures w14:val="none"/>
              </w:rPr>
              <w:t xml:space="preserve">Insurance Issues – Incident Reports </w:t>
            </w:r>
            <w:r w:rsidR="00D14FA7">
              <w:rPr>
                <w:rFonts w:ascii="Arial" w:eastAsia="Aptos" w:hAnsi="Arial" w:cs="Arial"/>
                <w:b/>
                <w:bCs/>
                <w:color w:val="auto"/>
                <w:kern w:val="0"/>
                <w:sz w:val="24"/>
                <w:lang w:eastAsia="ja-JP"/>
                <w14:ligatures w14:val="none"/>
              </w:rPr>
              <w:t xml:space="preserve"> </w:t>
            </w:r>
            <w:r w:rsidRPr="0044104E">
              <w:rPr>
                <w:rFonts w:ascii="Arial" w:eastAsia="Aptos" w:hAnsi="Arial" w:cs="Arial"/>
                <w:b/>
                <w:bCs/>
                <w:i/>
                <w:iCs/>
                <w:color w:val="auto"/>
                <w:kern w:val="0"/>
                <w:sz w:val="24"/>
                <w:lang w:eastAsia="ja-JP"/>
                <w14:ligatures w14:val="none"/>
              </w:rPr>
              <w:t>Sarah Feal</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311EB5" w14:textId="77777777" w:rsidR="001F23F7" w:rsidRPr="0044104E" w:rsidRDefault="001F23F7" w:rsidP="00152DBA">
            <w:pPr>
              <w:ind w:left="30"/>
              <w:jc w:val="center"/>
              <w:rPr>
                <w:rFonts w:ascii="Arial" w:eastAsia="Arial" w:hAnsi="Arial" w:cs="Arial"/>
                <w:color w:val="auto"/>
                <w:sz w:val="24"/>
              </w:rPr>
            </w:pPr>
          </w:p>
        </w:tc>
      </w:tr>
      <w:tr w:rsidR="001F23F7" w:rsidRPr="00FC5639" w14:paraId="0EE7A23F"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4FD37" w14:textId="77777777" w:rsidR="001F23F7" w:rsidRPr="0044104E" w:rsidRDefault="001F23F7" w:rsidP="00152DBA">
            <w:pPr>
              <w:ind w:right="32"/>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42E672" w14:textId="3095E3CD" w:rsidR="001F23F7" w:rsidRPr="0044104E" w:rsidRDefault="00EC54D9" w:rsidP="004B48D4">
            <w:pPr>
              <w:rPr>
                <w:rFonts w:ascii="Arial" w:hAnsi="Arial" w:cs="Arial"/>
                <w:color w:val="auto"/>
                <w:sz w:val="24"/>
              </w:rPr>
            </w:pPr>
            <w:r w:rsidRPr="0044104E">
              <w:rPr>
                <w:rFonts w:ascii="Arial" w:hAnsi="Arial" w:cs="Arial"/>
                <w:color w:val="auto"/>
                <w:sz w:val="24"/>
              </w:rPr>
              <w:t xml:space="preserve">Sarah confirmed a complaint had been received on </w:t>
            </w:r>
            <w:r w:rsidR="000D39C5" w:rsidRPr="0044104E">
              <w:rPr>
                <w:rFonts w:ascii="Arial" w:hAnsi="Arial" w:cs="Arial"/>
                <w:color w:val="auto"/>
                <w:sz w:val="24"/>
              </w:rPr>
              <w:t>18th June about an incident on a social walk in March.</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F777D" w14:textId="54EAD68C" w:rsidR="001F23F7" w:rsidRPr="00FC5639" w:rsidRDefault="00666CA2" w:rsidP="00152DBA">
            <w:pPr>
              <w:ind w:left="30"/>
              <w:jc w:val="center"/>
              <w:rPr>
                <w:rFonts w:ascii="Arial" w:eastAsia="Arial" w:hAnsi="Arial" w:cs="Arial"/>
                <w:b/>
                <w:bCs/>
                <w:color w:val="auto"/>
                <w:sz w:val="24"/>
              </w:rPr>
            </w:pPr>
            <w:r w:rsidRPr="00FC5639">
              <w:rPr>
                <w:rFonts w:ascii="Arial" w:eastAsia="Arial" w:hAnsi="Arial" w:cs="Arial"/>
                <w:b/>
                <w:bCs/>
                <w:color w:val="auto"/>
                <w:sz w:val="24"/>
              </w:rPr>
              <w:t>Sarah</w:t>
            </w:r>
          </w:p>
        </w:tc>
      </w:tr>
      <w:tr w:rsidR="00100BF2" w:rsidRPr="0044104E" w14:paraId="42370495"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83B64" w14:textId="521DA9AC" w:rsidR="00100BF2" w:rsidRPr="0044104E" w:rsidRDefault="00100BF2" w:rsidP="00100BF2">
            <w:pPr>
              <w:ind w:left="35"/>
              <w:jc w:val="center"/>
              <w:rPr>
                <w:rFonts w:ascii="Arial" w:eastAsia="Arial" w:hAnsi="Arial" w:cs="Arial"/>
                <w:color w:val="auto"/>
                <w:sz w:val="24"/>
              </w:rPr>
            </w:pPr>
            <w:r w:rsidRPr="0044104E">
              <w:rPr>
                <w:rFonts w:ascii="Arial" w:eastAsia="Arial" w:hAnsi="Arial" w:cs="Arial"/>
                <w:color w:val="auto"/>
                <w:sz w:val="24"/>
              </w:rPr>
              <w:t>(</w:t>
            </w:r>
            <w:r w:rsidR="002521E9" w:rsidRPr="0044104E">
              <w:rPr>
                <w:rFonts w:ascii="Arial" w:eastAsia="Arial" w:hAnsi="Arial" w:cs="Arial"/>
                <w:color w:val="auto"/>
                <w:sz w:val="24"/>
              </w:rPr>
              <w:t>ii</w:t>
            </w:r>
            <w:r w:rsidRPr="0044104E">
              <w:rPr>
                <w:rFonts w:ascii="Arial" w:eastAsia="Arial" w:hAnsi="Arial" w:cs="Arial"/>
                <w:color w:val="auto"/>
                <w:sz w:val="24"/>
              </w:rPr>
              <w:t>)</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B34C3" w14:textId="6C7A29A4" w:rsidR="00100BF2" w:rsidRPr="0044104E" w:rsidRDefault="00100BF2" w:rsidP="00100BF2">
            <w:pPr>
              <w:rPr>
                <w:rFonts w:ascii="Arial" w:eastAsia="Arial" w:hAnsi="Arial" w:cs="Arial"/>
                <w:b/>
                <w:color w:val="auto"/>
                <w:sz w:val="24"/>
              </w:rPr>
            </w:pPr>
            <w:r w:rsidRPr="0044104E">
              <w:rPr>
                <w:rFonts w:ascii="Arial" w:eastAsia="Times New Roman" w:hAnsi="Arial" w:cs="Arial"/>
                <w:b/>
                <w:color w:val="auto"/>
                <w:kern w:val="0"/>
                <w:sz w:val="24"/>
                <w:lang w:val="en-US" w:eastAsia="ar-SA"/>
                <w14:ligatures w14:val="none"/>
              </w:rPr>
              <w:t xml:space="preserve">Local Groups Meetings </w:t>
            </w:r>
            <w:r w:rsidRPr="0044104E">
              <w:rPr>
                <w:rFonts w:ascii="Arial" w:eastAsia="Times New Roman" w:hAnsi="Arial" w:cs="Arial"/>
                <w:b/>
                <w:i/>
                <w:iCs/>
                <w:color w:val="auto"/>
                <w:kern w:val="0"/>
                <w:sz w:val="24"/>
                <w:lang w:val="en-US" w:eastAsia="ar-SA"/>
                <w14:ligatures w14:val="none"/>
              </w:rPr>
              <w:t>Jim Blakelock</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3D09D" w14:textId="77777777" w:rsidR="00100BF2" w:rsidRPr="0044104E" w:rsidRDefault="00100BF2" w:rsidP="00100BF2">
            <w:pPr>
              <w:ind w:left="30"/>
              <w:jc w:val="center"/>
              <w:rPr>
                <w:rFonts w:ascii="Arial" w:eastAsia="Arial" w:hAnsi="Arial" w:cs="Arial"/>
                <w:b/>
                <w:bCs/>
                <w:color w:val="auto"/>
                <w:sz w:val="24"/>
              </w:rPr>
            </w:pPr>
          </w:p>
        </w:tc>
      </w:tr>
      <w:tr w:rsidR="00100BF2" w:rsidRPr="0044104E" w14:paraId="0DC5304A"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D6536" w14:textId="77777777" w:rsidR="00100BF2" w:rsidRPr="0044104E" w:rsidRDefault="00100BF2" w:rsidP="00100BF2">
            <w:pPr>
              <w:ind w:right="32"/>
              <w:jc w:val="center"/>
              <w:rPr>
                <w:rFonts w:ascii="Arial" w:eastAsia="Arial" w:hAnsi="Arial" w:cs="Arial"/>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069E3" w14:textId="0705974A" w:rsidR="00100BF2" w:rsidRPr="0044104E" w:rsidRDefault="001F3E08" w:rsidP="00C3425A">
            <w:pPr>
              <w:shd w:val="clear" w:color="auto" w:fill="FFFFFF"/>
              <w:autoSpaceDN w:val="0"/>
              <w:spacing w:line="240" w:lineRule="auto"/>
              <w:rPr>
                <w:rFonts w:ascii="Arial" w:hAnsi="Arial" w:cs="Arial"/>
                <w:color w:val="auto"/>
                <w:sz w:val="24"/>
                <w:lang w:eastAsia="en-US"/>
              </w:rPr>
            </w:pPr>
            <w:r w:rsidRPr="0044104E">
              <w:rPr>
                <w:rFonts w:ascii="Arial" w:eastAsia="Times New Roman" w:hAnsi="Arial" w:cs="Arial"/>
                <w:color w:val="auto"/>
                <w:kern w:val="0"/>
                <w:sz w:val="24"/>
                <w14:ligatures w14:val="none"/>
              </w:rPr>
              <w:t>Jim ha</w:t>
            </w:r>
            <w:r w:rsidR="00014234" w:rsidRPr="0044104E">
              <w:rPr>
                <w:rFonts w:ascii="Arial" w:eastAsia="Times New Roman" w:hAnsi="Arial" w:cs="Arial"/>
                <w:color w:val="auto"/>
                <w:kern w:val="0"/>
                <w:sz w:val="24"/>
                <w14:ligatures w14:val="none"/>
              </w:rPr>
              <w:t xml:space="preserve">d circulated </w:t>
            </w:r>
            <w:r w:rsidRPr="0044104E">
              <w:rPr>
                <w:rFonts w:ascii="Arial" w:eastAsia="Times New Roman" w:hAnsi="Arial" w:cs="Arial"/>
                <w:color w:val="auto"/>
                <w:kern w:val="0"/>
                <w:sz w:val="24"/>
                <w14:ligatures w14:val="none"/>
              </w:rPr>
              <w:t xml:space="preserve">the </w:t>
            </w:r>
            <w:hyperlink r:id="rId8" w:history="1">
              <w:r w:rsidRPr="0044104E">
                <w:rPr>
                  <w:rFonts w:ascii="Arial" w:eastAsia="Times New Roman" w:hAnsi="Arial" w:cs="Arial"/>
                  <w:color w:val="auto"/>
                  <w:kern w:val="0"/>
                  <w:sz w:val="24"/>
                  <w:u w:val="single"/>
                  <w14:ligatures w14:val="none"/>
                </w:rPr>
                <w:t>Draf</w:t>
              </w:r>
              <w:bookmarkStart w:id="1" w:name="_Hlt235423164"/>
              <w:bookmarkStart w:id="2" w:name="_Hlt235423165"/>
              <w:r w:rsidRPr="0044104E">
                <w:rPr>
                  <w:rFonts w:ascii="Arial" w:eastAsia="Times New Roman" w:hAnsi="Arial" w:cs="Arial"/>
                  <w:color w:val="auto"/>
                  <w:kern w:val="0"/>
                  <w:sz w:val="24"/>
                  <w:u w:val="single"/>
                  <w14:ligatures w14:val="none"/>
                </w:rPr>
                <w:t>t</w:t>
              </w:r>
              <w:bookmarkEnd w:id="1"/>
              <w:bookmarkEnd w:id="2"/>
              <w:r w:rsidRPr="0044104E">
                <w:rPr>
                  <w:rFonts w:ascii="Arial" w:eastAsia="Times New Roman" w:hAnsi="Arial" w:cs="Arial"/>
                  <w:color w:val="auto"/>
                  <w:kern w:val="0"/>
                  <w:sz w:val="24"/>
                  <w:u w:val="single"/>
                  <w14:ligatures w14:val="none"/>
                </w:rPr>
                <w:t xml:space="preserve"> Minutes</w:t>
              </w:r>
            </w:hyperlink>
            <w:r w:rsidRPr="0044104E">
              <w:rPr>
                <w:rFonts w:ascii="Arial" w:eastAsia="Times New Roman" w:hAnsi="Arial" w:cs="Arial"/>
                <w:color w:val="auto"/>
                <w:kern w:val="0"/>
                <w:sz w:val="24"/>
                <w14:ligatures w14:val="none"/>
              </w:rPr>
              <w:t xml:space="preserve"> </w:t>
            </w:r>
            <w:r w:rsidR="00A264ED" w:rsidRPr="0044104E">
              <w:rPr>
                <w:rFonts w:ascii="Arial" w:eastAsia="Times New Roman" w:hAnsi="Arial" w:cs="Arial"/>
                <w:color w:val="auto"/>
                <w:kern w:val="0"/>
                <w:sz w:val="24"/>
                <w14:ligatures w14:val="none"/>
              </w:rPr>
              <w:t xml:space="preserve">of the </w:t>
            </w:r>
            <w:r w:rsidR="00014234" w:rsidRPr="0044104E">
              <w:rPr>
                <w:rFonts w:ascii="Arial" w:eastAsia="Times New Roman" w:hAnsi="Arial" w:cs="Arial"/>
                <w:color w:val="auto"/>
                <w:kern w:val="0"/>
                <w:sz w:val="24"/>
                <w14:ligatures w14:val="none"/>
              </w:rPr>
              <w:t xml:space="preserve">14th April </w:t>
            </w:r>
            <w:r w:rsidR="00A264ED" w:rsidRPr="0044104E">
              <w:rPr>
                <w:rFonts w:ascii="Arial" w:eastAsia="Times New Roman" w:hAnsi="Arial" w:cs="Arial"/>
                <w:color w:val="auto"/>
                <w:kern w:val="0"/>
                <w:sz w:val="24"/>
                <w14:ligatures w14:val="none"/>
              </w:rPr>
              <w:t>LG meeting</w:t>
            </w:r>
            <w:r w:rsidR="00014234" w:rsidRPr="0044104E">
              <w:rPr>
                <w:rFonts w:ascii="Arial" w:eastAsia="Times New Roman" w:hAnsi="Arial" w:cs="Arial"/>
                <w:color w:val="auto"/>
                <w:kern w:val="0"/>
                <w:sz w:val="24"/>
                <w14:ligatures w14:val="none"/>
              </w:rPr>
              <w:t>.</w:t>
            </w:r>
            <w:r w:rsidR="00A264ED" w:rsidRPr="0044104E">
              <w:rPr>
                <w:rFonts w:ascii="Arial" w:eastAsia="Times New Roman" w:hAnsi="Arial" w:cs="Arial"/>
                <w:color w:val="auto"/>
                <w:kern w:val="0"/>
                <w:sz w:val="24"/>
                <w14:ligatures w14:val="none"/>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34AF5D2" w14:textId="64977F25" w:rsidR="00100BF2" w:rsidRPr="0044104E" w:rsidRDefault="00100BF2" w:rsidP="004B48D4">
            <w:pPr>
              <w:jc w:val="center"/>
              <w:rPr>
                <w:rFonts w:ascii="Arial" w:eastAsia="Arial" w:hAnsi="Arial" w:cs="Arial"/>
                <w:b/>
                <w:bCs/>
                <w:color w:val="auto"/>
                <w:sz w:val="24"/>
              </w:rPr>
            </w:pPr>
          </w:p>
        </w:tc>
      </w:tr>
      <w:tr w:rsidR="00100BF2" w:rsidRPr="0044104E" w14:paraId="5566CB3F"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73674" w14:textId="14964C71" w:rsidR="00100BF2" w:rsidRPr="0044104E" w:rsidRDefault="00A67488" w:rsidP="00142D8E">
            <w:pPr>
              <w:spacing w:line="240" w:lineRule="auto"/>
              <w:ind w:right="32"/>
              <w:jc w:val="center"/>
              <w:rPr>
                <w:rFonts w:ascii="Arial" w:eastAsia="Arial" w:hAnsi="Arial" w:cs="Arial"/>
                <w:color w:val="auto"/>
                <w:sz w:val="24"/>
              </w:rPr>
            </w:pPr>
            <w:r w:rsidRPr="0044104E">
              <w:rPr>
                <w:rFonts w:ascii="Arial" w:eastAsia="Arial" w:hAnsi="Arial" w:cs="Arial"/>
                <w:color w:val="auto"/>
                <w:sz w:val="24"/>
              </w:rPr>
              <w:t>(i)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0DD34" w14:textId="009BB2B3" w:rsidR="00100BF2" w:rsidRPr="0044104E" w:rsidRDefault="00B823CF" w:rsidP="00142D8E">
            <w:pPr>
              <w:shd w:val="clear" w:color="auto" w:fill="FFFFFF"/>
              <w:spacing w:line="240" w:lineRule="auto"/>
              <w:rPr>
                <w:rFonts w:ascii="Arial" w:hAnsi="Arial" w:cs="Arial"/>
                <w:color w:val="auto"/>
                <w:sz w:val="24"/>
                <w:lang w:eastAsia="en-US"/>
              </w:rPr>
            </w:pPr>
            <w:r w:rsidRPr="00A34B0F">
              <w:rPr>
                <w:rFonts w:ascii="Arial" w:eastAsia="Times New Roman" w:hAnsi="Arial" w:cs="Arial"/>
                <w:b/>
                <w:bCs/>
                <w:color w:val="auto"/>
                <w:kern w:val="0"/>
                <w:sz w:val="24"/>
                <w14:ligatures w14:val="none"/>
              </w:rPr>
              <w:t>Digital Platform Project</w:t>
            </w:r>
            <w:r w:rsidRPr="0044104E">
              <w:rPr>
                <w:rFonts w:ascii="Arial" w:eastAsia="Times New Roman" w:hAnsi="Arial" w:cs="Arial"/>
                <w:color w:val="auto"/>
                <w:kern w:val="0"/>
                <w:sz w:val="24"/>
                <w14:ligatures w14:val="none"/>
              </w:rPr>
              <w:t xml:space="preserve"> </w:t>
            </w:r>
            <w:r w:rsidR="00EE6BAE" w:rsidRPr="0044104E">
              <w:rPr>
                <w:rFonts w:ascii="Arial" w:eastAsia="Times New Roman" w:hAnsi="Arial" w:cs="Arial"/>
                <w:color w:val="auto"/>
                <w:kern w:val="0"/>
                <w:sz w:val="24"/>
                <w14:ligatures w14:val="none"/>
              </w:rPr>
              <w:t>Jim</w:t>
            </w:r>
            <w:r w:rsidR="006D08E1" w:rsidRPr="0044104E">
              <w:rPr>
                <w:rFonts w:ascii="Arial" w:eastAsia="Times New Roman" w:hAnsi="Arial" w:cs="Arial"/>
                <w:color w:val="auto"/>
                <w:kern w:val="0"/>
                <w:sz w:val="24"/>
                <w14:ligatures w14:val="none"/>
              </w:rPr>
              <w:t xml:space="preserve"> sh</w:t>
            </w:r>
            <w:r w:rsidR="00EE6BAE" w:rsidRPr="0044104E">
              <w:rPr>
                <w:rFonts w:ascii="Arial" w:eastAsia="Times New Roman" w:hAnsi="Arial" w:cs="Arial"/>
                <w:color w:val="auto"/>
                <w:kern w:val="0"/>
                <w:sz w:val="24"/>
                <w14:ligatures w14:val="none"/>
              </w:rPr>
              <w:t>ared his update</w:t>
            </w:r>
            <w:r w:rsidR="003D61F3">
              <w:rPr>
                <w:rFonts w:ascii="Arial" w:eastAsia="Times New Roman" w:hAnsi="Arial" w:cs="Arial"/>
                <w:color w:val="auto"/>
                <w:kern w:val="0"/>
                <w:sz w:val="24"/>
                <w14:ligatures w14:val="none"/>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892DE4C" w14:textId="77777777" w:rsidR="00100BF2" w:rsidRPr="0044104E" w:rsidRDefault="00100BF2" w:rsidP="00142D8E">
            <w:pPr>
              <w:ind w:left="30"/>
              <w:jc w:val="center"/>
              <w:rPr>
                <w:rFonts w:ascii="Arial" w:eastAsia="Arial" w:hAnsi="Arial" w:cs="Arial"/>
                <w:b/>
                <w:bCs/>
                <w:color w:val="auto"/>
                <w:sz w:val="24"/>
              </w:rPr>
            </w:pPr>
          </w:p>
        </w:tc>
      </w:tr>
      <w:tr w:rsidR="00DE3154" w:rsidRPr="0044104E" w14:paraId="35C7126A"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3AE4B" w14:textId="1706AAFA" w:rsidR="00DE3154" w:rsidRPr="0044104E" w:rsidRDefault="00DE3154" w:rsidP="00142D8E">
            <w:pPr>
              <w:spacing w:line="240" w:lineRule="auto"/>
              <w:ind w:right="32"/>
              <w:jc w:val="center"/>
              <w:rPr>
                <w:rFonts w:ascii="Arial" w:eastAsia="Arial" w:hAnsi="Arial" w:cs="Arial"/>
                <w:color w:val="auto"/>
                <w:sz w:val="24"/>
              </w:rPr>
            </w:pPr>
            <w:r w:rsidRPr="0044104E">
              <w:rPr>
                <w:rFonts w:ascii="Arial" w:eastAsia="Arial" w:hAnsi="Arial" w:cs="Arial"/>
                <w:color w:val="auto"/>
                <w:sz w:val="24"/>
              </w:rPr>
              <w:t>(ii)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22E11" w14:textId="54C9F540" w:rsidR="00DE3154" w:rsidRPr="0044104E" w:rsidRDefault="00DE3154" w:rsidP="003D61F3">
            <w:pPr>
              <w:shd w:val="clear" w:color="auto" w:fill="FFFFFF"/>
              <w:spacing w:line="240" w:lineRule="auto"/>
              <w:rPr>
                <w:rFonts w:ascii="Arial" w:eastAsia="Times New Roman" w:hAnsi="Arial" w:cs="Arial"/>
                <w:color w:val="auto"/>
                <w:kern w:val="0"/>
                <w:sz w:val="24"/>
                <w14:ligatures w14:val="none"/>
              </w:rPr>
            </w:pPr>
            <w:r w:rsidRPr="00A34B0F">
              <w:rPr>
                <w:rFonts w:ascii="Arial" w:eastAsia="Times New Roman" w:hAnsi="Arial" w:cs="Arial"/>
                <w:b/>
                <w:bCs/>
                <w:color w:val="auto"/>
                <w:kern w:val="0"/>
                <w:sz w:val="24"/>
                <w14:ligatures w14:val="none"/>
              </w:rPr>
              <w:t>Long Distance Paths in our area</w:t>
            </w:r>
            <w:r w:rsidR="003D61F3" w:rsidRPr="003D61F3">
              <w:rPr>
                <w:rFonts w:ascii="Arial" w:eastAsia="Times New Roman" w:hAnsi="Arial" w:cs="Arial"/>
                <w:color w:val="auto"/>
                <w:kern w:val="0"/>
                <w:sz w:val="24"/>
                <w14:ligatures w14:val="none"/>
              </w:rPr>
              <w:t xml:space="preserve">  </w:t>
            </w:r>
            <w:r w:rsidRPr="0044104E">
              <w:rPr>
                <w:rFonts w:ascii="Arial" w:eastAsia="Times New Roman" w:hAnsi="Arial" w:cs="Arial"/>
                <w:color w:val="auto"/>
                <w:kern w:val="0"/>
                <w:sz w:val="24"/>
                <w14:ligatures w14:val="none"/>
              </w:rPr>
              <w:t>Paul Nellist, LDWA LDP Officer and the LDP team are looking for help. We don’t  have any responsibility for paths in our area, but if we know that an LDP is being walked, then it would be helpful to provide an update to Paul, even if it is just to say, "last walked on</w:t>
            </w:r>
            <w:r w:rsidR="007C08B5" w:rsidRPr="0044104E">
              <w:rPr>
                <w:rFonts w:ascii="Arial" w:eastAsia="Times New Roman" w:hAnsi="Arial" w:cs="Arial"/>
                <w:color w:val="auto"/>
                <w:kern w:val="0"/>
                <w:sz w:val="24"/>
                <w14:ligatures w14:val="none"/>
              </w:rPr>
              <w:t xml:space="preserve"> [</w:t>
            </w:r>
            <w:r w:rsidRPr="0044104E">
              <w:rPr>
                <w:rFonts w:ascii="Arial" w:eastAsia="Times New Roman" w:hAnsi="Arial" w:cs="Arial"/>
                <w:color w:val="auto"/>
                <w:kern w:val="0"/>
                <w:sz w:val="24"/>
                <w14:ligatures w14:val="none"/>
              </w:rPr>
              <w:t>date</w:t>
            </w:r>
            <w:r w:rsidR="00821A11">
              <w:rPr>
                <w:rFonts w:ascii="Arial" w:eastAsia="Times New Roman" w:hAnsi="Arial" w:cs="Arial"/>
                <w:color w:val="auto"/>
                <w:kern w:val="0"/>
                <w:sz w:val="24"/>
                <w14:ligatures w14:val="none"/>
              </w:rPr>
              <w:t>]</w:t>
            </w:r>
            <w:r w:rsidRPr="0044104E">
              <w:rPr>
                <w:rFonts w:ascii="Arial" w:eastAsia="Times New Roman" w:hAnsi="Arial" w:cs="Arial"/>
                <w:color w:val="auto"/>
                <w:kern w:val="0"/>
                <w:sz w:val="24"/>
                <w14:ligatures w14:val="none"/>
              </w:rPr>
              <w:t xml:space="preserve"> and the path is in good condition".</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E0C34" w14:textId="77777777" w:rsidR="00DE3154" w:rsidRPr="0044104E" w:rsidRDefault="00DE3154" w:rsidP="00142D8E">
            <w:pPr>
              <w:ind w:left="30"/>
              <w:jc w:val="center"/>
              <w:rPr>
                <w:rFonts w:ascii="Arial" w:eastAsia="Arial" w:hAnsi="Arial" w:cs="Arial"/>
                <w:b/>
                <w:bCs/>
                <w:color w:val="auto"/>
                <w:sz w:val="24"/>
              </w:rPr>
            </w:pPr>
          </w:p>
        </w:tc>
      </w:tr>
      <w:tr w:rsidR="00100BF2" w:rsidRPr="0044104E" w14:paraId="5E9C8D2D"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EBC23" w14:textId="3A881641" w:rsidR="00100BF2" w:rsidRPr="0044104E" w:rsidRDefault="00100BF2" w:rsidP="00142D8E">
            <w:pPr>
              <w:spacing w:line="240" w:lineRule="auto"/>
              <w:ind w:right="32"/>
              <w:jc w:val="center"/>
              <w:rPr>
                <w:rFonts w:ascii="Arial" w:eastAsia="Arial" w:hAnsi="Arial" w:cs="Arial"/>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4405D" w14:textId="5687EFCF" w:rsidR="009644CE" w:rsidRPr="0044104E" w:rsidRDefault="003F0FF5" w:rsidP="00142D8E">
            <w:pPr>
              <w:shd w:val="clear" w:color="auto" w:fill="FFFFFF"/>
              <w:spacing w:line="240" w:lineRule="auto"/>
              <w:rPr>
                <w:rFonts w:ascii="Arial" w:eastAsia="Times New Roman" w:hAnsi="Arial" w:cs="Arial"/>
                <w:b/>
                <w:bCs/>
                <w:color w:val="auto"/>
                <w:kern w:val="0"/>
                <w:sz w:val="24"/>
                <w14:ligatures w14:val="none"/>
              </w:rPr>
            </w:pPr>
            <w:r w:rsidRPr="0044104E">
              <w:rPr>
                <w:rFonts w:ascii="Arial" w:eastAsia="Times New Roman" w:hAnsi="Arial" w:cs="Arial"/>
                <w:color w:val="auto"/>
                <w:kern w:val="0"/>
                <w:sz w:val="24"/>
                <w14:ligatures w14:val="none"/>
              </w:rPr>
              <w:t>Sara will prepare a list of LDPs in our area</w:t>
            </w:r>
            <w:r w:rsidR="007161B2">
              <w:rPr>
                <w:rFonts w:ascii="Arial" w:eastAsia="Times New Roman" w:hAnsi="Arial" w:cs="Arial"/>
                <w:color w:val="auto"/>
                <w:kern w:val="0"/>
                <w:sz w:val="24"/>
                <w14:ligatures w14:val="none"/>
              </w:rPr>
              <w:t xml:space="preserve"> for </w:t>
            </w:r>
            <w:r w:rsidRPr="0044104E">
              <w:rPr>
                <w:rFonts w:ascii="Arial" w:eastAsia="Times New Roman" w:hAnsi="Arial" w:cs="Arial"/>
                <w:color w:val="auto"/>
                <w:kern w:val="0"/>
                <w:sz w:val="24"/>
                <w14:ligatures w14:val="none"/>
              </w:rPr>
              <w:t>circulat</w:t>
            </w:r>
            <w:r w:rsidR="007161B2">
              <w:rPr>
                <w:rFonts w:ascii="Arial" w:eastAsia="Times New Roman" w:hAnsi="Arial" w:cs="Arial"/>
                <w:color w:val="auto"/>
                <w:kern w:val="0"/>
                <w:sz w:val="24"/>
                <w14:ligatures w14:val="none"/>
              </w:rPr>
              <w:t>ion</w:t>
            </w:r>
            <w:r w:rsidRPr="0044104E">
              <w:rPr>
                <w:rFonts w:ascii="Arial" w:eastAsia="Times New Roman" w:hAnsi="Arial" w:cs="Arial"/>
                <w:color w:val="auto"/>
                <w:kern w:val="0"/>
                <w:sz w:val="24"/>
                <w14:ligatures w14:val="none"/>
              </w:rPr>
              <w:t xml:space="preserve"> to members with a note</w:t>
            </w:r>
            <w:r w:rsidR="00142D8E" w:rsidRPr="0044104E">
              <w:rPr>
                <w:rFonts w:ascii="Arial" w:eastAsia="Times New Roman" w:hAnsi="Arial" w:cs="Arial"/>
                <w:color w:val="auto"/>
                <w:kern w:val="0"/>
                <w:sz w:val="24"/>
                <w14:ligatures w14:val="none"/>
              </w:rPr>
              <w:t xml:space="preserve"> as above.</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60BB9" w14:textId="677CB5D8" w:rsidR="00100BF2" w:rsidRPr="0044104E" w:rsidRDefault="00142D8E" w:rsidP="00142D8E">
            <w:pPr>
              <w:ind w:left="30"/>
              <w:jc w:val="center"/>
              <w:rPr>
                <w:rFonts w:ascii="Arial" w:eastAsia="Arial" w:hAnsi="Arial" w:cs="Arial"/>
                <w:b/>
                <w:bCs/>
                <w:color w:val="auto"/>
                <w:sz w:val="24"/>
              </w:rPr>
            </w:pPr>
            <w:r w:rsidRPr="0044104E">
              <w:rPr>
                <w:rFonts w:ascii="Arial" w:eastAsia="Arial" w:hAnsi="Arial" w:cs="Arial"/>
                <w:b/>
                <w:bCs/>
                <w:color w:val="auto"/>
                <w:sz w:val="24"/>
              </w:rPr>
              <w:t>Sara</w:t>
            </w:r>
          </w:p>
        </w:tc>
      </w:tr>
      <w:tr w:rsidR="00924272" w:rsidRPr="0044104E" w14:paraId="310A6431"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B7D7B" w14:textId="1C3CBE84" w:rsidR="00924272" w:rsidRPr="0044104E" w:rsidRDefault="00924272" w:rsidP="00142D8E">
            <w:pPr>
              <w:spacing w:line="240" w:lineRule="auto"/>
              <w:ind w:right="32"/>
              <w:jc w:val="center"/>
              <w:rPr>
                <w:rFonts w:ascii="Arial" w:eastAsia="Arial" w:hAnsi="Arial" w:cs="Arial"/>
                <w:color w:val="auto"/>
                <w:sz w:val="24"/>
              </w:rPr>
            </w:pPr>
            <w:r w:rsidRPr="0044104E">
              <w:rPr>
                <w:rFonts w:ascii="Arial" w:eastAsia="Arial" w:hAnsi="Arial" w:cs="Arial"/>
                <w:color w:val="auto"/>
                <w:sz w:val="24"/>
              </w:rPr>
              <w:t>(iii)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98BC2" w14:textId="4AC6DCE9" w:rsidR="00924272" w:rsidRPr="0044104E" w:rsidRDefault="00924272" w:rsidP="00142D8E">
            <w:pPr>
              <w:shd w:val="clear" w:color="auto" w:fill="FFFFFF"/>
              <w:spacing w:line="240" w:lineRule="auto"/>
              <w:rPr>
                <w:rFonts w:ascii="Arial" w:eastAsia="Times New Roman" w:hAnsi="Arial" w:cs="Arial"/>
                <w:color w:val="auto"/>
                <w:kern w:val="0"/>
                <w:sz w:val="24"/>
                <w14:ligatures w14:val="none"/>
              </w:rPr>
            </w:pPr>
            <w:r w:rsidRPr="00A34B0F">
              <w:rPr>
                <w:rFonts w:ascii="Arial" w:eastAsia="Times New Roman" w:hAnsi="Arial" w:cs="Arial"/>
                <w:b/>
                <w:bCs/>
                <w:color w:val="auto"/>
                <w:kern w:val="0"/>
                <w:sz w:val="24"/>
                <w14:ligatures w14:val="none"/>
              </w:rPr>
              <w:t>The Local Group Weekend</w:t>
            </w:r>
            <w:r w:rsidRPr="0044104E">
              <w:rPr>
                <w:rFonts w:ascii="Arial" w:eastAsia="Times New Roman" w:hAnsi="Arial" w:cs="Arial"/>
                <w:color w:val="auto"/>
                <w:kern w:val="0"/>
                <w:sz w:val="24"/>
                <w14:ligatures w14:val="none"/>
              </w:rPr>
              <w:t xml:space="preserve"> is being brought forward to 13th-15th November which clashes with the Steppingley Step </w:t>
            </w:r>
            <w:r w:rsidR="00AC4ADF">
              <w:rPr>
                <w:rFonts w:ascii="Arial" w:eastAsia="Times New Roman" w:hAnsi="Arial" w:cs="Arial"/>
                <w:color w:val="auto"/>
                <w:kern w:val="0"/>
                <w:sz w:val="24"/>
                <w14:ligatures w14:val="none"/>
              </w:rPr>
              <w:t>(</w:t>
            </w:r>
            <w:r w:rsidRPr="0044104E">
              <w:rPr>
                <w:rFonts w:ascii="Arial" w:eastAsia="Times New Roman" w:hAnsi="Arial" w:cs="Arial"/>
                <w:color w:val="auto"/>
                <w:kern w:val="0"/>
                <w:sz w:val="24"/>
                <w14:ligatures w14:val="none"/>
              </w:rPr>
              <w:t xml:space="preserve">15th </w:t>
            </w:r>
            <w:r w:rsidRPr="0044104E">
              <w:rPr>
                <w:rFonts w:ascii="Arial" w:hAnsi="Arial" w:cs="Arial"/>
                <w:color w:val="auto"/>
                <w:kern w:val="0"/>
                <w:sz w:val="24"/>
                <w14:ligatures w14:val="none"/>
              </w:rPr>
              <w:t>November</w:t>
            </w:r>
            <w:r w:rsidR="00AC4ADF">
              <w:rPr>
                <w:rFonts w:ascii="Arial" w:hAnsi="Arial" w:cs="Arial"/>
                <w:color w:val="auto"/>
                <w:kern w:val="0"/>
                <w:sz w:val="24"/>
                <w14:ligatures w14:val="none"/>
              </w:rPr>
              <w:t>)</w:t>
            </w:r>
            <w:r w:rsidRPr="0044104E">
              <w:rPr>
                <w:rFonts w:ascii="Arial" w:hAnsi="Arial" w:cs="Arial"/>
                <w:color w:val="auto"/>
                <w:kern w:val="0"/>
                <w:sz w:val="24"/>
                <w14:ligatures w14:val="none"/>
              </w:rPr>
              <w:t>.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37488" w14:textId="77777777" w:rsidR="00924272" w:rsidRPr="0044104E" w:rsidRDefault="00924272" w:rsidP="00142D8E">
            <w:pPr>
              <w:ind w:left="30"/>
              <w:jc w:val="center"/>
              <w:rPr>
                <w:rFonts w:ascii="Arial" w:eastAsia="Arial" w:hAnsi="Arial" w:cs="Arial"/>
                <w:b/>
                <w:bCs/>
                <w:color w:val="auto"/>
                <w:sz w:val="24"/>
              </w:rPr>
            </w:pPr>
          </w:p>
        </w:tc>
      </w:tr>
      <w:tr w:rsidR="00924272" w:rsidRPr="0044104E" w14:paraId="2A5CBABD"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8D05A" w14:textId="77777777" w:rsidR="00924272" w:rsidRPr="0044104E" w:rsidRDefault="00924272" w:rsidP="00142D8E">
            <w:pPr>
              <w:spacing w:line="240" w:lineRule="auto"/>
              <w:ind w:right="32"/>
              <w:jc w:val="center"/>
              <w:rPr>
                <w:rFonts w:ascii="Arial" w:eastAsia="Arial" w:hAnsi="Arial" w:cs="Arial"/>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E100C" w14:textId="6C0854AF" w:rsidR="00924272" w:rsidRPr="0044104E" w:rsidRDefault="001A453F" w:rsidP="00142D8E">
            <w:pPr>
              <w:shd w:val="clear" w:color="auto" w:fill="FFFFFF"/>
              <w:spacing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xml:space="preserve">Jim said he would </w:t>
            </w:r>
            <w:r w:rsidR="00BE7E6F" w:rsidRPr="0044104E">
              <w:rPr>
                <w:rFonts w:ascii="Arial" w:eastAsia="Times New Roman" w:hAnsi="Arial" w:cs="Arial"/>
                <w:color w:val="auto"/>
                <w:kern w:val="0"/>
                <w:sz w:val="24"/>
                <w14:ligatures w14:val="none"/>
              </w:rPr>
              <w:t>be</w:t>
            </w:r>
            <w:r w:rsidRPr="0044104E">
              <w:rPr>
                <w:rFonts w:ascii="Arial" w:eastAsia="Times New Roman" w:hAnsi="Arial" w:cs="Arial"/>
                <w:color w:val="auto"/>
                <w:kern w:val="0"/>
                <w:sz w:val="24"/>
                <w14:ligatures w14:val="none"/>
              </w:rPr>
              <w:t xml:space="preserve"> attend</w:t>
            </w:r>
            <w:r w:rsidR="00BE7E6F" w:rsidRPr="0044104E">
              <w:rPr>
                <w:rFonts w:ascii="Arial" w:eastAsia="Times New Roman" w:hAnsi="Arial" w:cs="Arial"/>
                <w:color w:val="auto"/>
                <w:kern w:val="0"/>
                <w:sz w:val="24"/>
                <w14:ligatures w14:val="none"/>
              </w:rPr>
              <w:t>ing</w:t>
            </w:r>
            <w:r w:rsidRPr="0044104E">
              <w:rPr>
                <w:rFonts w:ascii="Arial" w:eastAsia="Times New Roman" w:hAnsi="Arial" w:cs="Arial"/>
                <w:color w:val="auto"/>
                <w:kern w:val="0"/>
                <w:sz w:val="24"/>
                <w14:ligatures w14:val="none"/>
              </w:rPr>
              <w:t xml:space="preserve"> a</w:t>
            </w:r>
            <w:r w:rsidR="00BE7E6F" w:rsidRPr="0044104E">
              <w:rPr>
                <w:rFonts w:ascii="Arial" w:eastAsia="Times New Roman" w:hAnsi="Arial" w:cs="Arial"/>
                <w:color w:val="auto"/>
                <w:kern w:val="0"/>
                <w:sz w:val="24"/>
                <w14:ligatures w14:val="none"/>
              </w:rPr>
              <w:t>s</w:t>
            </w:r>
            <w:r w:rsidRPr="0044104E">
              <w:rPr>
                <w:rFonts w:ascii="Arial" w:eastAsia="Times New Roman" w:hAnsi="Arial" w:cs="Arial"/>
                <w:color w:val="auto"/>
                <w:kern w:val="0"/>
                <w:sz w:val="24"/>
                <w14:ligatures w14:val="none"/>
              </w:rPr>
              <w:t xml:space="preserve"> </w:t>
            </w:r>
            <w:r w:rsidR="00BE7E6F" w:rsidRPr="0044104E">
              <w:rPr>
                <w:rFonts w:ascii="Arial" w:eastAsia="Times New Roman" w:hAnsi="Arial" w:cs="Arial"/>
                <w:color w:val="auto"/>
                <w:kern w:val="0"/>
                <w:sz w:val="24"/>
                <w14:ligatures w14:val="none"/>
              </w:rPr>
              <w:t xml:space="preserve">IT </w:t>
            </w:r>
            <w:r w:rsidR="00062A93" w:rsidRPr="0044104E">
              <w:rPr>
                <w:rFonts w:ascii="Arial" w:eastAsia="Times New Roman" w:hAnsi="Arial" w:cs="Arial"/>
                <w:color w:val="auto"/>
                <w:kern w:val="0"/>
                <w:sz w:val="24"/>
                <w14:ligatures w14:val="none"/>
              </w:rPr>
              <w:t>Project Manager so would be unable to help on the SS. Both Gill and Terry are managing CPs.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A5FDE" w14:textId="0E3D5AD5" w:rsidR="00924272" w:rsidRPr="0044104E" w:rsidRDefault="00062A93" w:rsidP="00142D8E">
            <w:pPr>
              <w:ind w:left="30"/>
              <w:jc w:val="center"/>
              <w:rPr>
                <w:rFonts w:ascii="Arial" w:eastAsia="Arial" w:hAnsi="Arial" w:cs="Arial"/>
                <w:b/>
                <w:bCs/>
                <w:color w:val="auto"/>
                <w:sz w:val="24"/>
              </w:rPr>
            </w:pPr>
            <w:r w:rsidRPr="0044104E">
              <w:rPr>
                <w:rFonts w:ascii="Arial" w:eastAsia="Arial" w:hAnsi="Arial" w:cs="Arial"/>
                <w:b/>
                <w:bCs/>
                <w:color w:val="auto"/>
                <w:sz w:val="24"/>
              </w:rPr>
              <w:t>Jim</w:t>
            </w:r>
          </w:p>
        </w:tc>
      </w:tr>
      <w:tr w:rsidR="00AD6423" w:rsidRPr="0044104E" w14:paraId="41B0BF96" w14:textId="77777777" w:rsidTr="00AB79E9">
        <w:tblPrEx>
          <w:tblCellMar>
            <w:top w:w="56" w:type="dxa"/>
            <w:left w:w="108" w:type="dxa"/>
            <w:right w:w="76"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4DECF" w14:textId="36AA2B32" w:rsidR="00AD6423" w:rsidRPr="0044104E" w:rsidRDefault="00AD6423" w:rsidP="00142D8E">
            <w:pPr>
              <w:spacing w:line="240" w:lineRule="auto"/>
              <w:ind w:right="32"/>
              <w:jc w:val="center"/>
              <w:rPr>
                <w:rFonts w:ascii="Arial" w:eastAsia="Arial" w:hAnsi="Arial" w:cs="Arial"/>
                <w:color w:val="auto"/>
                <w:sz w:val="24"/>
              </w:rPr>
            </w:pPr>
            <w:r w:rsidRPr="0044104E">
              <w:rPr>
                <w:rFonts w:ascii="Arial" w:eastAsia="Arial" w:hAnsi="Arial" w:cs="Arial"/>
                <w:color w:val="auto"/>
                <w:sz w:val="24"/>
              </w:rPr>
              <w:t>(iv)</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4AFAB" w14:textId="351ACC92" w:rsidR="00AD6423" w:rsidRPr="0044104E" w:rsidRDefault="00AD6423" w:rsidP="00142D8E">
            <w:pPr>
              <w:shd w:val="clear" w:color="auto" w:fill="FFFFFF"/>
              <w:spacing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T</w:t>
            </w:r>
            <w:r w:rsidR="00265830" w:rsidRPr="0044104E">
              <w:rPr>
                <w:rFonts w:ascii="Arial" w:eastAsia="Times New Roman" w:hAnsi="Arial" w:cs="Arial"/>
                <w:color w:val="auto"/>
                <w:kern w:val="0"/>
                <w:sz w:val="24"/>
                <w14:ligatures w14:val="none"/>
              </w:rPr>
              <w:t>e</w:t>
            </w:r>
            <w:r w:rsidRPr="0044104E">
              <w:rPr>
                <w:rFonts w:ascii="Arial" w:eastAsia="Times New Roman" w:hAnsi="Arial" w:cs="Arial"/>
                <w:color w:val="auto"/>
                <w:kern w:val="0"/>
                <w:sz w:val="24"/>
                <w14:ligatures w14:val="none"/>
              </w:rPr>
              <w:t xml:space="preserve">rry said the </w:t>
            </w:r>
            <w:r w:rsidR="00265830" w:rsidRPr="0044104E">
              <w:rPr>
                <w:rFonts w:ascii="Arial" w:eastAsia="Times New Roman" w:hAnsi="Arial" w:cs="Arial"/>
                <w:color w:val="auto"/>
                <w:kern w:val="0"/>
                <w:sz w:val="24"/>
                <w14:ligatures w14:val="none"/>
              </w:rPr>
              <w:t xml:space="preserve">updated </w:t>
            </w:r>
            <w:r w:rsidR="00850726" w:rsidRPr="00850726">
              <w:rPr>
                <w:rFonts w:ascii="Arial" w:eastAsia="Times New Roman" w:hAnsi="Arial" w:cs="Arial"/>
                <w:i/>
                <w:iCs/>
                <w:color w:val="auto"/>
                <w:kern w:val="0"/>
                <w:sz w:val="24"/>
                <w14:ligatures w14:val="none"/>
              </w:rPr>
              <w:t>S</w:t>
            </w:r>
            <w:r w:rsidR="00265830" w:rsidRPr="00850726">
              <w:rPr>
                <w:rFonts w:ascii="Arial" w:eastAsia="Times New Roman" w:hAnsi="Arial" w:cs="Arial"/>
                <w:i/>
                <w:iCs/>
                <w:color w:val="auto"/>
                <w:kern w:val="0"/>
                <w:sz w:val="24"/>
                <w14:ligatures w14:val="none"/>
              </w:rPr>
              <w:t xml:space="preserve">ocial </w:t>
            </w:r>
            <w:r w:rsidR="00850726" w:rsidRPr="00850726">
              <w:rPr>
                <w:rFonts w:ascii="Arial" w:eastAsia="Times New Roman" w:hAnsi="Arial" w:cs="Arial"/>
                <w:i/>
                <w:iCs/>
                <w:color w:val="auto"/>
                <w:kern w:val="0"/>
                <w:sz w:val="24"/>
                <w14:ligatures w14:val="none"/>
              </w:rPr>
              <w:t>W</w:t>
            </w:r>
            <w:r w:rsidR="00265830" w:rsidRPr="00850726">
              <w:rPr>
                <w:rFonts w:ascii="Arial" w:eastAsia="Times New Roman" w:hAnsi="Arial" w:cs="Arial"/>
                <w:i/>
                <w:iCs/>
                <w:color w:val="auto"/>
                <w:kern w:val="0"/>
                <w:sz w:val="24"/>
                <w14:ligatures w14:val="none"/>
              </w:rPr>
              <w:t xml:space="preserve">alks </w:t>
            </w:r>
            <w:r w:rsidR="00850726" w:rsidRPr="00850726">
              <w:rPr>
                <w:rFonts w:ascii="Arial" w:eastAsia="Times New Roman" w:hAnsi="Arial" w:cs="Arial"/>
                <w:i/>
                <w:iCs/>
                <w:color w:val="auto"/>
                <w:kern w:val="0"/>
                <w:sz w:val="24"/>
                <w14:ligatures w14:val="none"/>
              </w:rPr>
              <w:t>Guidance</w:t>
            </w:r>
            <w:r w:rsidR="00265830" w:rsidRPr="0044104E">
              <w:rPr>
                <w:rFonts w:ascii="Arial" w:eastAsia="Times New Roman" w:hAnsi="Arial" w:cs="Arial"/>
                <w:color w:val="auto"/>
                <w:kern w:val="0"/>
                <w:sz w:val="24"/>
                <w14:ligatures w14:val="none"/>
              </w:rPr>
              <w:t xml:space="preserve"> had been finalised, and would be </w:t>
            </w:r>
            <w:r w:rsidR="002913F8" w:rsidRPr="0044104E">
              <w:rPr>
                <w:rFonts w:ascii="Arial" w:eastAsia="Times New Roman" w:hAnsi="Arial" w:cs="Arial"/>
                <w:color w:val="auto"/>
                <w:kern w:val="0"/>
                <w:sz w:val="24"/>
                <w14:ligatures w14:val="none"/>
              </w:rPr>
              <w:t xml:space="preserve">going before the NEC this coming weekend. </w:t>
            </w:r>
            <w:r w:rsidR="00B72BAB" w:rsidRPr="0044104E">
              <w:rPr>
                <w:rFonts w:ascii="Arial" w:eastAsia="Times New Roman" w:hAnsi="Arial" w:cs="Arial"/>
                <w:color w:val="auto"/>
                <w:kern w:val="0"/>
                <w:sz w:val="24"/>
                <w14:ligatures w14:val="none"/>
              </w:rPr>
              <w:t>She said it was longer than the previous version, but sections could be summarised</w:t>
            </w:r>
            <w:r w:rsidR="00C96047" w:rsidRPr="0044104E">
              <w:rPr>
                <w:rFonts w:ascii="Arial" w:eastAsia="Times New Roman" w:hAnsi="Arial" w:cs="Arial"/>
                <w:color w:val="auto"/>
                <w:kern w:val="0"/>
                <w:sz w:val="24"/>
                <w14:ligatures w14:val="none"/>
              </w:rPr>
              <w:t>. Terry’s work on this was acknowledged.</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7438B7" w14:textId="77777777" w:rsidR="00AD6423" w:rsidRPr="0044104E" w:rsidRDefault="00AD6423" w:rsidP="00142D8E">
            <w:pPr>
              <w:ind w:left="30"/>
              <w:jc w:val="center"/>
              <w:rPr>
                <w:rFonts w:ascii="Arial" w:eastAsia="Arial" w:hAnsi="Arial" w:cs="Arial"/>
                <w:b/>
                <w:bCs/>
                <w:color w:val="auto"/>
                <w:sz w:val="24"/>
              </w:rPr>
            </w:pPr>
          </w:p>
        </w:tc>
      </w:tr>
      <w:tr w:rsidR="00100BF2" w:rsidRPr="0044104E" w14:paraId="163FB9C3" w14:textId="77777777" w:rsidTr="00AB79E9">
        <w:tblPrEx>
          <w:tblCellMar>
            <w:right w:w="67" w:type="dxa"/>
          </w:tblCellMar>
        </w:tblPrEx>
        <w:trPr>
          <w:gridBefore w:val="2"/>
          <w:gridAfter w:val="1"/>
          <w:wBefore w:w="80" w:type="dxa"/>
          <w:wAfter w:w="30" w:type="dxa"/>
          <w:trHeight w:val="323"/>
        </w:trPr>
        <w:tc>
          <w:tcPr>
            <w:tcW w:w="1159" w:type="dxa"/>
            <w:gridSpan w:val="3"/>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7F673344" w14:textId="77777777" w:rsidR="00100BF2" w:rsidRPr="0044104E" w:rsidRDefault="00100BF2" w:rsidP="00100BF2">
            <w:pPr>
              <w:ind w:left="1"/>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3526BC07" w14:textId="77777777" w:rsidR="00100BF2" w:rsidRPr="0044104E" w:rsidRDefault="00100BF2" w:rsidP="00100BF2">
            <w:pPr>
              <w:ind w:left="25"/>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1144"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2A0829FE" w14:textId="27FBF471" w:rsidR="00100BF2" w:rsidRPr="0044104E" w:rsidRDefault="00100BF2" w:rsidP="00100BF2">
            <w:pPr>
              <w:ind w:left="24"/>
              <w:jc w:val="center"/>
              <w:rPr>
                <w:rFonts w:ascii="Arial" w:eastAsia="Arial" w:hAnsi="Arial" w:cs="Arial"/>
                <w:color w:val="auto"/>
                <w:sz w:val="24"/>
              </w:rPr>
            </w:pPr>
          </w:p>
        </w:tc>
      </w:tr>
      <w:tr w:rsidR="002F3B7B" w:rsidRPr="0044104E" w14:paraId="3FD14C36" w14:textId="77777777" w:rsidTr="00AB79E9">
        <w:tblPrEx>
          <w:tblCellMar>
            <w:right w:w="67" w:type="dxa"/>
          </w:tblCellMar>
        </w:tblPrEx>
        <w:trPr>
          <w:gridBefore w:val="2"/>
          <w:gridAfter w:val="1"/>
          <w:wBefore w:w="80" w:type="dxa"/>
          <w:wAfter w:w="30" w:type="dxa"/>
          <w:trHeight w:val="316"/>
        </w:trPr>
        <w:tc>
          <w:tcPr>
            <w:tcW w:w="1159" w:type="dxa"/>
            <w:gridSpan w:val="3"/>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25C62211" w14:textId="516A2536" w:rsidR="002F3B7B" w:rsidRPr="0044104E" w:rsidRDefault="002F3B7B" w:rsidP="002F3B7B">
            <w:pPr>
              <w:ind w:left="1"/>
              <w:jc w:val="center"/>
              <w:rPr>
                <w:rFonts w:ascii="Arial" w:eastAsia="Arial" w:hAnsi="Arial" w:cs="Arial"/>
                <w:color w:val="auto"/>
                <w:sz w:val="24"/>
              </w:rPr>
            </w:pPr>
            <w:r w:rsidRPr="0044104E">
              <w:rPr>
                <w:rFonts w:ascii="Arial" w:eastAsia="Arial" w:hAnsi="Arial" w:cs="Arial"/>
                <w:b/>
                <w:bCs/>
                <w:color w:val="auto"/>
                <w:sz w:val="24"/>
              </w:rPr>
              <w:t>6.</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3D15B0CE" w14:textId="4843A7BB" w:rsidR="002F3B7B" w:rsidRPr="0044104E" w:rsidRDefault="002F3B7B" w:rsidP="002F3B7B">
            <w:pPr>
              <w:ind w:left="25"/>
              <w:rPr>
                <w:rFonts w:ascii="Arial" w:eastAsia="Arial" w:hAnsi="Arial" w:cs="Arial"/>
                <w:color w:val="auto"/>
                <w:sz w:val="24"/>
              </w:rPr>
            </w:pPr>
            <w:r w:rsidRPr="0044104E">
              <w:rPr>
                <w:rFonts w:ascii="Arial" w:eastAsia="Arial" w:hAnsi="Arial" w:cs="Arial"/>
                <w:b/>
                <w:bCs/>
                <w:color w:val="auto"/>
                <w:sz w:val="24"/>
              </w:rPr>
              <w:t xml:space="preserve">LDWA </w:t>
            </w:r>
            <w:r w:rsidR="003F029B" w:rsidRPr="0044104E">
              <w:rPr>
                <w:rFonts w:ascii="Arial" w:eastAsia="Arial" w:hAnsi="Arial" w:cs="Arial"/>
                <w:b/>
                <w:bCs/>
                <w:color w:val="auto"/>
                <w:sz w:val="24"/>
              </w:rPr>
              <w:t xml:space="preserve">Hundreds </w:t>
            </w:r>
            <w:r w:rsidRPr="0044104E">
              <w:rPr>
                <w:rFonts w:ascii="Arial" w:eastAsia="Arial" w:hAnsi="Arial" w:cs="Arial"/>
                <w:b/>
                <w:bCs/>
                <w:i/>
                <w:iCs/>
                <w:color w:val="auto"/>
                <w:sz w:val="24"/>
              </w:rPr>
              <w:t>Jim Blakelock</w:t>
            </w:r>
          </w:p>
        </w:tc>
        <w:tc>
          <w:tcPr>
            <w:tcW w:w="1144"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042CA562" w14:textId="07DD5E0F" w:rsidR="002F3B7B" w:rsidRPr="0044104E" w:rsidRDefault="002F3B7B" w:rsidP="002F3B7B">
            <w:pPr>
              <w:ind w:left="24"/>
              <w:jc w:val="center"/>
              <w:rPr>
                <w:rFonts w:ascii="Arial" w:eastAsia="Arial" w:hAnsi="Arial" w:cs="Arial"/>
                <w:color w:val="auto"/>
                <w:sz w:val="24"/>
              </w:rPr>
            </w:pPr>
          </w:p>
        </w:tc>
      </w:tr>
      <w:tr w:rsidR="003F029B" w:rsidRPr="0044104E" w14:paraId="206C2F8F" w14:textId="77777777" w:rsidTr="00AB79E9">
        <w:tblPrEx>
          <w:tblCellMar>
            <w:right w:w="6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CA6990" w14:textId="07B04D68" w:rsidR="003F029B" w:rsidRPr="0044104E" w:rsidRDefault="003F029B" w:rsidP="00100BF2">
            <w:pPr>
              <w:ind w:left="27"/>
              <w:jc w:val="center"/>
              <w:rPr>
                <w:rFonts w:ascii="Arial" w:eastAsia="Arial" w:hAnsi="Arial" w:cs="Arial"/>
                <w:b/>
                <w:bCs/>
                <w:color w:val="000000" w:themeColor="text1"/>
                <w:sz w:val="24"/>
              </w:rPr>
            </w:pPr>
            <w:r w:rsidRPr="0044104E">
              <w:rPr>
                <w:rFonts w:ascii="Arial" w:eastAsia="Arial" w:hAnsi="Arial" w:cs="Arial"/>
                <w:b/>
                <w:bCs/>
                <w:color w:val="000000" w:themeColor="text1"/>
                <w:sz w:val="24"/>
              </w:rPr>
              <w:t>(i)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4074F5" w14:textId="12FEF5A4" w:rsidR="003F029B" w:rsidRPr="0044104E" w:rsidRDefault="003F029B" w:rsidP="00331C6C">
            <w:pPr>
              <w:shd w:val="clear" w:color="auto" w:fill="FFFFFF"/>
              <w:autoSpaceDN w:val="0"/>
              <w:spacing w:line="240" w:lineRule="auto"/>
              <w:rPr>
                <w:rFonts w:ascii="Arial" w:eastAsia="Times New Roman" w:hAnsi="Arial" w:cs="Arial"/>
                <w:color w:val="auto"/>
                <w:kern w:val="0"/>
                <w:sz w:val="24"/>
                <w14:ligatures w14:val="none"/>
              </w:rPr>
            </w:pPr>
            <w:r w:rsidRPr="0044104E">
              <w:rPr>
                <w:rFonts w:ascii="Arial" w:eastAsia="Arial" w:hAnsi="Arial" w:cs="Arial"/>
                <w:b/>
                <w:bCs/>
                <w:color w:val="auto"/>
                <w:sz w:val="24"/>
              </w:rPr>
              <w:t xml:space="preserve">Hunnypot Hundred CP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6D3A4F6" w14:textId="77777777" w:rsidR="003F029B" w:rsidRPr="0044104E" w:rsidRDefault="003F029B" w:rsidP="00100BF2">
            <w:pPr>
              <w:ind w:left="55"/>
              <w:jc w:val="center"/>
              <w:rPr>
                <w:rFonts w:ascii="Arial" w:eastAsia="Arial" w:hAnsi="Arial" w:cs="Arial"/>
                <w:b/>
                <w:bCs/>
                <w:color w:val="auto"/>
                <w:sz w:val="24"/>
              </w:rPr>
            </w:pPr>
          </w:p>
        </w:tc>
      </w:tr>
      <w:tr w:rsidR="00100BF2" w:rsidRPr="0044104E" w14:paraId="77E84007" w14:textId="77777777" w:rsidTr="00AB79E9">
        <w:tblPrEx>
          <w:tblCellMar>
            <w:right w:w="6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9B86D" w14:textId="3150E6BA" w:rsidR="00100BF2" w:rsidRPr="0044104E" w:rsidRDefault="00100BF2" w:rsidP="00100BF2">
            <w:pPr>
              <w:ind w:left="27"/>
              <w:jc w:val="center"/>
              <w:rPr>
                <w:rFonts w:ascii="Arial" w:eastAsia="Arial" w:hAnsi="Arial" w:cs="Arial"/>
                <w:b/>
                <w:bCs/>
                <w:color w:val="000000" w:themeColor="text1"/>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AA5074A" w14:textId="643ED31D" w:rsidR="00100BF2" w:rsidRPr="0044104E" w:rsidRDefault="00331C6C" w:rsidP="00735F34">
            <w:pPr>
              <w:shd w:val="clear" w:color="auto" w:fill="FFFFFF"/>
              <w:autoSpaceDN w:val="0"/>
              <w:spacing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xml:space="preserve">Jim had </w:t>
            </w:r>
            <w:r w:rsidR="00062A93" w:rsidRPr="0044104E">
              <w:rPr>
                <w:rFonts w:ascii="Arial" w:eastAsia="Times New Roman" w:hAnsi="Arial" w:cs="Arial"/>
                <w:color w:val="auto"/>
                <w:kern w:val="0"/>
                <w:sz w:val="24"/>
                <w14:ligatures w14:val="none"/>
              </w:rPr>
              <w:t xml:space="preserve">circulated </w:t>
            </w:r>
            <w:r w:rsidRPr="0044104E">
              <w:rPr>
                <w:rFonts w:ascii="Arial" w:eastAsia="Times New Roman" w:hAnsi="Arial" w:cs="Arial"/>
                <w:color w:val="auto"/>
                <w:kern w:val="0"/>
                <w:sz w:val="24"/>
                <w14:ligatures w14:val="none"/>
              </w:rPr>
              <w:t>his interim report</w:t>
            </w:r>
            <w:r w:rsidR="008F6D98" w:rsidRPr="0044104E">
              <w:rPr>
                <w:rFonts w:ascii="Arial" w:eastAsia="Times New Roman" w:hAnsi="Arial" w:cs="Arial"/>
                <w:color w:val="auto"/>
                <w:kern w:val="0"/>
                <w:sz w:val="24"/>
                <w14:ligatures w14:val="none"/>
              </w:rPr>
              <w:t xml:space="preserve"> on 30th May.</w:t>
            </w:r>
            <w:r w:rsidR="00AF763F">
              <w:rPr>
                <w:rFonts w:ascii="Arial" w:eastAsia="Times New Roman" w:hAnsi="Arial" w:cs="Arial"/>
                <w:color w:val="auto"/>
                <w:kern w:val="0"/>
                <w:sz w:val="24"/>
                <w14:ligatures w14:val="none"/>
              </w:rPr>
              <w:t xml:space="preserve"> </w:t>
            </w:r>
            <w:hyperlink r:id="rId9" w:history="1">
              <w:r w:rsidR="00AF763F">
                <w:rPr>
                  <w:rStyle w:val="Hyperlink"/>
                  <w:rFonts w:ascii="Arial" w:eastAsia="Times New Roman" w:hAnsi="Arial" w:cs="Arial"/>
                  <w:kern w:val="0"/>
                  <w:sz w:val="24"/>
                  <w14:ligatures w14:val="none"/>
                </w:rPr>
                <w:t>Report</w:t>
              </w:r>
            </w:hyperlink>
            <w:r w:rsidR="00AF763F">
              <w:rPr>
                <w:rFonts w:ascii="Arial" w:eastAsia="Times New Roman" w:hAnsi="Arial" w:cs="Arial"/>
                <w:color w:val="auto"/>
                <w:kern w:val="0"/>
                <w:sz w:val="24"/>
                <w14:ligatures w14:val="none"/>
              </w:rPr>
              <w:t xml:space="preserve">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15659E" w14:textId="2D6CBA1F" w:rsidR="00100BF2" w:rsidRPr="0044104E" w:rsidRDefault="00100BF2" w:rsidP="00100BF2">
            <w:pPr>
              <w:ind w:left="55"/>
              <w:jc w:val="center"/>
              <w:rPr>
                <w:rFonts w:ascii="Arial" w:eastAsia="Arial" w:hAnsi="Arial" w:cs="Arial"/>
                <w:b/>
                <w:bCs/>
                <w:color w:val="auto"/>
                <w:sz w:val="24"/>
              </w:rPr>
            </w:pPr>
          </w:p>
        </w:tc>
      </w:tr>
      <w:tr w:rsidR="00790918" w:rsidRPr="0044104E" w14:paraId="2494C297" w14:textId="77777777" w:rsidTr="00AB79E9">
        <w:tblPrEx>
          <w:tblCellMar>
            <w:right w:w="6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80037" w14:textId="77777777" w:rsidR="00790918" w:rsidRPr="0044104E" w:rsidRDefault="00790918"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829FDC" w14:textId="756E1E6F" w:rsidR="00197D5A" w:rsidRPr="0044104E" w:rsidRDefault="00790918" w:rsidP="00331C6C">
            <w:pPr>
              <w:rPr>
                <w:rFonts w:ascii="Arial" w:hAnsi="Arial" w:cs="Arial"/>
                <w:color w:val="auto"/>
                <w:sz w:val="24"/>
              </w:rPr>
            </w:pPr>
            <w:r w:rsidRPr="0044104E">
              <w:rPr>
                <w:rFonts w:ascii="Arial" w:hAnsi="Arial" w:cs="Arial"/>
                <w:color w:val="auto"/>
                <w:sz w:val="24"/>
              </w:rPr>
              <w:t xml:space="preserve">Jim said he had </w:t>
            </w:r>
            <w:r w:rsidR="00AD4348" w:rsidRPr="0044104E">
              <w:rPr>
                <w:rFonts w:ascii="Arial" w:hAnsi="Arial" w:cs="Arial"/>
                <w:color w:val="auto"/>
                <w:sz w:val="24"/>
              </w:rPr>
              <w:t>learned a lot</w:t>
            </w:r>
            <w:r w:rsidR="00C10E46" w:rsidRPr="0044104E">
              <w:rPr>
                <w:rFonts w:ascii="Arial" w:hAnsi="Arial" w:cs="Arial"/>
                <w:color w:val="auto"/>
                <w:sz w:val="24"/>
              </w:rPr>
              <w:t xml:space="preserve"> to take forward </w:t>
            </w:r>
            <w:r w:rsidR="00AD4348" w:rsidRPr="0044104E">
              <w:rPr>
                <w:rFonts w:ascii="Arial" w:hAnsi="Arial" w:cs="Arial"/>
                <w:color w:val="auto"/>
                <w:sz w:val="24"/>
              </w:rPr>
              <w:t>from managing the Hunnypot CP</w:t>
            </w:r>
            <w:r w:rsidR="00C10E46" w:rsidRPr="0044104E">
              <w:rPr>
                <w:rFonts w:ascii="Arial" w:hAnsi="Arial" w:cs="Arial"/>
                <w:color w:val="auto"/>
                <w:sz w:val="24"/>
              </w:rPr>
              <w:t>.</w:t>
            </w:r>
            <w:r w:rsidR="00ED3F96">
              <w:rPr>
                <w:rFonts w:ascii="Arial" w:hAnsi="Arial" w:cs="Arial"/>
                <w:color w:val="auto"/>
                <w:sz w:val="24"/>
              </w:rPr>
              <w:t xml:space="preserve"> </w:t>
            </w:r>
            <w:r w:rsidR="00C10E46" w:rsidRPr="0044104E">
              <w:rPr>
                <w:rFonts w:ascii="Arial" w:hAnsi="Arial" w:cs="Arial"/>
                <w:color w:val="auto"/>
                <w:sz w:val="24"/>
              </w:rPr>
              <w:t xml:space="preserve">He thought the Friday meal has proved useful for </w:t>
            </w:r>
            <w:r w:rsidR="00197D5A" w:rsidRPr="0044104E">
              <w:rPr>
                <w:rFonts w:ascii="Arial" w:hAnsi="Arial" w:cs="Arial"/>
                <w:color w:val="auto"/>
                <w:sz w:val="24"/>
              </w:rPr>
              <w:t>people to get to know each other. The chilli meal when the C</w:t>
            </w:r>
            <w:r w:rsidR="00F7641F">
              <w:rPr>
                <w:rFonts w:ascii="Arial" w:hAnsi="Arial" w:cs="Arial"/>
                <w:color w:val="auto"/>
                <w:sz w:val="24"/>
              </w:rPr>
              <w:t>P</w:t>
            </w:r>
            <w:r w:rsidR="00197D5A" w:rsidRPr="0044104E">
              <w:rPr>
                <w:rFonts w:ascii="Arial" w:hAnsi="Arial" w:cs="Arial"/>
                <w:color w:val="auto"/>
                <w:sz w:val="24"/>
              </w:rPr>
              <w:t xml:space="preserve"> closed had been welcomed</w:t>
            </w:r>
            <w:r w:rsidR="008C7584" w:rsidRPr="0044104E">
              <w:rPr>
                <w:rFonts w:ascii="Arial" w:hAnsi="Arial" w:cs="Arial"/>
                <w:color w:val="auto"/>
                <w:sz w:val="24"/>
              </w:rPr>
              <w:t>.</w:t>
            </w:r>
          </w:p>
          <w:p w14:paraId="25AD1ECA" w14:textId="713DDE6D" w:rsidR="00790918" w:rsidRPr="0044104E" w:rsidRDefault="00197D5A" w:rsidP="00331C6C">
            <w:pPr>
              <w:rPr>
                <w:rFonts w:ascii="Arial" w:hAnsi="Arial" w:cs="Arial"/>
                <w:color w:val="auto"/>
                <w:sz w:val="24"/>
              </w:rPr>
            </w:pPr>
            <w:r w:rsidRPr="0044104E">
              <w:rPr>
                <w:rFonts w:ascii="Arial" w:hAnsi="Arial" w:cs="Arial"/>
                <w:color w:val="auto"/>
                <w:sz w:val="24"/>
              </w:rPr>
              <w:t>Dee</w:t>
            </w:r>
            <w:r w:rsidR="00A27B1E" w:rsidRPr="0044104E">
              <w:rPr>
                <w:rFonts w:ascii="Arial" w:hAnsi="Arial" w:cs="Arial"/>
                <w:color w:val="auto"/>
                <w:sz w:val="24"/>
              </w:rPr>
              <w:t xml:space="preserve"> though</w:t>
            </w:r>
            <w:r w:rsidR="008C7584" w:rsidRPr="0044104E">
              <w:rPr>
                <w:rFonts w:ascii="Arial" w:hAnsi="Arial" w:cs="Arial"/>
                <w:color w:val="auto"/>
                <w:sz w:val="24"/>
              </w:rPr>
              <w:t>t</w:t>
            </w:r>
            <w:r w:rsidR="00A27B1E" w:rsidRPr="0044104E">
              <w:rPr>
                <w:rFonts w:ascii="Arial" w:hAnsi="Arial" w:cs="Arial"/>
                <w:color w:val="auto"/>
                <w:sz w:val="24"/>
              </w:rPr>
              <w:t xml:space="preserve"> there had been a good team</w:t>
            </w:r>
            <w:r w:rsidR="008C7584" w:rsidRPr="0044104E">
              <w:rPr>
                <w:rFonts w:ascii="Arial" w:hAnsi="Arial" w:cs="Arial"/>
                <w:color w:val="auto"/>
                <w:sz w:val="24"/>
              </w:rPr>
              <w:t xml:space="preserve"> and the CP had gone well. S</w:t>
            </w:r>
            <w:r w:rsidRPr="0044104E">
              <w:rPr>
                <w:rFonts w:ascii="Arial" w:hAnsi="Arial" w:cs="Arial"/>
                <w:color w:val="auto"/>
                <w:sz w:val="24"/>
              </w:rPr>
              <w:t>h</w:t>
            </w:r>
            <w:r w:rsidR="008C7584" w:rsidRPr="0044104E">
              <w:rPr>
                <w:rFonts w:ascii="Arial" w:hAnsi="Arial" w:cs="Arial"/>
                <w:color w:val="auto"/>
                <w:sz w:val="24"/>
              </w:rPr>
              <w:t>e h</w:t>
            </w:r>
            <w:r w:rsidRPr="0044104E">
              <w:rPr>
                <w:rFonts w:ascii="Arial" w:hAnsi="Arial" w:cs="Arial"/>
                <w:color w:val="auto"/>
                <w:sz w:val="24"/>
              </w:rPr>
              <w:t xml:space="preserve">as </w:t>
            </w:r>
            <w:r w:rsidR="008C7584" w:rsidRPr="0044104E">
              <w:rPr>
                <w:rFonts w:ascii="Arial" w:hAnsi="Arial" w:cs="Arial"/>
                <w:color w:val="auto"/>
                <w:sz w:val="24"/>
              </w:rPr>
              <w:t>written</w:t>
            </w:r>
            <w:r w:rsidRPr="0044104E">
              <w:rPr>
                <w:rFonts w:ascii="Arial" w:hAnsi="Arial" w:cs="Arial"/>
                <w:color w:val="auto"/>
                <w:sz w:val="24"/>
              </w:rPr>
              <w:t xml:space="preserve"> a report for Strider.</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2F8EE" w14:textId="77777777" w:rsidR="00790918" w:rsidRPr="0044104E" w:rsidRDefault="00790918" w:rsidP="00100BF2">
            <w:pPr>
              <w:ind w:left="55"/>
              <w:jc w:val="center"/>
              <w:rPr>
                <w:rFonts w:ascii="Arial" w:eastAsia="Arial" w:hAnsi="Arial" w:cs="Arial"/>
                <w:b/>
                <w:bCs/>
                <w:color w:val="auto"/>
                <w:sz w:val="24"/>
              </w:rPr>
            </w:pPr>
          </w:p>
        </w:tc>
      </w:tr>
      <w:tr w:rsidR="00E7234C" w:rsidRPr="0044104E" w14:paraId="02B3530C" w14:textId="77777777" w:rsidTr="00AB79E9">
        <w:tblPrEx>
          <w:tblCellMar>
            <w:right w:w="6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6A42A" w14:textId="4456DA48" w:rsidR="00E7234C" w:rsidRPr="0044104E" w:rsidRDefault="00E7234C" w:rsidP="00100BF2">
            <w:pPr>
              <w:ind w:left="27"/>
              <w:jc w:val="center"/>
              <w:rPr>
                <w:rFonts w:ascii="Arial" w:eastAsia="Arial" w:hAnsi="Arial" w:cs="Arial"/>
                <w:b/>
                <w:bCs/>
                <w:color w:val="auto"/>
                <w:sz w:val="24"/>
              </w:rPr>
            </w:pPr>
            <w:r w:rsidRPr="0044104E">
              <w:rPr>
                <w:rFonts w:ascii="Arial" w:eastAsia="Arial" w:hAnsi="Arial" w:cs="Arial"/>
                <w:b/>
                <w:bCs/>
                <w:color w:val="auto"/>
                <w:sz w:val="24"/>
              </w:rPr>
              <w:t>(ii)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F4AF21" w14:textId="70C23102" w:rsidR="00E7234C" w:rsidRPr="00C16DDE" w:rsidRDefault="00E7234C" w:rsidP="00331C6C">
            <w:pPr>
              <w:rPr>
                <w:rFonts w:ascii="Arial" w:hAnsi="Arial" w:cs="Arial"/>
                <w:b/>
                <w:bCs/>
                <w:color w:val="auto"/>
                <w:sz w:val="24"/>
              </w:rPr>
            </w:pPr>
            <w:r w:rsidRPr="00C16DDE">
              <w:rPr>
                <w:rFonts w:ascii="Arial" w:hAnsi="Arial" w:cs="Arial"/>
                <w:b/>
                <w:bCs/>
                <w:color w:val="auto"/>
                <w:sz w:val="24"/>
              </w:rPr>
              <w:t>Future Hundreds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F76F4" w14:textId="77777777" w:rsidR="00E7234C" w:rsidRPr="0044104E" w:rsidRDefault="00E7234C" w:rsidP="00100BF2">
            <w:pPr>
              <w:ind w:left="55"/>
              <w:jc w:val="center"/>
              <w:rPr>
                <w:rFonts w:ascii="Arial" w:eastAsia="Arial" w:hAnsi="Arial" w:cs="Arial"/>
                <w:b/>
                <w:bCs/>
                <w:color w:val="auto"/>
                <w:sz w:val="24"/>
              </w:rPr>
            </w:pPr>
          </w:p>
        </w:tc>
      </w:tr>
      <w:tr w:rsidR="00100BF2" w:rsidRPr="0044104E" w14:paraId="7E874E69" w14:textId="77777777" w:rsidTr="00AB79E9">
        <w:tblPrEx>
          <w:tblCellMar>
            <w:right w:w="67" w:type="dxa"/>
          </w:tblCellMar>
        </w:tblPrEx>
        <w:trPr>
          <w:gridBefore w:val="2"/>
          <w:gridAfter w:val="1"/>
          <w:wBefore w:w="80" w:type="dxa"/>
          <w:wAfter w:w="30" w:type="dxa"/>
          <w:trHeight w:val="287"/>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D44E8" w14:textId="77777777" w:rsidR="00100BF2" w:rsidRPr="0044104E" w:rsidRDefault="00100BF2" w:rsidP="00100BF2">
            <w:pPr>
              <w:ind w:left="27"/>
              <w:jc w:val="center"/>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1092B9C" w14:textId="64DF0313" w:rsidR="00100BF2" w:rsidRPr="0044104E" w:rsidRDefault="00331C6C" w:rsidP="00331C6C">
            <w:pPr>
              <w:rPr>
                <w:rFonts w:ascii="Arial" w:hAnsi="Arial" w:cs="Arial"/>
                <w:color w:val="auto"/>
                <w:sz w:val="24"/>
              </w:rPr>
            </w:pPr>
            <w:r w:rsidRPr="0044104E">
              <w:rPr>
                <w:rFonts w:ascii="Arial" w:hAnsi="Arial" w:cs="Arial"/>
                <w:color w:val="auto"/>
                <w:sz w:val="24"/>
              </w:rPr>
              <w:t xml:space="preserve">Not much to say about the Jurassic and Millstone Hundreds except that we have signed up for CP3. Jurassic is 29-31 May 2027 and Millstone is 27-29 May 2028. </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AC368" w14:textId="24DE1419" w:rsidR="00100BF2" w:rsidRPr="0044104E" w:rsidRDefault="00100BF2" w:rsidP="00100BF2">
            <w:pPr>
              <w:ind w:left="55"/>
              <w:jc w:val="center"/>
              <w:rPr>
                <w:rFonts w:ascii="Arial" w:eastAsia="Arial" w:hAnsi="Arial" w:cs="Arial"/>
                <w:b/>
                <w:bCs/>
                <w:color w:val="auto"/>
                <w:sz w:val="24"/>
              </w:rPr>
            </w:pPr>
          </w:p>
        </w:tc>
      </w:tr>
      <w:tr w:rsidR="00100BF2" w:rsidRPr="0044104E" w14:paraId="7DC8C6CB" w14:textId="77777777" w:rsidTr="00AB79E9">
        <w:tblPrEx>
          <w:tblCellMar>
            <w:right w:w="67" w:type="dxa"/>
          </w:tblCellMar>
        </w:tblPrEx>
        <w:trPr>
          <w:gridBefore w:val="2"/>
          <w:gridAfter w:val="1"/>
          <w:wBefore w:w="80" w:type="dxa"/>
          <w:wAfter w:w="30" w:type="dxa"/>
          <w:trHeight w:val="320"/>
        </w:trPr>
        <w:tc>
          <w:tcPr>
            <w:tcW w:w="1159" w:type="dxa"/>
            <w:gridSpan w:val="3"/>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27D81173" w14:textId="77777777" w:rsidR="00100BF2" w:rsidRPr="0044104E" w:rsidRDefault="00100BF2" w:rsidP="00100BF2">
            <w:pPr>
              <w:ind w:left="1"/>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272233A2" w14:textId="5333FA5C" w:rsidR="00100BF2" w:rsidRPr="0044104E" w:rsidRDefault="00100BF2" w:rsidP="00100BF2">
            <w:pPr>
              <w:rPr>
                <w:rFonts w:ascii="Arial" w:eastAsia="Arial" w:hAnsi="Arial" w:cs="Arial"/>
                <w:color w:val="auto"/>
                <w:sz w:val="24"/>
              </w:rPr>
            </w:pPr>
          </w:p>
        </w:tc>
        <w:tc>
          <w:tcPr>
            <w:tcW w:w="1144"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662392EF" w14:textId="63B97989" w:rsidR="00100BF2" w:rsidRPr="0044104E" w:rsidRDefault="00100BF2" w:rsidP="00100BF2">
            <w:pPr>
              <w:ind w:left="24"/>
              <w:jc w:val="center"/>
              <w:rPr>
                <w:rFonts w:ascii="Arial" w:eastAsia="Arial" w:hAnsi="Arial" w:cs="Arial"/>
                <w:color w:val="auto"/>
                <w:sz w:val="24"/>
              </w:rPr>
            </w:pPr>
          </w:p>
        </w:tc>
      </w:tr>
      <w:tr w:rsidR="002F3B7B" w:rsidRPr="0044104E" w14:paraId="302BCAC9" w14:textId="77777777" w:rsidTr="00AB79E9">
        <w:tblPrEx>
          <w:tblCellMar>
            <w:right w:w="67" w:type="dxa"/>
          </w:tblCellMar>
        </w:tblPrEx>
        <w:trPr>
          <w:gridBefore w:val="2"/>
          <w:gridAfter w:val="1"/>
          <w:wBefore w:w="80" w:type="dxa"/>
          <w:wAfter w:w="30" w:type="dxa"/>
          <w:trHeight w:val="316"/>
        </w:trPr>
        <w:tc>
          <w:tcPr>
            <w:tcW w:w="1159" w:type="dxa"/>
            <w:gridSpan w:val="3"/>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1A7F5023" w14:textId="483D71FD" w:rsidR="002F3B7B" w:rsidRPr="0044104E" w:rsidRDefault="002F3B7B" w:rsidP="00EA6AFC">
            <w:pPr>
              <w:ind w:left="1"/>
              <w:jc w:val="center"/>
              <w:rPr>
                <w:rFonts w:ascii="Arial" w:eastAsia="Arial" w:hAnsi="Arial" w:cs="Arial"/>
                <w:color w:val="auto"/>
                <w:sz w:val="24"/>
              </w:rPr>
            </w:pPr>
            <w:r w:rsidRPr="0044104E">
              <w:rPr>
                <w:rFonts w:ascii="Arial" w:eastAsia="Arial" w:hAnsi="Arial" w:cs="Arial"/>
                <w:b/>
                <w:bCs/>
                <w:color w:val="auto"/>
                <w:sz w:val="24"/>
              </w:rPr>
              <w:t>7</w:t>
            </w:r>
            <w:r w:rsidR="00EA6AFC" w:rsidRPr="0044104E">
              <w:rPr>
                <w:rFonts w:ascii="Arial" w:eastAsia="Arial" w:hAnsi="Arial" w:cs="Arial"/>
                <w:b/>
                <w:bCs/>
                <w:color w:val="auto"/>
                <w:sz w:val="24"/>
              </w:rPr>
              <w:t>.</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213201E5" w14:textId="0D1362BF" w:rsidR="002F3B7B" w:rsidRPr="0044104E" w:rsidRDefault="002F3B7B" w:rsidP="00EA6AFC">
            <w:pPr>
              <w:ind w:left="25"/>
              <w:rPr>
                <w:rFonts w:ascii="Arial" w:eastAsia="Arial" w:hAnsi="Arial" w:cs="Arial"/>
                <w:color w:val="auto"/>
                <w:sz w:val="24"/>
              </w:rPr>
            </w:pPr>
            <w:r w:rsidRPr="0044104E">
              <w:rPr>
                <w:rFonts w:ascii="Arial" w:eastAsia="Arial" w:hAnsi="Arial" w:cs="Arial"/>
                <w:b/>
                <w:bCs/>
                <w:color w:val="auto"/>
                <w:sz w:val="24"/>
              </w:rPr>
              <w:t xml:space="preserve">BBN Challenge Events </w:t>
            </w:r>
          </w:p>
        </w:tc>
        <w:tc>
          <w:tcPr>
            <w:tcW w:w="1144"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167F63FE" w14:textId="5D7873E7" w:rsidR="002F3B7B" w:rsidRPr="0044104E" w:rsidRDefault="002F3B7B" w:rsidP="002F3B7B">
            <w:pPr>
              <w:ind w:left="24"/>
              <w:jc w:val="center"/>
              <w:rPr>
                <w:rFonts w:ascii="Arial" w:eastAsia="Arial" w:hAnsi="Arial" w:cs="Arial"/>
                <w:color w:val="auto"/>
                <w:sz w:val="24"/>
              </w:rPr>
            </w:pPr>
          </w:p>
        </w:tc>
      </w:tr>
      <w:tr w:rsidR="00721809" w:rsidRPr="0044104E" w14:paraId="1C203FAA" w14:textId="77777777" w:rsidTr="00AB79E9">
        <w:tblPrEx>
          <w:tblCellMar>
            <w:right w:w="6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08566" w14:textId="77777777" w:rsidR="00721809" w:rsidRPr="0044104E" w:rsidRDefault="00721809"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A5BEB" w14:textId="2FA62415" w:rsidR="00721809" w:rsidRPr="0044104E" w:rsidRDefault="00721809" w:rsidP="00100BF2">
            <w:pPr>
              <w:rPr>
                <w:rFonts w:ascii="Arial" w:eastAsia="Times New Roman" w:hAnsi="Arial" w:cs="Arial"/>
                <w:b/>
                <w:color w:val="auto"/>
                <w:kern w:val="0"/>
                <w:sz w:val="24"/>
                <w:lang w:val="en-US" w:eastAsia="ar-SA"/>
                <w14:ligatures w14:val="none"/>
              </w:rPr>
            </w:pPr>
            <w:r w:rsidRPr="0044104E">
              <w:rPr>
                <w:rFonts w:ascii="Arial" w:eastAsia="Times New Roman" w:hAnsi="Arial" w:cs="Arial"/>
                <w:b/>
                <w:color w:val="auto"/>
                <w:kern w:val="0"/>
                <w:sz w:val="24"/>
                <w:lang w:val="en-US" w:eastAsia="ar-SA"/>
                <w14:ligatures w14:val="none"/>
              </w:rPr>
              <w:t>Past Events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51340" w14:textId="77777777" w:rsidR="00721809" w:rsidRPr="0044104E" w:rsidRDefault="00721809" w:rsidP="00100BF2">
            <w:pPr>
              <w:ind w:left="24"/>
              <w:jc w:val="center"/>
              <w:rPr>
                <w:rFonts w:ascii="Arial" w:eastAsia="Arial" w:hAnsi="Arial" w:cs="Arial"/>
                <w:b/>
                <w:bCs/>
                <w:color w:val="auto"/>
                <w:sz w:val="24"/>
              </w:rPr>
            </w:pPr>
          </w:p>
        </w:tc>
      </w:tr>
      <w:tr w:rsidR="00100BF2" w:rsidRPr="0044104E" w14:paraId="70BD3129" w14:textId="77777777" w:rsidTr="00AB79E9">
        <w:tblPrEx>
          <w:tblCellMar>
            <w:right w:w="6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0664F" w14:textId="2ACC9CB3" w:rsidR="00100BF2" w:rsidRPr="0044104E" w:rsidRDefault="00100BF2" w:rsidP="00100BF2">
            <w:pPr>
              <w:ind w:left="27"/>
              <w:jc w:val="center"/>
              <w:rPr>
                <w:rFonts w:ascii="Arial" w:eastAsia="Arial" w:hAnsi="Arial" w:cs="Arial"/>
                <w:b/>
                <w:bCs/>
                <w:color w:val="auto"/>
                <w:sz w:val="24"/>
              </w:rPr>
            </w:pPr>
            <w:r w:rsidRPr="0044104E">
              <w:rPr>
                <w:rFonts w:ascii="Arial" w:eastAsia="Arial" w:hAnsi="Arial" w:cs="Arial"/>
                <w:b/>
                <w:bCs/>
                <w:color w:val="auto"/>
                <w:sz w:val="24"/>
              </w:rPr>
              <w:t>(i)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1ED24" w14:textId="4D6E50CB" w:rsidR="00100BF2" w:rsidRPr="0044104E" w:rsidRDefault="00100BF2" w:rsidP="00100BF2">
            <w:pPr>
              <w:rPr>
                <w:rFonts w:ascii="Arial" w:eastAsia="Arial" w:hAnsi="Arial" w:cs="Arial"/>
                <w:b/>
                <w:color w:val="auto"/>
                <w:sz w:val="24"/>
              </w:rPr>
            </w:pPr>
            <w:r w:rsidRPr="0044104E">
              <w:rPr>
                <w:rFonts w:ascii="Arial" w:eastAsia="Times New Roman" w:hAnsi="Arial" w:cs="Arial"/>
                <w:b/>
                <w:color w:val="auto"/>
                <w:kern w:val="0"/>
                <w:sz w:val="24"/>
                <w:lang w:val="en-US" w:eastAsia="ar-SA"/>
                <w14:ligatures w14:val="none"/>
              </w:rPr>
              <w:t>6th Hannington Hike</w:t>
            </w:r>
            <w:r w:rsidRPr="0044104E">
              <w:rPr>
                <w:rFonts w:ascii="Arial" w:eastAsia="Times New Roman" w:hAnsi="Arial" w:cs="Arial"/>
                <w:b/>
                <w:i/>
                <w:iCs/>
                <w:color w:val="auto"/>
                <w:kern w:val="0"/>
                <w:sz w:val="24"/>
                <w:lang w:val="en-US" w:eastAsia="ar-SA"/>
                <w14:ligatures w14:val="none"/>
              </w:rPr>
              <w:t xml:space="preserve"> (8th March 2026} Alan Leadbetter</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037571" w14:textId="77777777" w:rsidR="00100BF2" w:rsidRPr="0044104E" w:rsidRDefault="00100BF2" w:rsidP="00100BF2">
            <w:pPr>
              <w:ind w:left="24"/>
              <w:jc w:val="center"/>
              <w:rPr>
                <w:rFonts w:ascii="Arial" w:eastAsia="Arial" w:hAnsi="Arial" w:cs="Arial"/>
                <w:b/>
                <w:bCs/>
                <w:color w:val="auto"/>
                <w:sz w:val="24"/>
              </w:rPr>
            </w:pPr>
          </w:p>
        </w:tc>
      </w:tr>
      <w:tr w:rsidR="00100BF2" w:rsidRPr="0044104E" w14:paraId="2852F7B0" w14:textId="77777777" w:rsidTr="00AB79E9">
        <w:tblPrEx>
          <w:tblCellMar>
            <w:right w:w="67" w:type="dxa"/>
          </w:tblCellMar>
        </w:tblPrEx>
        <w:trPr>
          <w:gridBefore w:val="2"/>
          <w:gridAfter w:val="1"/>
          <w:wBefore w:w="80" w:type="dxa"/>
          <w:wAfter w:w="30" w:type="dxa"/>
          <w:trHeight w:val="158"/>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F9898" w14:textId="77777777" w:rsidR="00100BF2" w:rsidRPr="0044104E" w:rsidRDefault="00100BF2"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tbl>
            <w:tblPr>
              <w:tblW w:w="10573" w:type="dxa"/>
              <w:tblLook w:val="04A0" w:firstRow="1" w:lastRow="0" w:firstColumn="1" w:lastColumn="0" w:noHBand="0" w:noVBand="1"/>
            </w:tblPr>
            <w:tblGrid>
              <w:gridCol w:w="457"/>
              <w:gridCol w:w="694"/>
              <w:gridCol w:w="816"/>
              <w:gridCol w:w="534"/>
              <w:gridCol w:w="2342"/>
              <w:gridCol w:w="1017"/>
              <w:gridCol w:w="407"/>
              <w:gridCol w:w="283"/>
              <w:gridCol w:w="735"/>
              <w:gridCol w:w="393"/>
              <w:gridCol w:w="246"/>
              <w:gridCol w:w="38"/>
              <w:gridCol w:w="2605"/>
              <w:gridCol w:w="6"/>
            </w:tblGrid>
            <w:tr w:rsidR="00BC682F" w:rsidRPr="0044104E" w14:paraId="3EFDC576" w14:textId="77777777" w:rsidTr="00CE758D">
              <w:trPr>
                <w:gridAfter w:val="1"/>
                <w:wAfter w:w="6" w:type="dxa"/>
                <w:trHeight w:val="300"/>
              </w:trPr>
              <w:tc>
                <w:tcPr>
                  <w:tcW w:w="7924" w:type="dxa"/>
                  <w:gridSpan w:val="11"/>
                  <w:vMerge/>
                  <w:tcBorders>
                    <w:top w:val="nil"/>
                    <w:left w:val="nil"/>
                    <w:bottom w:val="nil"/>
                    <w:right w:val="nil"/>
                  </w:tcBorders>
                  <w:vAlign w:val="center"/>
                </w:tcPr>
                <w:p w14:paraId="1AA8EB14" w14:textId="61E63EC1" w:rsidR="00BC682F" w:rsidRPr="0044104E" w:rsidRDefault="00BC682F" w:rsidP="00CE758D">
                  <w:pPr>
                    <w:spacing w:line="278" w:lineRule="auto"/>
                    <w:rPr>
                      <w:rFonts w:ascii="Arial" w:eastAsia="Times New Roman" w:hAnsi="Arial" w:cs="Arial"/>
                      <w:color w:val="auto"/>
                      <w:kern w:val="0"/>
                      <w:sz w:val="24"/>
                      <w14:ligatures w14:val="none"/>
                    </w:rPr>
                  </w:pPr>
                  <w:r w:rsidRPr="0044104E">
                    <w:rPr>
                      <w:rFonts w:ascii="Arial" w:eastAsia="Aptos" w:hAnsi="Arial" w:cs="Arial"/>
                      <w:color w:val="auto"/>
                      <w:sz w:val="24"/>
                      <w:lang w:eastAsia="en-US"/>
                    </w:rPr>
                    <w:t xml:space="preserve">On the day of the event the weather was better, but it was still wet and slippery under foot in places.. I had two new checkpoint leaders, thanks to Andy Hoddle and Jane Bayes. Jane </w:t>
                  </w:r>
                  <w:r w:rsidR="009750BF">
                    <w:rPr>
                      <w:rFonts w:ascii="Arial" w:eastAsia="Aptos" w:hAnsi="Arial" w:cs="Arial"/>
                      <w:color w:val="auto"/>
                      <w:sz w:val="24"/>
                      <w:lang w:eastAsia="en-US"/>
                    </w:rPr>
                    <w:t>stepped</w:t>
                  </w:r>
                  <w:r w:rsidRPr="0044104E">
                    <w:rPr>
                      <w:rFonts w:ascii="Arial" w:eastAsia="Aptos" w:hAnsi="Arial" w:cs="Arial"/>
                      <w:color w:val="auto"/>
                      <w:sz w:val="24"/>
                      <w:lang w:eastAsia="en-US"/>
                    </w:rPr>
                    <w:t xml:space="preserve"> in at short notice. I would </w:t>
                  </w:r>
                  <w:r w:rsidR="00EC4ADB">
                    <w:rPr>
                      <w:rFonts w:ascii="Arial" w:eastAsia="Aptos" w:hAnsi="Arial" w:cs="Arial"/>
                      <w:color w:val="auto"/>
                      <w:sz w:val="24"/>
                      <w:lang w:eastAsia="en-US"/>
                    </w:rPr>
                    <w:t>also like</w:t>
                  </w:r>
                  <w:r w:rsidRPr="0044104E">
                    <w:rPr>
                      <w:rFonts w:ascii="Arial" w:eastAsia="Aptos" w:hAnsi="Arial" w:cs="Arial"/>
                      <w:color w:val="auto"/>
                      <w:sz w:val="24"/>
                      <w:lang w:eastAsia="en-US"/>
                    </w:rPr>
                    <w:t xml:space="preserve"> to thank all who helped before and on the day.</w:t>
                  </w:r>
                  <w:r w:rsidR="00CE758D" w:rsidRPr="0044104E">
                    <w:rPr>
                      <w:rFonts w:ascii="Arial" w:eastAsia="Aptos" w:hAnsi="Arial" w:cs="Arial"/>
                      <w:color w:val="auto"/>
                      <w:sz w:val="24"/>
                      <w:lang w:eastAsia="en-US"/>
                    </w:rPr>
                    <w:br/>
                    <w:t>We had 275 people entering, with 42 cancelling before the day. Of the 233 we were expecting on the day 224 showed up and started their chosen route. 152 started the long route (26.6) and 73 the short route (15.5), all finished although 2 were classed as DNC as they arrived early at CP3 and chose not to wait.</w:t>
                  </w:r>
                  <w:r w:rsidR="00CE758D" w:rsidRPr="0044104E">
                    <w:rPr>
                      <w:rFonts w:ascii="Arial" w:eastAsia="Aptos" w:hAnsi="Arial" w:cs="Arial"/>
                      <w:color w:val="auto"/>
                      <w:sz w:val="24"/>
                      <w:lang w:eastAsia="en-US"/>
                    </w:rPr>
                    <w:br/>
                  </w:r>
                  <w:r w:rsidR="00CE758D" w:rsidRPr="0044104E">
                    <w:rPr>
                      <w:rFonts w:ascii="Arial" w:eastAsia="Times New Roman" w:hAnsi="Arial" w:cs="Arial"/>
                      <w:color w:val="auto"/>
                      <w:kern w:val="0"/>
                      <w:sz w:val="24"/>
                      <w14:ligatures w14:val="none"/>
                    </w:rPr>
                    <w:br/>
                    <w:t>Accounts</w:t>
                  </w:r>
                  <w:r w:rsidRPr="0044104E">
                    <w:rPr>
                      <w:rFonts w:ascii="Arial" w:eastAsia="Aptos" w:hAnsi="Arial" w:cs="Arial"/>
                      <w:color w:val="auto"/>
                      <w:sz w:val="24"/>
                      <w:lang w:eastAsia="en-US"/>
                    </w:rPr>
                    <w:t xml:space="preserve"> </w:t>
                  </w:r>
                </w:p>
              </w:tc>
              <w:tc>
                <w:tcPr>
                  <w:tcW w:w="2643" w:type="dxa"/>
                  <w:gridSpan w:val="2"/>
                  <w:tcBorders>
                    <w:top w:val="nil"/>
                    <w:left w:val="nil"/>
                    <w:bottom w:val="nil"/>
                    <w:right w:val="nil"/>
                  </w:tcBorders>
                  <w:noWrap/>
                  <w:vAlign w:val="bottom"/>
                  <w:hideMark/>
                </w:tcPr>
                <w:p w14:paraId="5D4F1C4E"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p>
              </w:tc>
            </w:tr>
            <w:tr w:rsidR="00BC682F" w:rsidRPr="0044104E" w14:paraId="7E0DC3B5" w14:textId="77777777" w:rsidTr="00D44A52">
              <w:trPr>
                <w:gridAfter w:val="1"/>
                <w:wAfter w:w="6" w:type="dxa"/>
                <w:trHeight w:val="312"/>
              </w:trPr>
              <w:tc>
                <w:tcPr>
                  <w:tcW w:w="2501" w:type="dxa"/>
                  <w:gridSpan w:val="4"/>
                  <w:tcBorders>
                    <w:top w:val="single" w:sz="8" w:space="0" w:color="auto"/>
                    <w:left w:val="single" w:sz="8" w:space="0" w:color="auto"/>
                    <w:bottom w:val="nil"/>
                    <w:right w:val="single" w:sz="8" w:space="0" w:color="000000"/>
                  </w:tcBorders>
                  <w:noWrap/>
                  <w:vAlign w:val="bottom"/>
                  <w:hideMark/>
                </w:tcPr>
                <w:p w14:paraId="288D13A4"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INCOME</w:t>
                  </w:r>
                </w:p>
              </w:tc>
              <w:tc>
                <w:tcPr>
                  <w:tcW w:w="5423" w:type="dxa"/>
                  <w:gridSpan w:val="7"/>
                  <w:tcBorders>
                    <w:top w:val="single" w:sz="8" w:space="0" w:color="auto"/>
                    <w:left w:val="nil"/>
                    <w:bottom w:val="nil"/>
                    <w:right w:val="single" w:sz="8" w:space="0" w:color="000000"/>
                  </w:tcBorders>
                  <w:noWrap/>
                  <w:vAlign w:val="bottom"/>
                  <w:hideMark/>
                </w:tcPr>
                <w:p w14:paraId="473730E7"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EXPENDITURE</w:t>
                  </w:r>
                </w:p>
              </w:tc>
              <w:tc>
                <w:tcPr>
                  <w:tcW w:w="2643" w:type="dxa"/>
                  <w:gridSpan w:val="2"/>
                  <w:vAlign w:val="center"/>
                  <w:hideMark/>
                </w:tcPr>
                <w:p w14:paraId="2B5BDBD8"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211CAC8B" w14:textId="77777777" w:rsidTr="00D44A52">
              <w:trPr>
                <w:gridAfter w:val="1"/>
                <w:wAfter w:w="6" w:type="dxa"/>
                <w:trHeight w:val="312"/>
              </w:trPr>
              <w:tc>
                <w:tcPr>
                  <w:tcW w:w="457" w:type="dxa"/>
                  <w:tcBorders>
                    <w:top w:val="nil"/>
                    <w:left w:val="single" w:sz="8" w:space="0" w:color="auto"/>
                    <w:bottom w:val="nil"/>
                    <w:right w:val="nil"/>
                  </w:tcBorders>
                  <w:noWrap/>
                  <w:vAlign w:val="bottom"/>
                  <w:hideMark/>
                </w:tcPr>
                <w:p w14:paraId="7119F993" w14:textId="77777777" w:rsidR="00BC682F" w:rsidRPr="0044104E" w:rsidRDefault="00BC682F"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1510" w:type="dxa"/>
                  <w:gridSpan w:val="2"/>
                  <w:tcBorders>
                    <w:top w:val="nil"/>
                    <w:left w:val="nil"/>
                    <w:bottom w:val="nil"/>
                    <w:right w:val="nil"/>
                  </w:tcBorders>
                  <w:noWrap/>
                  <w:vAlign w:val="bottom"/>
                  <w:hideMark/>
                </w:tcPr>
                <w:p w14:paraId="0C88824D"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SiEntries</w:t>
                  </w:r>
                </w:p>
              </w:tc>
              <w:tc>
                <w:tcPr>
                  <w:tcW w:w="534" w:type="dxa"/>
                  <w:tcBorders>
                    <w:top w:val="nil"/>
                    <w:left w:val="nil"/>
                    <w:bottom w:val="nil"/>
                    <w:right w:val="single" w:sz="8" w:space="0" w:color="auto"/>
                  </w:tcBorders>
                  <w:noWrap/>
                  <w:vAlign w:val="bottom"/>
                  <w:hideMark/>
                </w:tcPr>
                <w:p w14:paraId="6BFB8E39" w14:textId="77777777" w:rsidR="00BC682F" w:rsidRPr="0044104E" w:rsidRDefault="00BC682F"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3359" w:type="dxa"/>
                  <w:gridSpan w:val="2"/>
                  <w:tcBorders>
                    <w:top w:val="nil"/>
                    <w:left w:val="nil"/>
                    <w:bottom w:val="nil"/>
                    <w:right w:val="nil"/>
                  </w:tcBorders>
                  <w:noWrap/>
                  <w:vAlign w:val="bottom"/>
                  <w:hideMark/>
                </w:tcPr>
                <w:p w14:paraId="2C8C2123" w14:textId="40D01F18" w:rsidR="00BC682F" w:rsidRPr="0044104E" w:rsidRDefault="00297DA6"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xml:space="preserve">              </w:t>
                  </w:r>
                  <w:r w:rsidR="00BC682F" w:rsidRPr="0044104E">
                    <w:rPr>
                      <w:rFonts w:ascii="Arial" w:eastAsia="Times New Roman" w:hAnsi="Arial" w:cs="Arial"/>
                      <w:color w:val="auto"/>
                      <w:kern w:val="0"/>
                      <w:sz w:val="24"/>
                      <w14:ligatures w14:val="none"/>
                    </w:rPr>
                    <w:t>Payment to</w:t>
                  </w:r>
                </w:p>
              </w:tc>
              <w:tc>
                <w:tcPr>
                  <w:tcW w:w="2064" w:type="dxa"/>
                  <w:gridSpan w:val="5"/>
                  <w:tcBorders>
                    <w:top w:val="nil"/>
                    <w:left w:val="nil"/>
                    <w:bottom w:val="nil"/>
                    <w:right w:val="single" w:sz="8" w:space="0" w:color="000000"/>
                  </w:tcBorders>
                  <w:noWrap/>
                  <w:vAlign w:val="bottom"/>
                  <w:hideMark/>
                </w:tcPr>
                <w:p w14:paraId="16DFFC15" w14:textId="739C2C11" w:rsidR="00BC682F" w:rsidRPr="0044104E" w:rsidRDefault="00297DA6"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xml:space="preserve">            </w:t>
                  </w:r>
                  <w:r w:rsidR="00BC682F" w:rsidRPr="0044104E">
                    <w:rPr>
                      <w:rFonts w:ascii="Arial" w:eastAsia="Times New Roman" w:hAnsi="Arial" w:cs="Arial"/>
                      <w:color w:val="auto"/>
                      <w:kern w:val="0"/>
                      <w:sz w:val="24"/>
                      <w14:ligatures w14:val="none"/>
                    </w:rPr>
                    <w:t>Amount</w:t>
                  </w:r>
                </w:p>
              </w:tc>
              <w:tc>
                <w:tcPr>
                  <w:tcW w:w="2643" w:type="dxa"/>
                  <w:gridSpan w:val="2"/>
                  <w:vAlign w:val="center"/>
                  <w:hideMark/>
                </w:tcPr>
                <w:p w14:paraId="29D6663B"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14B1C340" w14:textId="77777777" w:rsidTr="00D44A52">
              <w:trPr>
                <w:gridAfter w:val="1"/>
                <w:wAfter w:w="6" w:type="dxa"/>
                <w:trHeight w:val="312"/>
              </w:trPr>
              <w:tc>
                <w:tcPr>
                  <w:tcW w:w="1151" w:type="dxa"/>
                  <w:gridSpan w:val="2"/>
                  <w:tcBorders>
                    <w:top w:val="single" w:sz="4" w:space="0" w:color="auto"/>
                    <w:left w:val="single" w:sz="8" w:space="0" w:color="auto"/>
                    <w:bottom w:val="single" w:sz="4" w:space="0" w:color="auto"/>
                    <w:right w:val="single" w:sz="4" w:space="0" w:color="auto"/>
                  </w:tcBorders>
                  <w:noWrap/>
                  <w:vAlign w:val="bottom"/>
                  <w:hideMark/>
                </w:tcPr>
                <w:p w14:paraId="6414126E"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Date</w:t>
                  </w:r>
                </w:p>
              </w:tc>
              <w:tc>
                <w:tcPr>
                  <w:tcW w:w="1350" w:type="dxa"/>
                  <w:gridSpan w:val="2"/>
                  <w:tcBorders>
                    <w:top w:val="single" w:sz="4" w:space="0" w:color="auto"/>
                    <w:left w:val="nil"/>
                    <w:bottom w:val="single" w:sz="4" w:space="0" w:color="auto"/>
                    <w:right w:val="single" w:sz="8" w:space="0" w:color="000000"/>
                  </w:tcBorders>
                  <w:noWrap/>
                  <w:vAlign w:val="bottom"/>
                  <w:hideMark/>
                </w:tcPr>
                <w:p w14:paraId="7114002B"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Amount</w:t>
                  </w:r>
                </w:p>
              </w:tc>
              <w:tc>
                <w:tcPr>
                  <w:tcW w:w="3359" w:type="dxa"/>
                  <w:gridSpan w:val="2"/>
                  <w:tcBorders>
                    <w:top w:val="single" w:sz="4" w:space="0" w:color="auto"/>
                    <w:left w:val="nil"/>
                    <w:bottom w:val="single" w:sz="4" w:space="0" w:color="auto"/>
                    <w:right w:val="single" w:sz="4" w:space="0" w:color="auto"/>
                  </w:tcBorders>
                  <w:noWrap/>
                  <w:vAlign w:val="bottom"/>
                  <w:hideMark/>
                </w:tcPr>
                <w:p w14:paraId="27575547"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Old Grammarians</w:t>
                  </w:r>
                </w:p>
              </w:tc>
              <w:tc>
                <w:tcPr>
                  <w:tcW w:w="2064" w:type="dxa"/>
                  <w:gridSpan w:val="5"/>
                  <w:tcBorders>
                    <w:top w:val="single" w:sz="4" w:space="0" w:color="auto"/>
                    <w:left w:val="nil"/>
                    <w:bottom w:val="single" w:sz="4" w:space="0" w:color="auto"/>
                    <w:right w:val="single" w:sz="8" w:space="0" w:color="000000"/>
                  </w:tcBorders>
                  <w:noWrap/>
                  <w:vAlign w:val="bottom"/>
                  <w:hideMark/>
                </w:tcPr>
                <w:p w14:paraId="5C6F4EBF"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£525.00</w:t>
                  </w:r>
                </w:p>
              </w:tc>
              <w:tc>
                <w:tcPr>
                  <w:tcW w:w="2643" w:type="dxa"/>
                  <w:gridSpan w:val="2"/>
                  <w:vAlign w:val="center"/>
                  <w:hideMark/>
                </w:tcPr>
                <w:p w14:paraId="352CD9F1"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1DC2A79A" w14:textId="77777777" w:rsidTr="00D44A52">
              <w:trPr>
                <w:gridAfter w:val="1"/>
                <w:wAfter w:w="6" w:type="dxa"/>
                <w:trHeight w:val="312"/>
              </w:trPr>
              <w:tc>
                <w:tcPr>
                  <w:tcW w:w="1151" w:type="dxa"/>
                  <w:gridSpan w:val="2"/>
                  <w:tcBorders>
                    <w:top w:val="single" w:sz="4" w:space="0" w:color="auto"/>
                    <w:left w:val="single" w:sz="8" w:space="0" w:color="auto"/>
                    <w:bottom w:val="single" w:sz="4" w:space="0" w:color="auto"/>
                    <w:right w:val="single" w:sz="4" w:space="0" w:color="auto"/>
                  </w:tcBorders>
                  <w:noWrap/>
                  <w:vAlign w:val="bottom"/>
                  <w:hideMark/>
                </w:tcPr>
                <w:p w14:paraId="029C39C8"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19.12.25</w:t>
                  </w:r>
                </w:p>
              </w:tc>
              <w:tc>
                <w:tcPr>
                  <w:tcW w:w="1350" w:type="dxa"/>
                  <w:gridSpan w:val="2"/>
                  <w:tcBorders>
                    <w:top w:val="single" w:sz="4" w:space="0" w:color="auto"/>
                    <w:left w:val="nil"/>
                    <w:bottom w:val="single" w:sz="4" w:space="0" w:color="auto"/>
                    <w:right w:val="single" w:sz="8" w:space="0" w:color="000000"/>
                  </w:tcBorders>
                  <w:noWrap/>
                  <w:vAlign w:val="bottom"/>
                  <w:hideMark/>
                </w:tcPr>
                <w:p w14:paraId="3E6164BB"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£595.00</w:t>
                  </w:r>
                </w:p>
              </w:tc>
              <w:tc>
                <w:tcPr>
                  <w:tcW w:w="3359" w:type="dxa"/>
                  <w:gridSpan w:val="2"/>
                  <w:tcBorders>
                    <w:top w:val="single" w:sz="4" w:space="0" w:color="auto"/>
                    <w:left w:val="nil"/>
                    <w:bottom w:val="single" w:sz="4" w:space="0" w:color="auto"/>
                    <w:right w:val="single" w:sz="4" w:space="0" w:color="auto"/>
                  </w:tcBorders>
                  <w:noWrap/>
                  <w:vAlign w:val="bottom"/>
                  <w:hideMark/>
                </w:tcPr>
                <w:p w14:paraId="396220D2"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Broughton Village Hall</w:t>
                  </w:r>
                </w:p>
              </w:tc>
              <w:tc>
                <w:tcPr>
                  <w:tcW w:w="2064" w:type="dxa"/>
                  <w:gridSpan w:val="5"/>
                  <w:tcBorders>
                    <w:top w:val="single" w:sz="4" w:space="0" w:color="auto"/>
                    <w:left w:val="nil"/>
                    <w:bottom w:val="single" w:sz="4" w:space="0" w:color="auto"/>
                    <w:right w:val="single" w:sz="8" w:space="0" w:color="000000"/>
                  </w:tcBorders>
                  <w:noWrap/>
                  <w:vAlign w:val="bottom"/>
                  <w:hideMark/>
                </w:tcPr>
                <w:p w14:paraId="0491DC54"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£52.00</w:t>
                  </w:r>
                </w:p>
              </w:tc>
              <w:tc>
                <w:tcPr>
                  <w:tcW w:w="2643" w:type="dxa"/>
                  <w:gridSpan w:val="2"/>
                  <w:vAlign w:val="center"/>
                  <w:hideMark/>
                </w:tcPr>
                <w:p w14:paraId="6ABE334B"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5B48F5C5" w14:textId="77777777" w:rsidTr="00D44A52">
              <w:trPr>
                <w:gridAfter w:val="1"/>
                <w:wAfter w:w="6" w:type="dxa"/>
                <w:trHeight w:val="312"/>
              </w:trPr>
              <w:tc>
                <w:tcPr>
                  <w:tcW w:w="1151" w:type="dxa"/>
                  <w:gridSpan w:val="2"/>
                  <w:tcBorders>
                    <w:top w:val="single" w:sz="4" w:space="0" w:color="auto"/>
                    <w:left w:val="single" w:sz="8" w:space="0" w:color="auto"/>
                    <w:bottom w:val="single" w:sz="4" w:space="0" w:color="auto"/>
                    <w:right w:val="single" w:sz="4" w:space="0" w:color="auto"/>
                  </w:tcBorders>
                  <w:noWrap/>
                  <w:vAlign w:val="bottom"/>
                  <w:hideMark/>
                </w:tcPr>
                <w:p w14:paraId="4FA4933D"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16.01.26</w:t>
                  </w:r>
                </w:p>
              </w:tc>
              <w:tc>
                <w:tcPr>
                  <w:tcW w:w="1350" w:type="dxa"/>
                  <w:gridSpan w:val="2"/>
                  <w:tcBorders>
                    <w:top w:val="single" w:sz="4" w:space="0" w:color="auto"/>
                    <w:left w:val="nil"/>
                    <w:bottom w:val="single" w:sz="4" w:space="0" w:color="auto"/>
                    <w:right w:val="single" w:sz="8" w:space="0" w:color="000000"/>
                  </w:tcBorders>
                  <w:noWrap/>
                  <w:vAlign w:val="bottom"/>
                  <w:hideMark/>
                </w:tcPr>
                <w:p w14:paraId="77B17242"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£292.50</w:t>
                  </w:r>
                </w:p>
              </w:tc>
              <w:tc>
                <w:tcPr>
                  <w:tcW w:w="3359" w:type="dxa"/>
                  <w:gridSpan w:val="2"/>
                  <w:tcBorders>
                    <w:top w:val="single" w:sz="4" w:space="0" w:color="auto"/>
                    <w:left w:val="nil"/>
                    <w:bottom w:val="single" w:sz="4" w:space="0" w:color="auto"/>
                    <w:right w:val="single" w:sz="4" w:space="0" w:color="auto"/>
                  </w:tcBorders>
                  <w:noWrap/>
                  <w:vAlign w:val="bottom"/>
                  <w:hideMark/>
                </w:tcPr>
                <w:p w14:paraId="6D794BC7"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Hannington Village Hall</w:t>
                  </w:r>
                </w:p>
              </w:tc>
              <w:tc>
                <w:tcPr>
                  <w:tcW w:w="2064" w:type="dxa"/>
                  <w:gridSpan w:val="5"/>
                  <w:tcBorders>
                    <w:top w:val="single" w:sz="4" w:space="0" w:color="auto"/>
                    <w:left w:val="nil"/>
                    <w:bottom w:val="single" w:sz="4" w:space="0" w:color="auto"/>
                    <w:right w:val="single" w:sz="8" w:space="0" w:color="000000"/>
                  </w:tcBorders>
                  <w:noWrap/>
                  <w:vAlign w:val="bottom"/>
                  <w:hideMark/>
                </w:tcPr>
                <w:p w14:paraId="615D1098"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£39.50</w:t>
                  </w:r>
                </w:p>
              </w:tc>
              <w:tc>
                <w:tcPr>
                  <w:tcW w:w="2643" w:type="dxa"/>
                  <w:gridSpan w:val="2"/>
                  <w:vAlign w:val="center"/>
                  <w:hideMark/>
                </w:tcPr>
                <w:p w14:paraId="4A52886F"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4D31D4A5" w14:textId="77777777" w:rsidTr="00D44A52">
              <w:trPr>
                <w:gridAfter w:val="1"/>
                <w:wAfter w:w="6" w:type="dxa"/>
                <w:trHeight w:val="312"/>
              </w:trPr>
              <w:tc>
                <w:tcPr>
                  <w:tcW w:w="1151" w:type="dxa"/>
                  <w:gridSpan w:val="2"/>
                  <w:tcBorders>
                    <w:top w:val="single" w:sz="4" w:space="0" w:color="auto"/>
                    <w:left w:val="single" w:sz="8" w:space="0" w:color="auto"/>
                    <w:bottom w:val="single" w:sz="4" w:space="0" w:color="auto"/>
                    <w:right w:val="single" w:sz="4" w:space="0" w:color="auto"/>
                  </w:tcBorders>
                  <w:noWrap/>
                  <w:vAlign w:val="bottom"/>
                  <w:hideMark/>
                </w:tcPr>
                <w:p w14:paraId="1909728A"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06.02.26</w:t>
                  </w:r>
                </w:p>
              </w:tc>
              <w:tc>
                <w:tcPr>
                  <w:tcW w:w="1350" w:type="dxa"/>
                  <w:gridSpan w:val="2"/>
                  <w:tcBorders>
                    <w:top w:val="single" w:sz="4" w:space="0" w:color="auto"/>
                    <w:left w:val="nil"/>
                    <w:bottom w:val="single" w:sz="4" w:space="0" w:color="auto"/>
                    <w:right w:val="single" w:sz="8" w:space="0" w:color="000000"/>
                  </w:tcBorders>
                  <w:noWrap/>
                  <w:vAlign w:val="bottom"/>
                  <w:hideMark/>
                </w:tcPr>
                <w:p w14:paraId="1A7BE829"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£837.50</w:t>
                  </w:r>
                </w:p>
              </w:tc>
              <w:tc>
                <w:tcPr>
                  <w:tcW w:w="3359" w:type="dxa"/>
                  <w:gridSpan w:val="2"/>
                  <w:tcBorders>
                    <w:top w:val="single" w:sz="4" w:space="0" w:color="auto"/>
                    <w:left w:val="nil"/>
                    <w:bottom w:val="single" w:sz="4" w:space="0" w:color="auto"/>
                    <w:right w:val="single" w:sz="4" w:space="0" w:color="auto"/>
                  </w:tcBorders>
                  <w:noWrap/>
                  <w:vAlign w:val="bottom"/>
                  <w:hideMark/>
                </w:tcPr>
                <w:p w14:paraId="1E862013"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Holcot Village Hall</w:t>
                  </w:r>
                </w:p>
              </w:tc>
              <w:tc>
                <w:tcPr>
                  <w:tcW w:w="2064" w:type="dxa"/>
                  <w:gridSpan w:val="5"/>
                  <w:tcBorders>
                    <w:top w:val="single" w:sz="4" w:space="0" w:color="auto"/>
                    <w:left w:val="nil"/>
                    <w:bottom w:val="single" w:sz="4" w:space="0" w:color="auto"/>
                    <w:right w:val="single" w:sz="8" w:space="0" w:color="000000"/>
                  </w:tcBorders>
                  <w:noWrap/>
                  <w:vAlign w:val="bottom"/>
                  <w:hideMark/>
                </w:tcPr>
                <w:p w14:paraId="1A892EB4"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£66.60</w:t>
                  </w:r>
                </w:p>
              </w:tc>
              <w:tc>
                <w:tcPr>
                  <w:tcW w:w="2643" w:type="dxa"/>
                  <w:gridSpan w:val="2"/>
                  <w:vAlign w:val="center"/>
                  <w:hideMark/>
                </w:tcPr>
                <w:p w14:paraId="1BD172E7"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7BBA593C" w14:textId="77777777" w:rsidTr="00D44A52">
              <w:trPr>
                <w:gridAfter w:val="1"/>
                <w:wAfter w:w="6" w:type="dxa"/>
                <w:trHeight w:val="312"/>
              </w:trPr>
              <w:tc>
                <w:tcPr>
                  <w:tcW w:w="1151" w:type="dxa"/>
                  <w:gridSpan w:val="2"/>
                  <w:tcBorders>
                    <w:top w:val="single" w:sz="4" w:space="0" w:color="auto"/>
                    <w:left w:val="single" w:sz="8" w:space="0" w:color="auto"/>
                    <w:bottom w:val="single" w:sz="4" w:space="0" w:color="auto"/>
                    <w:right w:val="single" w:sz="4" w:space="0" w:color="auto"/>
                  </w:tcBorders>
                  <w:noWrap/>
                  <w:vAlign w:val="bottom"/>
                  <w:hideMark/>
                </w:tcPr>
                <w:p w14:paraId="0BB797C9"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20.02.26</w:t>
                  </w:r>
                </w:p>
              </w:tc>
              <w:tc>
                <w:tcPr>
                  <w:tcW w:w="1350" w:type="dxa"/>
                  <w:gridSpan w:val="2"/>
                  <w:tcBorders>
                    <w:top w:val="single" w:sz="4" w:space="0" w:color="auto"/>
                    <w:left w:val="nil"/>
                    <w:bottom w:val="single" w:sz="4" w:space="0" w:color="auto"/>
                    <w:right w:val="single" w:sz="8" w:space="0" w:color="000000"/>
                  </w:tcBorders>
                  <w:noWrap/>
                  <w:vAlign w:val="bottom"/>
                  <w:hideMark/>
                </w:tcPr>
                <w:p w14:paraId="1D46A555"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£229.50</w:t>
                  </w:r>
                </w:p>
              </w:tc>
              <w:tc>
                <w:tcPr>
                  <w:tcW w:w="3359" w:type="dxa"/>
                  <w:gridSpan w:val="2"/>
                  <w:tcBorders>
                    <w:top w:val="single" w:sz="4" w:space="0" w:color="auto"/>
                    <w:left w:val="nil"/>
                    <w:bottom w:val="single" w:sz="4" w:space="0" w:color="auto"/>
                    <w:right w:val="single" w:sz="4" w:space="0" w:color="auto"/>
                  </w:tcBorders>
                  <w:noWrap/>
                  <w:vAlign w:val="bottom"/>
                  <w:hideMark/>
                </w:tcPr>
                <w:p w14:paraId="3A4160E8"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the Print Works</w:t>
                  </w:r>
                </w:p>
              </w:tc>
              <w:tc>
                <w:tcPr>
                  <w:tcW w:w="2064" w:type="dxa"/>
                  <w:gridSpan w:val="5"/>
                  <w:tcBorders>
                    <w:top w:val="single" w:sz="4" w:space="0" w:color="auto"/>
                    <w:left w:val="nil"/>
                    <w:bottom w:val="single" w:sz="4" w:space="0" w:color="auto"/>
                    <w:right w:val="single" w:sz="8" w:space="0" w:color="000000"/>
                  </w:tcBorders>
                  <w:noWrap/>
                  <w:vAlign w:val="bottom"/>
                  <w:hideMark/>
                </w:tcPr>
                <w:p w14:paraId="792F7281"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£72.00</w:t>
                  </w:r>
                </w:p>
              </w:tc>
              <w:tc>
                <w:tcPr>
                  <w:tcW w:w="2643" w:type="dxa"/>
                  <w:gridSpan w:val="2"/>
                  <w:vAlign w:val="center"/>
                  <w:hideMark/>
                </w:tcPr>
                <w:p w14:paraId="2C48B0FB"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19318A27" w14:textId="77777777" w:rsidTr="00D44A52">
              <w:trPr>
                <w:gridAfter w:val="1"/>
                <w:wAfter w:w="6" w:type="dxa"/>
                <w:trHeight w:val="312"/>
              </w:trPr>
              <w:tc>
                <w:tcPr>
                  <w:tcW w:w="1151" w:type="dxa"/>
                  <w:gridSpan w:val="2"/>
                  <w:tcBorders>
                    <w:top w:val="single" w:sz="4" w:space="0" w:color="auto"/>
                    <w:left w:val="single" w:sz="8" w:space="0" w:color="auto"/>
                    <w:bottom w:val="single" w:sz="4" w:space="0" w:color="auto"/>
                    <w:right w:val="single" w:sz="4" w:space="0" w:color="auto"/>
                  </w:tcBorders>
                  <w:noWrap/>
                  <w:vAlign w:val="bottom"/>
                  <w:hideMark/>
                </w:tcPr>
                <w:p w14:paraId="36FE3AA6"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13.03.26</w:t>
                  </w:r>
                </w:p>
              </w:tc>
              <w:tc>
                <w:tcPr>
                  <w:tcW w:w="1350" w:type="dxa"/>
                  <w:gridSpan w:val="2"/>
                  <w:tcBorders>
                    <w:top w:val="single" w:sz="4" w:space="0" w:color="auto"/>
                    <w:left w:val="nil"/>
                    <w:bottom w:val="single" w:sz="4" w:space="0" w:color="auto"/>
                    <w:right w:val="single" w:sz="8" w:space="0" w:color="000000"/>
                  </w:tcBorders>
                  <w:noWrap/>
                  <w:vAlign w:val="bottom"/>
                  <w:hideMark/>
                </w:tcPr>
                <w:p w14:paraId="521CC2DA"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£535.05</w:t>
                  </w:r>
                </w:p>
              </w:tc>
              <w:tc>
                <w:tcPr>
                  <w:tcW w:w="3359" w:type="dxa"/>
                  <w:gridSpan w:val="2"/>
                  <w:tcBorders>
                    <w:top w:val="single" w:sz="4" w:space="0" w:color="auto"/>
                    <w:left w:val="nil"/>
                    <w:bottom w:val="single" w:sz="4" w:space="0" w:color="auto"/>
                    <w:right w:val="single" w:sz="4" w:space="0" w:color="auto"/>
                  </w:tcBorders>
                  <w:noWrap/>
                  <w:vAlign w:val="bottom"/>
                  <w:hideMark/>
                </w:tcPr>
                <w:p w14:paraId="346C0927"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Van + Fuel</w:t>
                  </w:r>
                </w:p>
              </w:tc>
              <w:tc>
                <w:tcPr>
                  <w:tcW w:w="2064" w:type="dxa"/>
                  <w:gridSpan w:val="5"/>
                  <w:tcBorders>
                    <w:top w:val="single" w:sz="4" w:space="0" w:color="auto"/>
                    <w:left w:val="nil"/>
                    <w:bottom w:val="single" w:sz="4" w:space="0" w:color="auto"/>
                    <w:right w:val="single" w:sz="8" w:space="0" w:color="000000"/>
                  </w:tcBorders>
                  <w:noWrap/>
                  <w:vAlign w:val="bottom"/>
                  <w:hideMark/>
                </w:tcPr>
                <w:p w14:paraId="2FA7DC7C"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£197.01</w:t>
                  </w:r>
                </w:p>
              </w:tc>
              <w:tc>
                <w:tcPr>
                  <w:tcW w:w="2643" w:type="dxa"/>
                  <w:gridSpan w:val="2"/>
                  <w:vAlign w:val="center"/>
                  <w:hideMark/>
                </w:tcPr>
                <w:p w14:paraId="55C2472E"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0C530841" w14:textId="77777777" w:rsidTr="00D44A52">
              <w:trPr>
                <w:gridAfter w:val="1"/>
                <w:wAfter w:w="6" w:type="dxa"/>
                <w:trHeight w:val="324"/>
              </w:trPr>
              <w:tc>
                <w:tcPr>
                  <w:tcW w:w="1151" w:type="dxa"/>
                  <w:gridSpan w:val="2"/>
                  <w:tcBorders>
                    <w:top w:val="nil"/>
                    <w:left w:val="single" w:sz="8" w:space="0" w:color="auto"/>
                    <w:bottom w:val="double" w:sz="6" w:space="0" w:color="auto"/>
                    <w:right w:val="nil"/>
                  </w:tcBorders>
                  <w:noWrap/>
                  <w:vAlign w:val="bottom"/>
                  <w:hideMark/>
                </w:tcPr>
                <w:p w14:paraId="1C8DB6DD" w14:textId="77777777" w:rsidR="00BC682F" w:rsidRPr="0044104E" w:rsidRDefault="00BC682F" w:rsidP="00BC682F">
                  <w:pPr>
                    <w:spacing w:after="0" w:line="240" w:lineRule="auto"/>
                    <w:jc w:val="center"/>
                    <w:rPr>
                      <w:rFonts w:ascii="Arial" w:eastAsia="Times New Roman" w:hAnsi="Arial" w:cs="Arial"/>
                      <w:b/>
                      <w:bCs/>
                      <w:color w:val="auto"/>
                      <w:kern w:val="0"/>
                      <w:sz w:val="24"/>
                      <w14:ligatures w14:val="none"/>
                    </w:rPr>
                  </w:pPr>
                  <w:r w:rsidRPr="0044104E">
                    <w:rPr>
                      <w:rFonts w:ascii="Arial" w:eastAsia="Times New Roman" w:hAnsi="Arial" w:cs="Arial"/>
                      <w:b/>
                      <w:bCs/>
                      <w:color w:val="auto"/>
                      <w:kern w:val="0"/>
                      <w:sz w:val="24"/>
                      <w14:ligatures w14:val="none"/>
                    </w:rPr>
                    <w:t> </w:t>
                  </w:r>
                </w:p>
              </w:tc>
              <w:tc>
                <w:tcPr>
                  <w:tcW w:w="1350" w:type="dxa"/>
                  <w:gridSpan w:val="2"/>
                  <w:tcBorders>
                    <w:top w:val="nil"/>
                    <w:left w:val="nil"/>
                    <w:bottom w:val="double" w:sz="6" w:space="0" w:color="auto"/>
                    <w:right w:val="single" w:sz="8" w:space="0" w:color="000000"/>
                  </w:tcBorders>
                  <w:noWrap/>
                  <w:vAlign w:val="bottom"/>
                  <w:hideMark/>
                </w:tcPr>
                <w:p w14:paraId="03ACF4B6"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3359" w:type="dxa"/>
                  <w:gridSpan w:val="2"/>
                  <w:tcBorders>
                    <w:top w:val="single" w:sz="4" w:space="0" w:color="auto"/>
                    <w:left w:val="nil"/>
                    <w:bottom w:val="single" w:sz="4" w:space="0" w:color="auto"/>
                    <w:right w:val="single" w:sz="4" w:space="0" w:color="auto"/>
                  </w:tcBorders>
                  <w:noWrap/>
                  <w:vAlign w:val="bottom"/>
                  <w:hideMark/>
                </w:tcPr>
                <w:p w14:paraId="1D3494FB"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Catering</w:t>
                  </w:r>
                </w:p>
              </w:tc>
              <w:tc>
                <w:tcPr>
                  <w:tcW w:w="2064" w:type="dxa"/>
                  <w:gridSpan w:val="5"/>
                  <w:tcBorders>
                    <w:top w:val="single" w:sz="4" w:space="0" w:color="auto"/>
                    <w:left w:val="nil"/>
                    <w:bottom w:val="single" w:sz="4" w:space="0" w:color="auto"/>
                    <w:right w:val="single" w:sz="8" w:space="0" w:color="000000"/>
                  </w:tcBorders>
                  <w:noWrap/>
                  <w:vAlign w:val="bottom"/>
                  <w:hideMark/>
                </w:tcPr>
                <w:p w14:paraId="054410C4"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£746.12</w:t>
                  </w:r>
                </w:p>
              </w:tc>
              <w:tc>
                <w:tcPr>
                  <w:tcW w:w="2643" w:type="dxa"/>
                  <w:gridSpan w:val="2"/>
                  <w:vAlign w:val="center"/>
                  <w:hideMark/>
                </w:tcPr>
                <w:p w14:paraId="1F43EFCB"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45626B09" w14:textId="77777777" w:rsidTr="00D44A52">
              <w:trPr>
                <w:gridAfter w:val="1"/>
                <w:wAfter w:w="6" w:type="dxa"/>
                <w:trHeight w:val="336"/>
              </w:trPr>
              <w:tc>
                <w:tcPr>
                  <w:tcW w:w="457" w:type="dxa"/>
                  <w:tcBorders>
                    <w:top w:val="nil"/>
                    <w:left w:val="single" w:sz="8" w:space="0" w:color="auto"/>
                    <w:bottom w:val="double" w:sz="6" w:space="0" w:color="auto"/>
                    <w:right w:val="nil"/>
                  </w:tcBorders>
                  <w:noWrap/>
                  <w:vAlign w:val="bottom"/>
                  <w:hideMark/>
                </w:tcPr>
                <w:p w14:paraId="6870605B" w14:textId="77777777" w:rsidR="00BC682F" w:rsidRPr="0044104E" w:rsidRDefault="00BC682F" w:rsidP="00BC682F">
                  <w:pPr>
                    <w:spacing w:after="0" w:line="240" w:lineRule="auto"/>
                    <w:jc w:val="center"/>
                    <w:rPr>
                      <w:rFonts w:ascii="Arial" w:eastAsia="Times New Roman" w:hAnsi="Arial" w:cs="Arial"/>
                      <w:b/>
                      <w:bCs/>
                      <w:color w:val="auto"/>
                      <w:kern w:val="0"/>
                      <w:sz w:val="24"/>
                      <w14:ligatures w14:val="none"/>
                    </w:rPr>
                  </w:pPr>
                  <w:r w:rsidRPr="0044104E">
                    <w:rPr>
                      <w:rFonts w:ascii="Arial" w:eastAsia="Times New Roman" w:hAnsi="Arial" w:cs="Arial"/>
                      <w:b/>
                      <w:bCs/>
                      <w:color w:val="auto"/>
                      <w:kern w:val="0"/>
                      <w:sz w:val="24"/>
                      <w14:ligatures w14:val="none"/>
                    </w:rPr>
                    <w:t> </w:t>
                  </w:r>
                </w:p>
              </w:tc>
              <w:tc>
                <w:tcPr>
                  <w:tcW w:w="694" w:type="dxa"/>
                  <w:tcBorders>
                    <w:top w:val="nil"/>
                    <w:left w:val="nil"/>
                    <w:bottom w:val="double" w:sz="6" w:space="0" w:color="auto"/>
                    <w:right w:val="nil"/>
                  </w:tcBorders>
                  <w:noWrap/>
                  <w:vAlign w:val="bottom"/>
                  <w:hideMark/>
                </w:tcPr>
                <w:p w14:paraId="3A2D6C7C" w14:textId="77777777" w:rsidR="00BC682F" w:rsidRPr="0044104E" w:rsidRDefault="00BC682F" w:rsidP="00BC682F">
                  <w:pPr>
                    <w:spacing w:after="0" w:line="240" w:lineRule="auto"/>
                    <w:jc w:val="center"/>
                    <w:rPr>
                      <w:rFonts w:ascii="Arial" w:eastAsia="Times New Roman" w:hAnsi="Arial" w:cs="Arial"/>
                      <w:b/>
                      <w:bCs/>
                      <w:color w:val="auto"/>
                      <w:kern w:val="0"/>
                      <w:sz w:val="24"/>
                      <w14:ligatures w14:val="none"/>
                    </w:rPr>
                  </w:pPr>
                  <w:r w:rsidRPr="0044104E">
                    <w:rPr>
                      <w:rFonts w:ascii="Arial" w:eastAsia="Times New Roman" w:hAnsi="Arial" w:cs="Arial"/>
                      <w:b/>
                      <w:bCs/>
                      <w:color w:val="auto"/>
                      <w:kern w:val="0"/>
                      <w:sz w:val="24"/>
                      <w14:ligatures w14:val="none"/>
                    </w:rPr>
                    <w:t> </w:t>
                  </w:r>
                </w:p>
              </w:tc>
              <w:tc>
                <w:tcPr>
                  <w:tcW w:w="816" w:type="dxa"/>
                  <w:tcBorders>
                    <w:top w:val="nil"/>
                    <w:left w:val="nil"/>
                    <w:bottom w:val="double" w:sz="6" w:space="0" w:color="auto"/>
                    <w:right w:val="nil"/>
                  </w:tcBorders>
                  <w:noWrap/>
                  <w:vAlign w:val="bottom"/>
                  <w:hideMark/>
                </w:tcPr>
                <w:p w14:paraId="7BA79A53"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534" w:type="dxa"/>
                  <w:tcBorders>
                    <w:top w:val="nil"/>
                    <w:left w:val="nil"/>
                    <w:bottom w:val="double" w:sz="6" w:space="0" w:color="auto"/>
                    <w:right w:val="single" w:sz="8" w:space="0" w:color="auto"/>
                  </w:tcBorders>
                  <w:noWrap/>
                  <w:vAlign w:val="bottom"/>
                  <w:hideMark/>
                </w:tcPr>
                <w:p w14:paraId="67D854B7"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3359" w:type="dxa"/>
                  <w:gridSpan w:val="2"/>
                  <w:tcBorders>
                    <w:top w:val="single" w:sz="4" w:space="0" w:color="auto"/>
                    <w:left w:val="nil"/>
                    <w:bottom w:val="single" w:sz="4" w:space="0" w:color="auto"/>
                    <w:right w:val="single" w:sz="4" w:space="0" w:color="auto"/>
                  </w:tcBorders>
                  <w:noWrap/>
                  <w:vAlign w:val="bottom"/>
                  <w:hideMark/>
                </w:tcPr>
                <w:p w14:paraId="7136E657"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Travel Expense</w:t>
                  </w:r>
                </w:p>
              </w:tc>
              <w:tc>
                <w:tcPr>
                  <w:tcW w:w="2064" w:type="dxa"/>
                  <w:gridSpan w:val="5"/>
                  <w:tcBorders>
                    <w:top w:val="single" w:sz="4" w:space="0" w:color="auto"/>
                    <w:left w:val="nil"/>
                    <w:bottom w:val="single" w:sz="4" w:space="0" w:color="auto"/>
                    <w:right w:val="single" w:sz="8" w:space="0" w:color="000000"/>
                  </w:tcBorders>
                  <w:noWrap/>
                  <w:vAlign w:val="bottom"/>
                  <w:hideMark/>
                </w:tcPr>
                <w:p w14:paraId="622F8D17"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£86.06</w:t>
                  </w:r>
                </w:p>
              </w:tc>
              <w:tc>
                <w:tcPr>
                  <w:tcW w:w="2643" w:type="dxa"/>
                  <w:gridSpan w:val="2"/>
                  <w:vAlign w:val="center"/>
                  <w:hideMark/>
                </w:tcPr>
                <w:p w14:paraId="5544A45D"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73C1BDC0" w14:textId="77777777" w:rsidTr="00D44A52">
              <w:trPr>
                <w:gridAfter w:val="1"/>
                <w:wAfter w:w="6" w:type="dxa"/>
                <w:trHeight w:val="336"/>
              </w:trPr>
              <w:tc>
                <w:tcPr>
                  <w:tcW w:w="1151" w:type="dxa"/>
                  <w:gridSpan w:val="2"/>
                  <w:tcBorders>
                    <w:top w:val="single" w:sz="4" w:space="0" w:color="auto"/>
                    <w:left w:val="single" w:sz="8" w:space="0" w:color="auto"/>
                    <w:bottom w:val="double" w:sz="6" w:space="0" w:color="auto"/>
                    <w:right w:val="nil"/>
                  </w:tcBorders>
                  <w:noWrap/>
                  <w:vAlign w:val="bottom"/>
                  <w:hideMark/>
                </w:tcPr>
                <w:p w14:paraId="6BB11DA5" w14:textId="77777777" w:rsidR="00BC682F" w:rsidRPr="0044104E" w:rsidRDefault="00BC682F" w:rsidP="00BC682F">
                  <w:pPr>
                    <w:spacing w:after="0" w:line="240" w:lineRule="auto"/>
                    <w:jc w:val="center"/>
                    <w:rPr>
                      <w:rFonts w:ascii="Arial" w:eastAsia="Times New Roman" w:hAnsi="Arial" w:cs="Arial"/>
                      <w:b/>
                      <w:bCs/>
                      <w:color w:val="auto"/>
                      <w:kern w:val="0"/>
                      <w:sz w:val="24"/>
                      <w14:ligatures w14:val="none"/>
                    </w:rPr>
                  </w:pPr>
                  <w:r w:rsidRPr="0044104E">
                    <w:rPr>
                      <w:rFonts w:ascii="Arial" w:eastAsia="Times New Roman" w:hAnsi="Arial" w:cs="Arial"/>
                      <w:b/>
                      <w:bCs/>
                      <w:color w:val="auto"/>
                      <w:kern w:val="0"/>
                      <w:sz w:val="24"/>
                      <w14:ligatures w14:val="none"/>
                    </w:rPr>
                    <w:t>TOTAL</w:t>
                  </w:r>
                </w:p>
              </w:tc>
              <w:tc>
                <w:tcPr>
                  <w:tcW w:w="1350" w:type="dxa"/>
                  <w:gridSpan w:val="2"/>
                  <w:tcBorders>
                    <w:top w:val="single" w:sz="4" w:space="0" w:color="auto"/>
                    <w:left w:val="nil"/>
                    <w:bottom w:val="double" w:sz="6" w:space="0" w:color="auto"/>
                    <w:right w:val="single" w:sz="8" w:space="0" w:color="000000"/>
                  </w:tcBorders>
                  <w:noWrap/>
                  <w:vAlign w:val="bottom"/>
                  <w:hideMark/>
                </w:tcPr>
                <w:p w14:paraId="04CB39EE"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£2,489.55</w:t>
                  </w:r>
                </w:p>
              </w:tc>
              <w:tc>
                <w:tcPr>
                  <w:tcW w:w="2342" w:type="dxa"/>
                  <w:tcBorders>
                    <w:top w:val="nil"/>
                    <w:left w:val="nil"/>
                    <w:bottom w:val="nil"/>
                    <w:right w:val="nil"/>
                  </w:tcBorders>
                  <w:noWrap/>
                  <w:vAlign w:val="bottom"/>
                  <w:hideMark/>
                </w:tcPr>
                <w:p w14:paraId="037A2406" w14:textId="77777777" w:rsidR="00BC682F" w:rsidRPr="0044104E" w:rsidRDefault="00BC682F"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1424" w:type="dxa"/>
                  <w:gridSpan w:val="2"/>
                  <w:tcBorders>
                    <w:top w:val="nil"/>
                    <w:left w:val="nil"/>
                    <w:bottom w:val="nil"/>
                    <w:right w:val="nil"/>
                  </w:tcBorders>
                  <w:noWrap/>
                  <w:vAlign w:val="bottom"/>
                  <w:hideMark/>
                </w:tcPr>
                <w:p w14:paraId="7FC4B55F"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3" w:type="dxa"/>
                  <w:tcBorders>
                    <w:top w:val="nil"/>
                    <w:left w:val="nil"/>
                    <w:bottom w:val="nil"/>
                    <w:right w:val="nil"/>
                  </w:tcBorders>
                  <w:noWrap/>
                  <w:vAlign w:val="bottom"/>
                  <w:hideMark/>
                </w:tcPr>
                <w:p w14:paraId="386EEA62"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374" w:type="dxa"/>
                  <w:gridSpan w:val="3"/>
                  <w:tcBorders>
                    <w:top w:val="nil"/>
                    <w:left w:val="nil"/>
                    <w:bottom w:val="double" w:sz="6" w:space="0" w:color="auto"/>
                    <w:right w:val="single" w:sz="8" w:space="0" w:color="000000"/>
                  </w:tcBorders>
                  <w:noWrap/>
                  <w:vAlign w:val="bottom"/>
                  <w:hideMark/>
                </w:tcPr>
                <w:p w14:paraId="12228899"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£1,784.29</w:t>
                  </w:r>
                </w:p>
              </w:tc>
              <w:tc>
                <w:tcPr>
                  <w:tcW w:w="2643" w:type="dxa"/>
                  <w:gridSpan w:val="2"/>
                  <w:vAlign w:val="center"/>
                  <w:hideMark/>
                </w:tcPr>
                <w:p w14:paraId="51DF04A3"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0A1259" w:rsidRPr="0044104E" w14:paraId="4DE91579" w14:textId="77777777" w:rsidTr="00D44A52">
              <w:trPr>
                <w:gridAfter w:val="1"/>
                <w:wAfter w:w="6" w:type="dxa"/>
                <w:trHeight w:val="324"/>
              </w:trPr>
              <w:tc>
                <w:tcPr>
                  <w:tcW w:w="457" w:type="dxa"/>
                  <w:tcBorders>
                    <w:top w:val="nil"/>
                    <w:left w:val="single" w:sz="8" w:space="0" w:color="auto"/>
                    <w:bottom w:val="nil"/>
                    <w:right w:val="nil"/>
                  </w:tcBorders>
                  <w:noWrap/>
                  <w:vAlign w:val="bottom"/>
                  <w:hideMark/>
                </w:tcPr>
                <w:p w14:paraId="6A99551A" w14:textId="77777777" w:rsidR="000A1259" w:rsidRPr="0044104E" w:rsidRDefault="000A1259"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694" w:type="dxa"/>
                  <w:tcBorders>
                    <w:top w:val="nil"/>
                    <w:left w:val="nil"/>
                    <w:bottom w:val="nil"/>
                    <w:right w:val="nil"/>
                  </w:tcBorders>
                  <w:noWrap/>
                  <w:vAlign w:val="bottom"/>
                  <w:hideMark/>
                </w:tcPr>
                <w:p w14:paraId="1762A515" w14:textId="77777777" w:rsidR="000A1259" w:rsidRPr="0044104E" w:rsidRDefault="000A1259" w:rsidP="00BC682F">
                  <w:pPr>
                    <w:spacing w:after="0" w:line="240" w:lineRule="auto"/>
                    <w:rPr>
                      <w:rFonts w:ascii="Arial" w:eastAsia="Times New Roman" w:hAnsi="Arial" w:cs="Arial"/>
                      <w:color w:val="auto"/>
                      <w:kern w:val="0"/>
                      <w:sz w:val="24"/>
                      <w14:ligatures w14:val="none"/>
                    </w:rPr>
                  </w:pPr>
                </w:p>
              </w:tc>
              <w:tc>
                <w:tcPr>
                  <w:tcW w:w="816" w:type="dxa"/>
                  <w:tcBorders>
                    <w:top w:val="nil"/>
                    <w:left w:val="nil"/>
                    <w:bottom w:val="nil"/>
                    <w:right w:val="nil"/>
                  </w:tcBorders>
                  <w:noWrap/>
                  <w:vAlign w:val="bottom"/>
                  <w:hideMark/>
                </w:tcPr>
                <w:p w14:paraId="3E63D9EA" w14:textId="77777777" w:rsidR="000A1259" w:rsidRPr="0044104E" w:rsidRDefault="000A1259" w:rsidP="00BC682F">
                  <w:pPr>
                    <w:spacing w:after="0" w:line="240" w:lineRule="auto"/>
                    <w:rPr>
                      <w:rFonts w:ascii="Arial" w:eastAsia="Times New Roman" w:hAnsi="Arial" w:cs="Arial"/>
                      <w:color w:val="auto"/>
                      <w:kern w:val="0"/>
                      <w:sz w:val="24"/>
                      <w14:ligatures w14:val="none"/>
                    </w:rPr>
                  </w:pPr>
                </w:p>
              </w:tc>
              <w:tc>
                <w:tcPr>
                  <w:tcW w:w="534" w:type="dxa"/>
                  <w:tcBorders>
                    <w:top w:val="nil"/>
                    <w:left w:val="nil"/>
                    <w:bottom w:val="nil"/>
                    <w:right w:val="single" w:sz="8" w:space="0" w:color="auto"/>
                  </w:tcBorders>
                  <w:noWrap/>
                  <w:vAlign w:val="bottom"/>
                  <w:hideMark/>
                </w:tcPr>
                <w:p w14:paraId="17ABC432" w14:textId="77777777" w:rsidR="000A1259" w:rsidRPr="0044104E" w:rsidRDefault="000A1259"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5423" w:type="dxa"/>
                  <w:gridSpan w:val="7"/>
                  <w:tcBorders>
                    <w:top w:val="nil"/>
                    <w:left w:val="nil"/>
                    <w:bottom w:val="nil"/>
                    <w:right w:val="single" w:sz="8" w:space="0" w:color="auto"/>
                  </w:tcBorders>
                  <w:noWrap/>
                  <w:vAlign w:val="bottom"/>
                  <w:hideMark/>
                </w:tcPr>
                <w:p w14:paraId="35B2D04D" w14:textId="77777777" w:rsidR="00F04364" w:rsidRPr="0044104E" w:rsidRDefault="000A1259"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p w14:paraId="058EAE9A" w14:textId="127250A6" w:rsidR="000A1259" w:rsidRPr="0044104E" w:rsidRDefault="00F04364" w:rsidP="00F04364">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xml:space="preserve">   </w:t>
                  </w:r>
                  <w:r w:rsidR="00D44A52" w:rsidRPr="0044104E">
                    <w:rPr>
                      <w:rFonts w:ascii="Arial" w:eastAsia="Times New Roman" w:hAnsi="Arial" w:cs="Arial"/>
                      <w:color w:val="auto"/>
                      <w:kern w:val="0"/>
                      <w:sz w:val="24"/>
                      <w14:ligatures w14:val="none"/>
                    </w:rPr>
                    <w:t xml:space="preserve">               Donation to Air Ambulance      176.0</w:t>
                  </w:r>
                  <w:r w:rsidR="00E156C5" w:rsidRPr="0044104E">
                    <w:rPr>
                      <w:rFonts w:ascii="Arial" w:eastAsia="Times New Roman" w:hAnsi="Arial" w:cs="Arial"/>
                      <w:color w:val="auto"/>
                      <w:kern w:val="0"/>
                      <w:sz w:val="24"/>
                      <w14:ligatures w14:val="none"/>
                    </w:rPr>
                    <w:t>0</w:t>
                  </w:r>
                  <w:r w:rsidR="006D7D42" w:rsidRPr="0044104E">
                    <w:rPr>
                      <w:rFonts w:ascii="Arial" w:eastAsia="Times New Roman" w:hAnsi="Arial" w:cs="Arial"/>
                      <w:color w:val="auto"/>
                      <w:kern w:val="0"/>
                      <w:sz w:val="24"/>
                      <w14:ligatures w14:val="none"/>
                    </w:rPr>
                    <w:t xml:space="preserve"> </w:t>
                  </w:r>
                </w:p>
              </w:tc>
              <w:tc>
                <w:tcPr>
                  <w:tcW w:w="2643" w:type="dxa"/>
                  <w:gridSpan w:val="2"/>
                  <w:vAlign w:val="center"/>
                  <w:hideMark/>
                </w:tcPr>
                <w:p w14:paraId="4DCD0942" w14:textId="77777777" w:rsidR="000A1259" w:rsidRPr="0044104E" w:rsidRDefault="000A1259" w:rsidP="00BC682F">
                  <w:pPr>
                    <w:spacing w:after="0" w:line="240" w:lineRule="auto"/>
                    <w:rPr>
                      <w:rFonts w:ascii="Arial" w:eastAsia="Times New Roman" w:hAnsi="Arial" w:cs="Arial"/>
                      <w:color w:val="auto"/>
                      <w:kern w:val="0"/>
                      <w:sz w:val="24"/>
                      <w14:ligatures w14:val="none"/>
                    </w:rPr>
                  </w:pPr>
                </w:p>
              </w:tc>
            </w:tr>
            <w:tr w:rsidR="00BC682F" w:rsidRPr="0044104E" w14:paraId="0AB7EB76" w14:textId="77777777" w:rsidTr="00D44A52">
              <w:trPr>
                <w:gridAfter w:val="1"/>
                <w:wAfter w:w="6" w:type="dxa"/>
                <w:trHeight w:val="324"/>
              </w:trPr>
              <w:tc>
                <w:tcPr>
                  <w:tcW w:w="457" w:type="dxa"/>
                  <w:tcBorders>
                    <w:top w:val="nil"/>
                    <w:left w:val="single" w:sz="8" w:space="0" w:color="auto"/>
                    <w:bottom w:val="nil"/>
                    <w:right w:val="nil"/>
                  </w:tcBorders>
                  <w:noWrap/>
                  <w:vAlign w:val="bottom"/>
                  <w:hideMark/>
                </w:tcPr>
                <w:p w14:paraId="01E99D66" w14:textId="77777777" w:rsidR="00BC682F" w:rsidRPr="0044104E" w:rsidRDefault="00BC682F"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694" w:type="dxa"/>
                  <w:tcBorders>
                    <w:top w:val="nil"/>
                    <w:left w:val="nil"/>
                    <w:bottom w:val="nil"/>
                    <w:right w:val="nil"/>
                  </w:tcBorders>
                  <w:noWrap/>
                  <w:vAlign w:val="bottom"/>
                  <w:hideMark/>
                </w:tcPr>
                <w:p w14:paraId="7A480EBE"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816" w:type="dxa"/>
                  <w:tcBorders>
                    <w:top w:val="nil"/>
                    <w:left w:val="nil"/>
                    <w:bottom w:val="nil"/>
                    <w:right w:val="nil"/>
                  </w:tcBorders>
                  <w:noWrap/>
                  <w:vAlign w:val="bottom"/>
                  <w:hideMark/>
                </w:tcPr>
                <w:p w14:paraId="396A942D"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534" w:type="dxa"/>
                  <w:tcBorders>
                    <w:top w:val="nil"/>
                    <w:left w:val="nil"/>
                    <w:bottom w:val="nil"/>
                    <w:right w:val="single" w:sz="8" w:space="0" w:color="auto"/>
                  </w:tcBorders>
                  <w:noWrap/>
                  <w:vAlign w:val="bottom"/>
                  <w:hideMark/>
                </w:tcPr>
                <w:p w14:paraId="48C34436" w14:textId="77777777" w:rsidR="00BC682F" w:rsidRPr="0044104E" w:rsidRDefault="00BC682F"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2342" w:type="dxa"/>
                  <w:tcBorders>
                    <w:top w:val="nil"/>
                    <w:left w:val="nil"/>
                    <w:bottom w:val="nil"/>
                    <w:right w:val="nil"/>
                  </w:tcBorders>
                  <w:noWrap/>
                  <w:vAlign w:val="bottom"/>
                  <w:hideMark/>
                </w:tcPr>
                <w:p w14:paraId="061C987F" w14:textId="77777777" w:rsidR="00BC682F" w:rsidRPr="0044104E" w:rsidRDefault="00BC682F"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1017" w:type="dxa"/>
                  <w:tcBorders>
                    <w:top w:val="single" w:sz="4" w:space="0" w:color="auto"/>
                    <w:left w:val="nil"/>
                    <w:bottom w:val="double" w:sz="6" w:space="0" w:color="auto"/>
                    <w:right w:val="nil"/>
                  </w:tcBorders>
                  <w:noWrap/>
                  <w:vAlign w:val="bottom"/>
                  <w:hideMark/>
                </w:tcPr>
                <w:p w14:paraId="1213018D" w14:textId="77777777" w:rsidR="00BC682F" w:rsidRPr="0044104E" w:rsidRDefault="00BC682F" w:rsidP="00BC682F">
                  <w:pPr>
                    <w:spacing w:after="0" w:line="240" w:lineRule="auto"/>
                    <w:jc w:val="center"/>
                    <w:rPr>
                      <w:rFonts w:ascii="Arial" w:eastAsia="Times New Roman" w:hAnsi="Arial" w:cs="Arial"/>
                      <w:b/>
                      <w:bCs/>
                      <w:color w:val="auto"/>
                      <w:kern w:val="0"/>
                      <w:sz w:val="24"/>
                      <w14:ligatures w14:val="none"/>
                    </w:rPr>
                  </w:pPr>
                  <w:r w:rsidRPr="0044104E">
                    <w:rPr>
                      <w:rFonts w:ascii="Arial" w:eastAsia="Times New Roman" w:hAnsi="Arial" w:cs="Arial"/>
                      <w:b/>
                      <w:bCs/>
                      <w:color w:val="auto"/>
                      <w:kern w:val="0"/>
                      <w:sz w:val="24"/>
                      <w14:ligatures w14:val="none"/>
                    </w:rPr>
                    <w:t>TOTAL</w:t>
                  </w:r>
                </w:p>
              </w:tc>
              <w:tc>
                <w:tcPr>
                  <w:tcW w:w="2064" w:type="dxa"/>
                  <w:gridSpan w:val="5"/>
                  <w:tcBorders>
                    <w:top w:val="single" w:sz="4" w:space="0" w:color="auto"/>
                    <w:left w:val="nil"/>
                    <w:bottom w:val="double" w:sz="6" w:space="0" w:color="auto"/>
                    <w:right w:val="single" w:sz="8" w:space="0" w:color="000000"/>
                  </w:tcBorders>
                  <w:noWrap/>
                  <w:vAlign w:val="bottom"/>
                  <w:hideMark/>
                </w:tcPr>
                <w:p w14:paraId="7E2F47A6"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£1,960.29</w:t>
                  </w:r>
                </w:p>
              </w:tc>
              <w:tc>
                <w:tcPr>
                  <w:tcW w:w="2643" w:type="dxa"/>
                  <w:gridSpan w:val="2"/>
                  <w:vAlign w:val="center"/>
                  <w:hideMark/>
                </w:tcPr>
                <w:p w14:paraId="76DCABCE"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E156C5" w:rsidRPr="0044104E" w14:paraId="40043430" w14:textId="77777777" w:rsidTr="00DC5FC7">
              <w:trPr>
                <w:trHeight w:val="336"/>
              </w:trPr>
              <w:tc>
                <w:tcPr>
                  <w:tcW w:w="457" w:type="dxa"/>
                  <w:tcBorders>
                    <w:top w:val="nil"/>
                    <w:left w:val="single" w:sz="8" w:space="0" w:color="auto"/>
                    <w:bottom w:val="single" w:sz="8" w:space="0" w:color="auto"/>
                    <w:right w:val="nil"/>
                  </w:tcBorders>
                  <w:noWrap/>
                  <w:vAlign w:val="bottom"/>
                  <w:hideMark/>
                </w:tcPr>
                <w:p w14:paraId="4CD0B774"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694" w:type="dxa"/>
                  <w:tcBorders>
                    <w:top w:val="nil"/>
                    <w:left w:val="nil"/>
                    <w:bottom w:val="single" w:sz="8" w:space="0" w:color="auto"/>
                    <w:right w:val="nil"/>
                  </w:tcBorders>
                  <w:noWrap/>
                  <w:vAlign w:val="bottom"/>
                  <w:hideMark/>
                </w:tcPr>
                <w:p w14:paraId="7E1AAFB5"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816" w:type="dxa"/>
                  <w:tcBorders>
                    <w:top w:val="nil"/>
                    <w:left w:val="nil"/>
                    <w:bottom w:val="single" w:sz="8" w:space="0" w:color="auto"/>
                    <w:right w:val="nil"/>
                  </w:tcBorders>
                  <w:noWrap/>
                  <w:vAlign w:val="bottom"/>
                  <w:hideMark/>
                </w:tcPr>
                <w:p w14:paraId="60D3B966"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534" w:type="dxa"/>
                  <w:tcBorders>
                    <w:top w:val="nil"/>
                    <w:left w:val="nil"/>
                    <w:bottom w:val="single" w:sz="8" w:space="0" w:color="auto"/>
                    <w:right w:val="single" w:sz="8" w:space="0" w:color="auto"/>
                  </w:tcBorders>
                  <w:noWrap/>
                  <w:vAlign w:val="bottom"/>
                  <w:hideMark/>
                </w:tcPr>
                <w:p w14:paraId="357C67A1"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2342" w:type="dxa"/>
                  <w:tcBorders>
                    <w:top w:val="nil"/>
                    <w:left w:val="nil"/>
                    <w:bottom w:val="single" w:sz="8" w:space="0" w:color="auto"/>
                    <w:right w:val="nil"/>
                  </w:tcBorders>
                  <w:noWrap/>
                  <w:vAlign w:val="bottom"/>
                  <w:hideMark/>
                </w:tcPr>
                <w:p w14:paraId="00A062B6"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1424" w:type="dxa"/>
                  <w:gridSpan w:val="2"/>
                  <w:tcBorders>
                    <w:top w:val="nil"/>
                    <w:left w:val="nil"/>
                    <w:bottom w:val="single" w:sz="8" w:space="0" w:color="auto"/>
                    <w:right w:val="nil"/>
                  </w:tcBorders>
                  <w:noWrap/>
                  <w:vAlign w:val="bottom"/>
                  <w:hideMark/>
                </w:tcPr>
                <w:p w14:paraId="23F77DB7"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283" w:type="dxa"/>
                  <w:tcBorders>
                    <w:top w:val="nil"/>
                    <w:left w:val="nil"/>
                    <w:bottom w:val="single" w:sz="8" w:space="0" w:color="auto"/>
                    <w:right w:val="nil"/>
                  </w:tcBorders>
                  <w:noWrap/>
                  <w:vAlign w:val="bottom"/>
                  <w:hideMark/>
                </w:tcPr>
                <w:p w14:paraId="689EA5A7"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735" w:type="dxa"/>
                  <w:tcBorders>
                    <w:top w:val="nil"/>
                    <w:left w:val="nil"/>
                    <w:bottom w:val="single" w:sz="8" w:space="0" w:color="auto"/>
                    <w:right w:val="nil"/>
                  </w:tcBorders>
                  <w:noWrap/>
                  <w:vAlign w:val="bottom"/>
                  <w:hideMark/>
                </w:tcPr>
                <w:p w14:paraId="5090B531"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393" w:type="dxa"/>
                  <w:tcBorders>
                    <w:top w:val="nil"/>
                    <w:left w:val="nil"/>
                    <w:bottom w:val="single" w:sz="8" w:space="0" w:color="auto"/>
                    <w:right w:val="nil"/>
                  </w:tcBorders>
                  <w:vAlign w:val="bottom"/>
                </w:tcPr>
                <w:p w14:paraId="2945EAA6" w14:textId="2EF38DB9" w:rsidR="00E156C5" w:rsidRPr="0044104E" w:rsidRDefault="00E156C5" w:rsidP="00BC682F">
                  <w:pPr>
                    <w:spacing w:after="0" w:line="240" w:lineRule="auto"/>
                    <w:rPr>
                      <w:rFonts w:ascii="Arial" w:eastAsia="Times New Roman" w:hAnsi="Arial" w:cs="Arial"/>
                      <w:color w:val="auto"/>
                      <w:kern w:val="0"/>
                      <w:sz w:val="24"/>
                      <w14:ligatures w14:val="none"/>
                    </w:rPr>
                  </w:pPr>
                </w:p>
              </w:tc>
              <w:tc>
                <w:tcPr>
                  <w:tcW w:w="284" w:type="dxa"/>
                  <w:gridSpan w:val="2"/>
                  <w:tcBorders>
                    <w:top w:val="nil"/>
                    <w:left w:val="nil"/>
                    <w:bottom w:val="single" w:sz="8" w:space="0" w:color="auto"/>
                    <w:right w:val="single" w:sz="8" w:space="0" w:color="auto"/>
                  </w:tcBorders>
                  <w:noWrap/>
                  <w:vAlign w:val="bottom"/>
                  <w:hideMark/>
                </w:tcPr>
                <w:p w14:paraId="7A479E8B" w14:textId="77777777" w:rsidR="00E156C5" w:rsidRPr="0044104E" w:rsidRDefault="00E156C5" w:rsidP="00BC682F">
                  <w:pPr>
                    <w:spacing w:after="0" w:line="240" w:lineRule="auto"/>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 </w:t>
                  </w:r>
                </w:p>
              </w:tc>
              <w:tc>
                <w:tcPr>
                  <w:tcW w:w="2611" w:type="dxa"/>
                  <w:gridSpan w:val="2"/>
                  <w:vAlign w:val="center"/>
                  <w:hideMark/>
                </w:tcPr>
                <w:p w14:paraId="289A3C33" w14:textId="77777777" w:rsidR="00E156C5" w:rsidRPr="0044104E" w:rsidRDefault="00E156C5" w:rsidP="00BC682F">
                  <w:pPr>
                    <w:spacing w:after="0" w:line="240" w:lineRule="auto"/>
                    <w:rPr>
                      <w:rFonts w:ascii="Arial" w:eastAsia="Times New Roman" w:hAnsi="Arial" w:cs="Arial"/>
                      <w:color w:val="auto"/>
                      <w:kern w:val="0"/>
                      <w:sz w:val="24"/>
                      <w14:ligatures w14:val="none"/>
                    </w:rPr>
                  </w:pPr>
                </w:p>
              </w:tc>
            </w:tr>
            <w:tr w:rsidR="00BC682F" w:rsidRPr="0044104E" w14:paraId="2E818CD3" w14:textId="77777777" w:rsidTr="00DC5FC7">
              <w:trPr>
                <w:trHeight w:val="312"/>
              </w:trPr>
              <w:tc>
                <w:tcPr>
                  <w:tcW w:w="457" w:type="dxa"/>
                  <w:tcBorders>
                    <w:top w:val="nil"/>
                    <w:left w:val="nil"/>
                    <w:bottom w:val="nil"/>
                    <w:right w:val="nil"/>
                  </w:tcBorders>
                  <w:noWrap/>
                  <w:vAlign w:val="bottom"/>
                  <w:hideMark/>
                </w:tcPr>
                <w:p w14:paraId="7C52F019"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694" w:type="dxa"/>
                  <w:tcBorders>
                    <w:top w:val="nil"/>
                    <w:left w:val="nil"/>
                    <w:bottom w:val="nil"/>
                    <w:right w:val="nil"/>
                  </w:tcBorders>
                  <w:noWrap/>
                  <w:vAlign w:val="bottom"/>
                  <w:hideMark/>
                </w:tcPr>
                <w:p w14:paraId="14D1E70C"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816" w:type="dxa"/>
                  <w:tcBorders>
                    <w:top w:val="nil"/>
                    <w:left w:val="nil"/>
                    <w:bottom w:val="nil"/>
                    <w:right w:val="nil"/>
                  </w:tcBorders>
                  <w:noWrap/>
                  <w:vAlign w:val="bottom"/>
                  <w:hideMark/>
                </w:tcPr>
                <w:p w14:paraId="5399637E"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534" w:type="dxa"/>
                  <w:tcBorders>
                    <w:top w:val="nil"/>
                    <w:left w:val="nil"/>
                    <w:bottom w:val="nil"/>
                    <w:right w:val="nil"/>
                  </w:tcBorders>
                  <w:noWrap/>
                  <w:vAlign w:val="bottom"/>
                  <w:hideMark/>
                </w:tcPr>
                <w:p w14:paraId="3E8AB217"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342" w:type="dxa"/>
                  <w:tcBorders>
                    <w:top w:val="nil"/>
                    <w:left w:val="nil"/>
                    <w:bottom w:val="nil"/>
                    <w:right w:val="nil"/>
                  </w:tcBorders>
                  <w:noWrap/>
                  <w:vAlign w:val="bottom"/>
                  <w:hideMark/>
                </w:tcPr>
                <w:p w14:paraId="69DEE39C"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424" w:type="dxa"/>
                  <w:gridSpan w:val="2"/>
                  <w:tcBorders>
                    <w:top w:val="nil"/>
                    <w:left w:val="nil"/>
                    <w:bottom w:val="nil"/>
                    <w:right w:val="nil"/>
                  </w:tcBorders>
                  <w:noWrap/>
                  <w:vAlign w:val="bottom"/>
                  <w:hideMark/>
                </w:tcPr>
                <w:p w14:paraId="26CECDE9"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3" w:type="dxa"/>
                  <w:tcBorders>
                    <w:top w:val="nil"/>
                    <w:left w:val="nil"/>
                    <w:bottom w:val="nil"/>
                    <w:right w:val="nil"/>
                  </w:tcBorders>
                  <w:noWrap/>
                  <w:vAlign w:val="bottom"/>
                  <w:hideMark/>
                </w:tcPr>
                <w:p w14:paraId="66BE2F3F"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128" w:type="dxa"/>
                  <w:gridSpan w:val="2"/>
                  <w:tcBorders>
                    <w:top w:val="nil"/>
                    <w:left w:val="nil"/>
                    <w:bottom w:val="nil"/>
                    <w:right w:val="nil"/>
                  </w:tcBorders>
                  <w:noWrap/>
                  <w:vAlign w:val="bottom"/>
                  <w:hideMark/>
                </w:tcPr>
                <w:p w14:paraId="2927684B"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4" w:type="dxa"/>
                  <w:gridSpan w:val="2"/>
                  <w:tcBorders>
                    <w:top w:val="nil"/>
                    <w:left w:val="nil"/>
                    <w:bottom w:val="nil"/>
                    <w:right w:val="nil"/>
                  </w:tcBorders>
                  <w:noWrap/>
                  <w:vAlign w:val="bottom"/>
                  <w:hideMark/>
                </w:tcPr>
                <w:p w14:paraId="67D8C801"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611" w:type="dxa"/>
                  <w:gridSpan w:val="2"/>
                  <w:vAlign w:val="center"/>
                  <w:hideMark/>
                </w:tcPr>
                <w:p w14:paraId="027DC880"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4FA4F720" w14:textId="77777777" w:rsidTr="00DC5FC7">
              <w:trPr>
                <w:trHeight w:val="324"/>
              </w:trPr>
              <w:tc>
                <w:tcPr>
                  <w:tcW w:w="457" w:type="dxa"/>
                  <w:tcBorders>
                    <w:top w:val="nil"/>
                    <w:left w:val="nil"/>
                    <w:bottom w:val="nil"/>
                    <w:right w:val="nil"/>
                  </w:tcBorders>
                  <w:noWrap/>
                  <w:vAlign w:val="bottom"/>
                  <w:hideMark/>
                </w:tcPr>
                <w:p w14:paraId="3B044895"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694" w:type="dxa"/>
                  <w:tcBorders>
                    <w:top w:val="nil"/>
                    <w:left w:val="nil"/>
                    <w:bottom w:val="nil"/>
                    <w:right w:val="nil"/>
                  </w:tcBorders>
                  <w:noWrap/>
                  <w:vAlign w:val="bottom"/>
                  <w:hideMark/>
                </w:tcPr>
                <w:p w14:paraId="2E614303"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350" w:type="dxa"/>
                  <w:gridSpan w:val="2"/>
                  <w:tcBorders>
                    <w:top w:val="single" w:sz="4" w:space="0" w:color="auto"/>
                    <w:left w:val="nil"/>
                    <w:bottom w:val="double" w:sz="6" w:space="0" w:color="auto"/>
                    <w:right w:val="nil"/>
                  </w:tcBorders>
                  <w:noWrap/>
                  <w:vAlign w:val="bottom"/>
                  <w:hideMark/>
                </w:tcPr>
                <w:p w14:paraId="64549D7C" w14:textId="77777777" w:rsidR="00BC682F" w:rsidRPr="0044104E" w:rsidRDefault="00BC682F" w:rsidP="00BC682F">
                  <w:pPr>
                    <w:spacing w:after="0" w:line="240" w:lineRule="auto"/>
                    <w:jc w:val="right"/>
                    <w:rPr>
                      <w:rFonts w:ascii="Arial" w:eastAsia="Times New Roman" w:hAnsi="Arial" w:cs="Arial"/>
                      <w:b/>
                      <w:bCs/>
                      <w:color w:val="auto"/>
                      <w:kern w:val="0"/>
                      <w:sz w:val="24"/>
                      <w14:ligatures w14:val="none"/>
                    </w:rPr>
                  </w:pPr>
                  <w:r w:rsidRPr="0044104E">
                    <w:rPr>
                      <w:rFonts w:ascii="Arial" w:eastAsia="Times New Roman" w:hAnsi="Arial" w:cs="Arial"/>
                      <w:b/>
                      <w:bCs/>
                      <w:color w:val="auto"/>
                      <w:kern w:val="0"/>
                      <w:sz w:val="24"/>
                      <w14:ligatures w14:val="none"/>
                    </w:rPr>
                    <w:t>Income TOTAL</w:t>
                  </w:r>
                </w:p>
              </w:tc>
              <w:tc>
                <w:tcPr>
                  <w:tcW w:w="2342" w:type="dxa"/>
                  <w:tcBorders>
                    <w:top w:val="single" w:sz="4" w:space="0" w:color="auto"/>
                    <w:left w:val="nil"/>
                    <w:bottom w:val="double" w:sz="6" w:space="0" w:color="auto"/>
                    <w:right w:val="nil"/>
                  </w:tcBorders>
                  <w:noWrap/>
                  <w:vAlign w:val="bottom"/>
                  <w:hideMark/>
                </w:tcPr>
                <w:p w14:paraId="1D2A7E42"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£2,489.55</w:t>
                  </w:r>
                </w:p>
              </w:tc>
              <w:tc>
                <w:tcPr>
                  <w:tcW w:w="1424" w:type="dxa"/>
                  <w:gridSpan w:val="2"/>
                  <w:tcBorders>
                    <w:top w:val="nil"/>
                    <w:left w:val="nil"/>
                    <w:bottom w:val="nil"/>
                    <w:right w:val="nil"/>
                  </w:tcBorders>
                  <w:noWrap/>
                  <w:vAlign w:val="bottom"/>
                  <w:hideMark/>
                </w:tcPr>
                <w:p w14:paraId="023A6626"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p>
              </w:tc>
              <w:tc>
                <w:tcPr>
                  <w:tcW w:w="283" w:type="dxa"/>
                  <w:tcBorders>
                    <w:top w:val="nil"/>
                    <w:left w:val="nil"/>
                    <w:bottom w:val="nil"/>
                    <w:right w:val="nil"/>
                  </w:tcBorders>
                  <w:noWrap/>
                  <w:vAlign w:val="bottom"/>
                  <w:hideMark/>
                </w:tcPr>
                <w:p w14:paraId="156D6DD0"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128" w:type="dxa"/>
                  <w:gridSpan w:val="2"/>
                  <w:tcBorders>
                    <w:top w:val="nil"/>
                    <w:left w:val="nil"/>
                    <w:bottom w:val="nil"/>
                    <w:right w:val="nil"/>
                  </w:tcBorders>
                  <w:noWrap/>
                  <w:vAlign w:val="bottom"/>
                  <w:hideMark/>
                </w:tcPr>
                <w:p w14:paraId="221A8C46"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4" w:type="dxa"/>
                  <w:gridSpan w:val="2"/>
                  <w:tcBorders>
                    <w:top w:val="nil"/>
                    <w:left w:val="nil"/>
                    <w:bottom w:val="nil"/>
                    <w:right w:val="nil"/>
                  </w:tcBorders>
                  <w:noWrap/>
                  <w:vAlign w:val="bottom"/>
                  <w:hideMark/>
                </w:tcPr>
                <w:p w14:paraId="6F841D63"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611" w:type="dxa"/>
                  <w:gridSpan w:val="2"/>
                  <w:vAlign w:val="center"/>
                  <w:hideMark/>
                </w:tcPr>
                <w:p w14:paraId="3A685581"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6F6A59E8" w14:textId="77777777" w:rsidTr="00DC5FC7">
              <w:trPr>
                <w:trHeight w:val="324"/>
              </w:trPr>
              <w:tc>
                <w:tcPr>
                  <w:tcW w:w="457" w:type="dxa"/>
                  <w:tcBorders>
                    <w:top w:val="nil"/>
                    <w:left w:val="nil"/>
                    <w:bottom w:val="nil"/>
                    <w:right w:val="nil"/>
                  </w:tcBorders>
                  <w:noWrap/>
                  <w:vAlign w:val="bottom"/>
                  <w:hideMark/>
                </w:tcPr>
                <w:p w14:paraId="06A9687C"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694" w:type="dxa"/>
                  <w:tcBorders>
                    <w:top w:val="nil"/>
                    <w:left w:val="nil"/>
                    <w:bottom w:val="nil"/>
                    <w:right w:val="nil"/>
                  </w:tcBorders>
                  <w:noWrap/>
                  <w:vAlign w:val="bottom"/>
                  <w:hideMark/>
                </w:tcPr>
                <w:p w14:paraId="2C1A1911"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816" w:type="dxa"/>
                  <w:tcBorders>
                    <w:top w:val="nil"/>
                    <w:left w:val="nil"/>
                    <w:bottom w:val="nil"/>
                    <w:right w:val="nil"/>
                  </w:tcBorders>
                  <w:noWrap/>
                  <w:vAlign w:val="bottom"/>
                  <w:hideMark/>
                </w:tcPr>
                <w:p w14:paraId="0040679D"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534" w:type="dxa"/>
                  <w:tcBorders>
                    <w:top w:val="nil"/>
                    <w:left w:val="nil"/>
                    <w:bottom w:val="nil"/>
                    <w:right w:val="nil"/>
                  </w:tcBorders>
                  <w:noWrap/>
                  <w:vAlign w:val="bottom"/>
                  <w:hideMark/>
                </w:tcPr>
                <w:p w14:paraId="41D39B9F"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p>
              </w:tc>
              <w:tc>
                <w:tcPr>
                  <w:tcW w:w="2342" w:type="dxa"/>
                  <w:tcBorders>
                    <w:top w:val="nil"/>
                    <w:left w:val="nil"/>
                    <w:bottom w:val="nil"/>
                    <w:right w:val="nil"/>
                  </w:tcBorders>
                  <w:noWrap/>
                  <w:vAlign w:val="bottom"/>
                  <w:hideMark/>
                </w:tcPr>
                <w:p w14:paraId="6E05F555"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p>
              </w:tc>
              <w:tc>
                <w:tcPr>
                  <w:tcW w:w="1424" w:type="dxa"/>
                  <w:gridSpan w:val="2"/>
                  <w:tcBorders>
                    <w:top w:val="nil"/>
                    <w:left w:val="nil"/>
                    <w:bottom w:val="nil"/>
                    <w:right w:val="nil"/>
                  </w:tcBorders>
                  <w:noWrap/>
                  <w:vAlign w:val="bottom"/>
                  <w:hideMark/>
                </w:tcPr>
                <w:p w14:paraId="75A1AC8C"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3" w:type="dxa"/>
                  <w:tcBorders>
                    <w:top w:val="nil"/>
                    <w:left w:val="nil"/>
                    <w:bottom w:val="nil"/>
                    <w:right w:val="nil"/>
                  </w:tcBorders>
                  <w:noWrap/>
                  <w:vAlign w:val="bottom"/>
                  <w:hideMark/>
                </w:tcPr>
                <w:p w14:paraId="56655BA3"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128" w:type="dxa"/>
                  <w:gridSpan w:val="2"/>
                  <w:tcBorders>
                    <w:top w:val="nil"/>
                    <w:left w:val="nil"/>
                    <w:bottom w:val="nil"/>
                    <w:right w:val="nil"/>
                  </w:tcBorders>
                  <w:noWrap/>
                  <w:vAlign w:val="bottom"/>
                  <w:hideMark/>
                </w:tcPr>
                <w:p w14:paraId="097961E5"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4" w:type="dxa"/>
                  <w:gridSpan w:val="2"/>
                  <w:tcBorders>
                    <w:top w:val="nil"/>
                    <w:left w:val="nil"/>
                    <w:bottom w:val="nil"/>
                    <w:right w:val="nil"/>
                  </w:tcBorders>
                  <w:noWrap/>
                  <w:vAlign w:val="bottom"/>
                  <w:hideMark/>
                </w:tcPr>
                <w:p w14:paraId="10AD5454"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611" w:type="dxa"/>
                  <w:gridSpan w:val="2"/>
                  <w:vAlign w:val="center"/>
                  <w:hideMark/>
                </w:tcPr>
                <w:p w14:paraId="6488CE97"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4E46853D" w14:textId="77777777" w:rsidTr="00DC5FC7">
              <w:trPr>
                <w:trHeight w:val="324"/>
              </w:trPr>
              <w:tc>
                <w:tcPr>
                  <w:tcW w:w="457" w:type="dxa"/>
                  <w:tcBorders>
                    <w:top w:val="nil"/>
                    <w:left w:val="nil"/>
                    <w:bottom w:val="nil"/>
                    <w:right w:val="nil"/>
                  </w:tcBorders>
                  <w:noWrap/>
                  <w:vAlign w:val="bottom"/>
                  <w:hideMark/>
                </w:tcPr>
                <w:p w14:paraId="5E081E6D"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044" w:type="dxa"/>
                  <w:gridSpan w:val="3"/>
                  <w:tcBorders>
                    <w:top w:val="single" w:sz="4" w:space="0" w:color="auto"/>
                    <w:left w:val="nil"/>
                    <w:bottom w:val="double" w:sz="6" w:space="0" w:color="auto"/>
                    <w:right w:val="nil"/>
                  </w:tcBorders>
                  <w:noWrap/>
                  <w:vAlign w:val="bottom"/>
                  <w:hideMark/>
                </w:tcPr>
                <w:p w14:paraId="78843341" w14:textId="77777777" w:rsidR="00BC682F" w:rsidRPr="0044104E" w:rsidRDefault="00BC682F" w:rsidP="00BC682F">
                  <w:pPr>
                    <w:spacing w:after="0" w:line="240" w:lineRule="auto"/>
                    <w:jc w:val="right"/>
                    <w:rPr>
                      <w:rFonts w:ascii="Arial" w:eastAsia="Times New Roman" w:hAnsi="Arial" w:cs="Arial"/>
                      <w:b/>
                      <w:bCs/>
                      <w:color w:val="auto"/>
                      <w:kern w:val="0"/>
                      <w:sz w:val="24"/>
                      <w14:ligatures w14:val="none"/>
                    </w:rPr>
                  </w:pPr>
                  <w:r w:rsidRPr="0044104E">
                    <w:rPr>
                      <w:rFonts w:ascii="Arial" w:eastAsia="Times New Roman" w:hAnsi="Arial" w:cs="Arial"/>
                      <w:b/>
                      <w:bCs/>
                      <w:color w:val="auto"/>
                      <w:kern w:val="0"/>
                      <w:sz w:val="24"/>
                      <w14:ligatures w14:val="none"/>
                    </w:rPr>
                    <w:t>Expenditure TOTAL</w:t>
                  </w:r>
                </w:p>
              </w:tc>
              <w:tc>
                <w:tcPr>
                  <w:tcW w:w="2342" w:type="dxa"/>
                  <w:tcBorders>
                    <w:top w:val="single" w:sz="4" w:space="0" w:color="auto"/>
                    <w:left w:val="nil"/>
                    <w:bottom w:val="double" w:sz="6" w:space="0" w:color="auto"/>
                    <w:right w:val="nil"/>
                  </w:tcBorders>
                  <w:noWrap/>
                  <w:vAlign w:val="bottom"/>
                  <w:hideMark/>
                </w:tcPr>
                <w:p w14:paraId="02AF47E4"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£2,136.29</w:t>
                  </w:r>
                </w:p>
              </w:tc>
              <w:tc>
                <w:tcPr>
                  <w:tcW w:w="1424" w:type="dxa"/>
                  <w:gridSpan w:val="2"/>
                  <w:tcBorders>
                    <w:top w:val="nil"/>
                    <w:left w:val="nil"/>
                    <w:bottom w:val="nil"/>
                    <w:right w:val="nil"/>
                  </w:tcBorders>
                  <w:noWrap/>
                  <w:vAlign w:val="bottom"/>
                  <w:hideMark/>
                </w:tcPr>
                <w:p w14:paraId="1965B24C"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p>
              </w:tc>
              <w:tc>
                <w:tcPr>
                  <w:tcW w:w="283" w:type="dxa"/>
                  <w:tcBorders>
                    <w:top w:val="nil"/>
                    <w:left w:val="nil"/>
                    <w:bottom w:val="nil"/>
                    <w:right w:val="nil"/>
                  </w:tcBorders>
                  <w:noWrap/>
                  <w:vAlign w:val="bottom"/>
                  <w:hideMark/>
                </w:tcPr>
                <w:p w14:paraId="6D75D77D"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128" w:type="dxa"/>
                  <w:gridSpan w:val="2"/>
                  <w:tcBorders>
                    <w:top w:val="nil"/>
                    <w:left w:val="nil"/>
                    <w:bottom w:val="nil"/>
                    <w:right w:val="nil"/>
                  </w:tcBorders>
                  <w:noWrap/>
                  <w:vAlign w:val="bottom"/>
                  <w:hideMark/>
                </w:tcPr>
                <w:p w14:paraId="5CD8CAFF"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4" w:type="dxa"/>
                  <w:gridSpan w:val="2"/>
                  <w:tcBorders>
                    <w:top w:val="nil"/>
                    <w:left w:val="nil"/>
                    <w:bottom w:val="nil"/>
                    <w:right w:val="nil"/>
                  </w:tcBorders>
                  <w:noWrap/>
                  <w:vAlign w:val="bottom"/>
                  <w:hideMark/>
                </w:tcPr>
                <w:p w14:paraId="03F08AC2"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611" w:type="dxa"/>
                  <w:gridSpan w:val="2"/>
                  <w:vAlign w:val="center"/>
                  <w:hideMark/>
                </w:tcPr>
                <w:p w14:paraId="3E07DA17"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7B3F0B66" w14:textId="77777777" w:rsidTr="00DC5FC7">
              <w:trPr>
                <w:trHeight w:val="324"/>
              </w:trPr>
              <w:tc>
                <w:tcPr>
                  <w:tcW w:w="457" w:type="dxa"/>
                  <w:tcBorders>
                    <w:top w:val="nil"/>
                    <w:left w:val="nil"/>
                    <w:bottom w:val="nil"/>
                    <w:right w:val="nil"/>
                  </w:tcBorders>
                  <w:noWrap/>
                  <w:vAlign w:val="bottom"/>
                  <w:hideMark/>
                </w:tcPr>
                <w:p w14:paraId="027249AF"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694" w:type="dxa"/>
                  <w:tcBorders>
                    <w:top w:val="nil"/>
                    <w:left w:val="nil"/>
                    <w:bottom w:val="nil"/>
                    <w:right w:val="nil"/>
                  </w:tcBorders>
                  <w:noWrap/>
                  <w:vAlign w:val="bottom"/>
                  <w:hideMark/>
                </w:tcPr>
                <w:p w14:paraId="75816DDA"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816" w:type="dxa"/>
                  <w:tcBorders>
                    <w:top w:val="nil"/>
                    <w:left w:val="nil"/>
                    <w:bottom w:val="nil"/>
                    <w:right w:val="nil"/>
                  </w:tcBorders>
                  <w:noWrap/>
                  <w:vAlign w:val="bottom"/>
                  <w:hideMark/>
                </w:tcPr>
                <w:p w14:paraId="016035A5"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534" w:type="dxa"/>
                  <w:tcBorders>
                    <w:top w:val="nil"/>
                    <w:left w:val="nil"/>
                    <w:bottom w:val="nil"/>
                    <w:right w:val="nil"/>
                  </w:tcBorders>
                  <w:noWrap/>
                  <w:vAlign w:val="bottom"/>
                  <w:hideMark/>
                </w:tcPr>
                <w:p w14:paraId="62F69F48"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342" w:type="dxa"/>
                  <w:tcBorders>
                    <w:top w:val="nil"/>
                    <w:left w:val="nil"/>
                    <w:bottom w:val="nil"/>
                    <w:right w:val="nil"/>
                  </w:tcBorders>
                  <w:noWrap/>
                  <w:vAlign w:val="bottom"/>
                  <w:hideMark/>
                </w:tcPr>
                <w:p w14:paraId="2A496AAB"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424" w:type="dxa"/>
                  <w:gridSpan w:val="2"/>
                  <w:tcBorders>
                    <w:top w:val="nil"/>
                    <w:left w:val="nil"/>
                    <w:bottom w:val="nil"/>
                    <w:right w:val="nil"/>
                  </w:tcBorders>
                  <w:noWrap/>
                  <w:vAlign w:val="bottom"/>
                  <w:hideMark/>
                </w:tcPr>
                <w:p w14:paraId="5D8DFB6F"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3" w:type="dxa"/>
                  <w:tcBorders>
                    <w:top w:val="nil"/>
                    <w:left w:val="nil"/>
                    <w:bottom w:val="nil"/>
                    <w:right w:val="nil"/>
                  </w:tcBorders>
                  <w:noWrap/>
                  <w:vAlign w:val="bottom"/>
                  <w:hideMark/>
                </w:tcPr>
                <w:p w14:paraId="2AF3BEF2"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128" w:type="dxa"/>
                  <w:gridSpan w:val="2"/>
                  <w:tcBorders>
                    <w:top w:val="nil"/>
                    <w:left w:val="nil"/>
                    <w:bottom w:val="nil"/>
                    <w:right w:val="nil"/>
                  </w:tcBorders>
                  <w:noWrap/>
                  <w:vAlign w:val="bottom"/>
                  <w:hideMark/>
                </w:tcPr>
                <w:p w14:paraId="63F119C9"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4" w:type="dxa"/>
                  <w:gridSpan w:val="2"/>
                  <w:tcBorders>
                    <w:top w:val="nil"/>
                    <w:left w:val="nil"/>
                    <w:bottom w:val="nil"/>
                    <w:right w:val="nil"/>
                  </w:tcBorders>
                  <w:noWrap/>
                  <w:vAlign w:val="bottom"/>
                  <w:hideMark/>
                </w:tcPr>
                <w:p w14:paraId="337725FD"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611" w:type="dxa"/>
                  <w:gridSpan w:val="2"/>
                  <w:vAlign w:val="center"/>
                  <w:hideMark/>
                </w:tcPr>
                <w:p w14:paraId="7CF918F3"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r w:rsidR="00BC682F" w:rsidRPr="0044104E" w14:paraId="53091CDF" w14:textId="77777777" w:rsidTr="00DC5FC7">
              <w:trPr>
                <w:trHeight w:val="312"/>
              </w:trPr>
              <w:tc>
                <w:tcPr>
                  <w:tcW w:w="457" w:type="dxa"/>
                  <w:tcBorders>
                    <w:top w:val="nil"/>
                    <w:left w:val="nil"/>
                    <w:bottom w:val="nil"/>
                    <w:right w:val="nil"/>
                  </w:tcBorders>
                  <w:noWrap/>
                  <w:vAlign w:val="bottom"/>
                  <w:hideMark/>
                </w:tcPr>
                <w:p w14:paraId="3CA54243"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694" w:type="dxa"/>
                  <w:tcBorders>
                    <w:top w:val="nil"/>
                    <w:left w:val="nil"/>
                    <w:bottom w:val="nil"/>
                    <w:right w:val="nil"/>
                  </w:tcBorders>
                  <w:noWrap/>
                  <w:vAlign w:val="bottom"/>
                  <w:hideMark/>
                </w:tcPr>
                <w:p w14:paraId="2AEBE812"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350" w:type="dxa"/>
                  <w:gridSpan w:val="2"/>
                  <w:tcBorders>
                    <w:top w:val="nil"/>
                    <w:left w:val="nil"/>
                    <w:bottom w:val="nil"/>
                    <w:right w:val="nil"/>
                  </w:tcBorders>
                  <w:shd w:val="clear" w:color="000000" w:fill="FFFF00"/>
                  <w:noWrap/>
                  <w:vAlign w:val="bottom"/>
                  <w:hideMark/>
                </w:tcPr>
                <w:p w14:paraId="3732CB50" w14:textId="77777777" w:rsidR="00BC682F" w:rsidRPr="0044104E" w:rsidRDefault="00BC682F" w:rsidP="00BC682F">
                  <w:pPr>
                    <w:spacing w:after="0" w:line="240" w:lineRule="auto"/>
                    <w:jc w:val="center"/>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SURPLUS</w:t>
                  </w:r>
                </w:p>
              </w:tc>
              <w:tc>
                <w:tcPr>
                  <w:tcW w:w="2342" w:type="dxa"/>
                  <w:tcBorders>
                    <w:top w:val="nil"/>
                    <w:left w:val="nil"/>
                    <w:bottom w:val="nil"/>
                    <w:right w:val="nil"/>
                  </w:tcBorders>
                  <w:shd w:val="clear" w:color="000000" w:fill="FFFF00"/>
                  <w:noWrap/>
                  <w:vAlign w:val="bottom"/>
                  <w:hideMark/>
                </w:tcPr>
                <w:p w14:paraId="32AE8E8F"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r w:rsidRPr="0044104E">
                    <w:rPr>
                      <w:rFonts w:ascii="Arial" w:eastAsia="Times New Roman" w:hAnsi="Arial" w:cs="Arial"/>
                      <w:color w:val="auto"/>
                      <w:kern w:val="0"/>
                      <w:sz w:val="24"/>
                      <w14:ligatures w14:val="none"/>
                    </w:rPr>
                    <w:t>£353.26</w:t>
                  </w:r>
                </w:p>
              </w:tc>
              <w:tc>
                <w:tcPr>
                  <w:tcW w:w="1424" w:type="dxa"/>
                  <w:gridSpan w:val="2"/>
                  <w:tcBorders>
                    <w:top w:val="nil"/>
                    <w:left w:val="nil"/>
                    <w:bottom w:val="nil"/>
                    <w:right w:val="nil"/>
                  </w:tcBorders>
                  <w:shd w:val="clear" w:color="000000" w:fill="FFFF00"/>
                  <w:noWrap/>
                  <w:vAlign w:val="bottom"/>
                  <w:hideMark/>
                </w:tcPr>
                <w:p w14:paraId="6D9FDD43" w14:textId="77777777" w:rsidR="00BC682F" w:rsidRPr="0044104E" w:rsidRDefault="00BC682F" w:rsidP="00BC682F">
                  <w:pPr>
                    <w:spacing w:after="0" w:line="240" w:lineRule="auto"/>
                    <w:jc w:val="right"/>
                    <w:rPr>
                      <w:rFonts w:ascii="Arial" w:eastAsia="Times New Roman" w:hAnsi="Arial" w:cs="Arial"/>
                      <w:color w:val="auto"/>
                      <w:kern w:val="0"/>
                      <w:sz w:val="24"/>
                      <w14:ligatures w14:val="none"/>
                    </w:rPr>
                  </w:pPr>
                </w:p>
              </w:tc>
              <w:tc>
                <w:tcPr>
                  <w:tcW w:w="283" w:type="dxa"/>
                  <w:tcBorders>
                    <w:top w:val="nil"/>
                    <w:left w:val="nil"/>
                    <w:bottom w:val="nil"/>
                    <w:right w:val="nil"/>
                  </w:tcBorders>
                  <w:noWrap/>
                  <w:vAlign w:val="bottom"/>
                  <w:hideMark/>
                </w:tcPr>
                <w:p w14:paraId="28F840F6"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1128" w:type="dxa"/>
                  <w:gridSpan w:val="2"/>
                  <w:tcBorders>
                    <w:top w:val="nil"/>
                    <w:left w:val="nil"/>
                    <w:bottom w:val="nil"/>
                    <w:right w:val="nil"/>
                  </w:tcBorders>
                  <w:noWrap/>
                  <w:vAlign w:val="bottom"/>
                  <w:hideMark/>
                </w:tcPr>
                <w:p w14:paraId="56E0ED51"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84" w:type="dxa"/>
                  <w:gridSpan w:val="2"/>
                  <w:tcBorders>
                    <w:top w:val="nil"/>
                    <w:left w:val="nil"/>
                    <w:bottom w:val="nil"/>
                    <w:right w:val="nil"/>
                  </w:tcBorders>
                  <w:noWrap/>
                  <w:vAlign w:val="bottom"/>
                  <w:hideMark/>
                </w:tcPr>
                <w:p w14:paraId="0DFD0F00"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c>
                <w:tcPr>
                  <w:tcW w:w="2611" w:type="dxa"/>
                  <w:gridSpan w:val="2"/>
                  <w:vAlign w:val="center"/>
                  <w:hideMark/>
                </w:tcPr>
                <w:p w14:paraId="40352CEB" w14:textId="77777777" w:rsidR="00BC682F" w:rsidRPr="0044104E" w:rsidRDefault="00BC682F" w:rsidP="00BC682F">
                  <w:pPr>
                    <w:spacing w:after="0" w:line="240" w:lineRule="auto"/>
                    <w:rPr>
                      <w:rFonts w:ascii="Arial" w:eastAsia="Times New Roman" w:hAnsi="Arial" w:cs="Arial"/>
                      <w:color w:val="auto"/>
                      <w:kern w:val="0"/>
                      <w:sz w:val="24"/>
                      <w14:ligatures w14:val="none"/>
                    </w:rPr>
                  </w:pPr>
                </w:p>
              </w:tc>
            </w:tr>
          </w:tbl>
          <w:p w14:paraId="1FA56743" w14:textId="77777777" w:rsidR="00BC682F" w:rsidRPr="0044104E" w:rsidRDefault="00BC682F" w:rsidP="00BC682F">
            <w:pPr>
              <w:spacing w:line="278" w:lineRule="auto"/>
              <w:rPr>
                <w:rFonts w:ascii="Arial" w:eastAsia="Aptos" w:hAnsi="Arial" w:cs="Arial"/>
                <w:color w:val="auto"/>
                <w:sz w:val="24"/>
                <w:lang w:eastAsia="en-US"/>
              </w:rPr>
            </w:pPr>
          </w:p>
          <w:p w14:paraId="59ADDF33" w14:textId="0B797B3F" w:rsidR="00100BF2" w:rsidRPr="0044104E" w:rsidRDefault="00BC682F" w:rsidP="003F263C">
            <w:pPr>
              <w:spacing w:line="278" w:lineRule="auto"/>
              <w:rPr>
                <w:rFonts w:ascii="Arial" w:hAnsi="Arial" w:cs="Arial"/>
                <w:color w:val="auto"/>
                <w:sz w:val="24"/>
              </w:rPr>
            </w:pPr>
            <w:r w:rsidRPr="0044104E">
              <w:rPr>
                <w:rFonts w:ascii="Arial" w:eastAsia="Aptos" w:hAnsi="Arial" w:cs="Arial"/>
                <w:color w:val="auto"/>
                <w:sz w:val="24"/>
                <w:lang w:eastAsia="en-US"/>
              </w:rPr>
              <w:t>The donation to the Air Ambulance comes f</w:t>
            </w:r>
            <w:r w:rsidR="00564AD8">
              <w:rPr>
                <w:rFonts w:ascii="Arial" w:eastAsia="Aptos" w:hAnsi="Arial" w:cs="Arial"/>
                <w:color w:val="auto"/>
                <w:sz w:val="24"/>
                <w:lang w:eastAsia="en-US"/>
              </w:rPr>
              <w:t>rom</w:t>
            </w:r>
            <w:r w:rsidRPr="0044104E">
              <w:rPr>
                <w:rFonts w:ascii="Arial" w:eastAsia="Aptos" w:hAnsi="Arial" w:cs="Arial"/>
                <w:color w:val="auto"/>
                <w:sz w:val="24"/>
                <w:lang w:eastAsia="en-US"/>
              </w:rPr>
              <w:t xml:space="preserve"> all those</w:t>
            </w:r>
            <w:r w:rsidR="00564AD8">
              <w:rPr>
                <w:rFonts w:ascii="Arial" w:eastAsia="Aptos" w:hAnsi="Arial" w:cs="Arial"/>
                <w:color w:val="auto"/>
                <w:sz w:val="24"/>
                <w:lang w:eastAsia="en-US"/>
              </w:rPr>
              <w:t xml:space="preserve"> who</w:t>
            </w:r>
            <w:r w:rsidRPr="0044104E">
              <w:rPr>
                <w:rFonts w:ascii="Arial" w:eastAsia="Aptos" w:hAnsi="Arial" w:cs="Arial"/>
                <w:color w:val="auto"/>
                <w:sz w:val="24"/>
                <w:lang w:eastAsia="en-US"/>
              </w:rPr>
              <w:t xml:space="preserve"> cancelled and did not ask for the entry fee to be returned.</w:t>
            </w:r>
            <w:r w:rsidR="003F263C" w:rsidRPr="00BF59F2">
              <w:rPr>
                <w:rFonts w:ascii="Arial" w:eastAsia="Aptos" w:hAnsi="Arial" w:cs="Arial"/>
                <w:color w:val="auto"/>
                <w:sz w:val="24"/>
                <w:lang w:eastAsia="en-US"/>
              </w:rPr>
              <w:br/>
            </w:r>
            <w:r w:rsidRPr="00BF59F2">
              <w:rPr>
                <w:rFonts w:ascii="Arial" w:eastAsia="Aptos" w:hAnsi="Arial" w:cs="Arial"/>
                <w:color w:val="auto"/>
                <w:sz w:val="24"/>
                <w:lang w:eastAsia="en-US"/>
              </w:rPr>
              <w:t>The next Hannington Hike will take place on Sunday March 5th, 2028. It</w:t>
            </w:r>
            <w:r w:rsidRPr="0044104E">
              <w:rPr>
                <w:rFonts w:ascii="Arial" w:eastAsia="Aptos" w:hAnsi="Arial" w:cs="Arial"/>
                <w:color w:val="auto"/>
                <w:sz w:val="24"/>
                <w:lang w:eastAsia="en-US"/>
              </w:rPr>
              <w:t xml:space="preserve"> will be from a new start venue with two new routes; I would like to thank Steve Clark for offering to help me run the Hannington Hike</w:t>
            </w:r>
            <w:r w:rsidR="00100BF2" w:rsidRPr="0044104E">
              <w:rPr>
                <w:rFonts w:ascii="Arial" w:hAnsi="Arial" w:cs="Arial"/>
                <w:color w:val="auto"/>
                <w:sz w:val="24"/>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89B83" w14:textId="568830AE" w:rsidR="00100BF2" w:rsidRPr="0044104E" w:rsidRDefault="00100BF2" w:rsidP="00100BF2">
            <w:pPr>
              <w:ind w:left="24"/>
              <w:jc w:val="center"/>
              <w:rPr>
                <w:rFonts w:ascii="Arial" w:eastAsia="Arial" w:hAnsi="Arial" w:cs="Arial"/>
                <w:b/>
                <w:bCs/>
                <w:color w:val="auto"/>
                <w:sz w:val="24"/>
              </w:rPr>
            </w:pPr>
          </w:p>
        </w:tc>
      </w:tr>
      <w:tr w:rsidR="00100BF2" w:rsidRPr="0044104E" w14:paraId="65005303" w14:textId="77777777" w:rsidTr="00AB79E9">
        <w:tblPrEx>
          <w:tblCellMar>
            <w:right w:w="6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557E5" w14:textId="77777777" w:rsidR="00100BF2" w:rsidRPr="0044104E" w:rsidRDefault="00100BF2"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9A3DE" w14:textId="77777777" w:rsidR="00100BF2" w:rsidRPr="0044104E" w:rsidRDefault="00100BF2" w:rsidP="00100BF2">
            <w:pPr>
              <w:rPr>
                <w:rFonts w:ascii="Arial" w:eastAsia="Arial" w:hAnsi="Arial" w:cs="Arial"/>
                <w:b/>
                <w:b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A02D8D" w14:textId="77777777" w:rsidR="00100BF2" w:rsidRPr="0044104E" w:rsidRDefault="00100BF2" w:rsidP="00100BF2">
            <w:pPr>
              <w:ind w:left="24"/>
              <w:jc w:val="center"/>
              <w:rPr>
                <w:rFonts w:ascii="Arial" w:eastAsia="Arial" w:hAnsi="Arial" w:cs="Arial"/>
                <w:b/>
                <w:bCs/>
                <w:color w:val="auto"/>
                <w:sz w:val="24"/>
              </w:rPr>
            </w:pPr>
          </w:p>
        </w:tc>
      </w:tr>
      <w:tr w:rsidR="00100BF2" w:rsidRPr="0044104E" w14:paraId="2DD65054" w14:textId="77777777" w:rsidTr="00AB79E9">
        <w:tblPrEx>
          <w:tblCellMar>
            <w:right w:w="6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DEDD1" w14:textId="18AF9B0A" w:rsidR="00100BF2" w:rsidRPr="0044104E" w:rsidRDefault="00100BF2" w:rsidP="00100BF2">
            <w:pPr>
              <w:ind w:left="27"/>
              <w:jc w:val="center"/>
              <w:rPr>
                <w:rFonts w:ascii="Arial" w:eastAsia="Arial" w:hAnsi="Arial" w:cs="Arial"/>
                <w:b/>
                <w:bCs/>
                <w:color w:val="auto"/>
                <w:sz w:val="24"/>
              </w:rPr>
            </w:pPr>
            <w:r w:rsidRPr="0044104E">
              <w:rPr>
                <w:rFonts w:ascii="Arial" w:eastAsia="Arial" w:hAnsi="Arial" w:cs="Arial"/>
                <w:b/>
                <w:bCs/>
                <w:color w:val="auto"/>
                <w:sz w:val="24"/>
              </w:rPr>
              <w:t>(ii)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9242C" w14:textId="1A99A831" w:rsidR="00100BF2" w:rsidRPr="0044104E" w:rsidRDefault="00100BF2" w:rsidP="00100BF2">
            <w:pPr>
              <w:rPr>
                <w:rFonts w:ascii="Arial" w:eastAsia="Arial" w:hAnsi="Arial" w:cs="Arial"/>
                <w:b/>
                <w:bCs/>
                <w:color w:val="auto"/>
                <w:sz w:val="24"/>
              </w:rPr>
            </w:pPr>
            <w:r w:rsidRPr="0044104E">
              <w:rPr>
                <w:rFonts w:ascii="Arial" w:eastAsia="Times New Roman" w:hAnsi="Arial" w:cs="Arial"/>
                <w:b/>
                <w:bCs/>
                <w:iCs/>
                <w:color w:val="auto"/>
                <w:kern w:val="0"/>
                <w:sz w:val="24"/>
                <w:lang w:val="en-US" w:eastAsia="ar-SA"/>
                <w14:ligatures w14:val="none"/>
              </w:rPr>
              <w:t>10th Pick &amp; Mix (</w:t>
            </w:r>
            <w:r w:rsidRPr="0044104E">
              <w:rPr>
                <w:rFonts w:ascii="Arial" w:eastAsia="Times New Roman" w:hAnsi="Arial" w:cs="Arial"/>
                <w:b/>
                <w:bCs/>
                <w:i/>
                <w:color w:val="auto"/>
                <w:kern w:val="0"/>
                <w:sz w:val="24"/>
                <w:lang w:val="en-US" w:eastAsia="ar-SA"/>
                <w14:ligatures w14:val="none"/>
              </w:rPr>
              <w:t>31st May 2026) Lynn &amp; Dave Yorston</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D7D22" w14:textId="77777777" w:rsidR="00100BF2" w:rsidRPr="0044104E" w:rsidRDefault="00100BF2" w:rsidP="00100BF2">
            <w:pPr>
              <w:ind w:left="24"/>
              <w:jc w:val="center"/>
              <w:rPr>
                <w:rFonts w:ascii="Arial" w:eastAsia="Arial" w:hAnsi="Arial" w:cs="Arial"/>
                <w:b/>
                <w:bCs/>
                <w:color w:val="auto"/>
                <w:sz w:val="24"/>
              </w:rPr>
            </w:pPr>
          </w:p>
        </w:tc>
      </w:tr>
      <w:tr w:rsidR="00100BF2" w:rsidRPr="0044104E" w14:paraId="604952E0" w14:textId="77777777" w:rsidTr="00AB79E9">
        <w:tblPrEx>
          <w:tblCellMar>
            <w:right w:w="67" w:type="dxa"/>
          </w:tblCellMar>
        </w:tblPrEx>
        <w:trPr>
          <w:gridBefore w:val="2"/>
          <w:gridAfter w:val="1"/>
          <w:wBefore w:w="80" w:type="dxa"/>
          <w:wAfter w:w="30" w:type="dxa"/>
          <w:trHeight w:val="286"/>
        </w:trPr>
        <w:tc>
          <w:tcPr>
            <w:tcW w:w="11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4D233" w14:textId="77777777" w:rsidR="00100BF2" w:rsidRPr="0044104E" w:rsidRDefault="00100BF2"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59F5536" w14:textId="6E393035" w:rsidR="007B53B0" w:rsidRPr="0044104E" w:rsidRDefault="007B53B0" w:rsidP="007B53B0">
            <w:pPr>
              <w:suppressAutoHyphens/>
              <w:spacing w:line="240" w:lineRule="auto"/>
              <w:rPr>
                <w:rFonts w:ascii="Arial" w:eastAsia="Times New Roman" w:hAnsi="Arial" w:cs="Arial"/>
                <w:color w:val="auto"/>
                <w:kern w:val="0"/>
                <w:sz w:val="24"/>
                <w:lang w:eastAsia="ar-SA"/>
                <w14:ligatures w14:val="none"/>
              </w:rPr>
            </w:pPr>
            <w:r w:rsidRPr="0044104E">
              <w:rPr>
                <w:rFonts w:ascii="Arial" w:eastAsia="Times New Roman" w:hAnsi="Arial" w:cs="Arial"/>
                <w:color w:val="auto"/>
                <w:kern w:val="0"/>
                <w:sz w:val="24"/>
                <w:lang w:eastAsia="ar-SA"/>
                <w14:ligatures w14:val="none"/>
              </w:rPr>
              <w:t>The event was a great success with very near capacity entries</w:t>
            </w:r>
            <w:r w:rsidR="00DA4E71" w:rsidRPr="0044104E">
              <w:rPr>
                <w:rFonts w:ascii="Arial" w:eastAsia="Times New Roman" w:hAnsi="Arial" w:cs="Arial"/>
                <w:color w:val="auto"/>
                <w:kern w:val="0"/>
                <w:sz w:val="24"/>
                <w:lang w:eastAsia="ar-SA"/>
                <w14:ligatures w14:val="none"/>
              </w:rPr>
              <w:t xml:space="preserve">. </w:t>
            </w:r>
            <w:r w:rsidRPr="0044104E">
              <w:rPr>
                <w:rFonts w:ascii="Arial" w:eastAsia="Times New Roman" w:hAnsi="Arial" w:cs="Arial"/>
                <w:color w:val="auto"/>
                <w:kern w:val="0"/>
                <w:sz w:val="24"/>
                <w:lang w:eastAsia="ar-SA"/>
                <w14:ligatures w14:val="none"/>
              </w:rPr>
              <w:t>The full detail</w:t>
            </w:r>
            <w:r w:rsidR="00063AB4">
              <w:rPr>
                <w:rFonts w:ascii="Arial" w:eastAsia="Times New Roman" w:hAnsi="Arial" w:cs="Arial"/>
                <w:color w:val="auto"/>
                <w:kern w:val="0"/>
                <w:sz w:val="24"/>
                <w:lang w:eastAsia="ar-SA"/>
                <w14:ligatures w14:val="none"/>
              </w:rPr>
              <w:t>ed</w:t>
            </w:r>
            <w:r w:rsidRPr="0044104E">
              <w:rPr>
                <w:rFonts w:ascii="Arial" w:eastAsia="Times New Roman" w:hAnsi="Arial" w:cs="Arial"/>
                <w:color w:val="auto"/>
                <w:kern w:val="0"/>
                <w:sz w:val="24"/>
                <w:lang w:eastAsia="ar-SA"/>
                <w14:ligatures w14:val="none"/>
              </w:rPr>
              <w:t xml:space="preserve"> report and stats ha</w:t>
            </w:r>
            <w:r w:rsidR="00063AB4">
              <w:rPr>
                <w:rFonts w:ascii="Arial" w:eastAsia="Times New Roman" w:hAnsi="Arial" w:cs="Arial"/>
                <w:color w:val="auto"/>
                <w:kern w:val="0"/>
                <w:sz w:val="24"/>
                <w:lang w:eastAsia="ar-SA"/>
                <w14:ligatures w14:val="none"/>
              </w:rPr>
              <w:t>ve</w:t>
            </w:r>
            <w:r w:rsidRPr="0044104E">
              <w:rPr>
                <w:rFonts w:ascii="Arial" w:eastAsia="Times New Roman" w:hAnsi="Arial" w:cs="Arial"/>
                <w:color w:val="auto"/>
                <w:kern w:val="0"/>
                <w:sz w:val="24"/>
                <w:lang w:eastAsia="ar-SA"/>
                <w14:ligatures w14:val="none"/>
              </w:rPr>
              <w:t xml:space="preserve"> already been published on the BBN website</w:t>
            </w:r>
            <w:r w:rsidR="00016C3A" w:rsidRPr="0044104E">
              <w:rPr>
                <w:rFonts w:ascii="Arial" w:eastAsia="Times New Roman" w:hAnsi="Arial" w:cs="Arial"/>
                <w:color w:val="auto"/>
                <w:kern w:val="0"/>
                <w:sz w:val="24"/>
                <w:lang w:eastAsia="ar-SA"/>
                <w14:ligatures w14:val="none"/>
              </w:rPr>
              <w:t>.</w:t>
            </w:r>
          </w:p>
          <w:p w14:paraId="149AE5D4" w14:textId="1A0D0402" w:rsidR="007B53B0" w:rsidRPr="0044104E" w:rsidRDefault="007B53B0" w:rsidP="007B53B0">
            <w:pPr>
              <w:suppressAutoHyphens/>
              <w:spacing w:line="240" w:lineRule="auto"/>
              <w:rPr>
                <w:rFonts w:ascii="Arial" w:eastAsia="Times New Roman" w:hAnsi="Arial" w:cs="Arial"/>
                <w:color w:val="auto"/>
                <w:kern w:val="0"/>
                <w:sz w:val="24"/>
                <w:lang w:eastAsia="ar-SA"/>
                <w14:ligatures w14:val="none"/>
              </w:rPr>
            </w:pPr>
            <w:r w:rsidRPr="0044104E">
              <w:rPr>
                <w:rFonts w:ascii="Arial" w:eastAsia="Times New Roman" w:hAnsi="Arial" w:cs="Arial"/>
                <w:color w:val="auto"/>
                <w:kern w:val="0"/>
                <w:sz w:val="24"/>
                <w:lang w:eastAsia="ar-SA"/>
                <w14:ligatures w14:val="none"/>
              </w:rPr>
              <w:t>May we register our deep thanks to everyone past and present who h</w:t>
            </w:r>
            <w:r w:rsidR="00016C3A" w:rsidRPr="0044104E">
              <w:rPr>
                <w:rFonts w:ascii="Arial" w:eastAsia="Times New Roman" w:hAnsi="Arial" w:cs="Arial"/>
                <w:color w:val="auto"/>
                <w:kern w:val="0"/>
                <w:sz w:val="24"/>
                <w:lang w:eastAsia="ar-SA"/>
                <w14:ligatures w14:val="none"/>
              </w:rPr>
              <w:t>as</w:t>
            </w:r>
            <w:r w:rsidRPr="0044104E">
              <w:rPr>
                <w:rFonts w:ascii="Arial" w:eastAsia="Times New Roman" w:hAnsi="Arial" w:cs="Arial"/>
                <w:color w:val="auto"/>
                <w:kern w:val="0"/>
                <w:sz w:val="24"/>
                <w:lang w:eastAsia="ar-SA"/>
                <w14:ligatures w14:val="none"/>
              </w:rPr>
              <w:t xml:space="preserve"> helped us in the smooth running of this event</w:t>
            </w:r>
            <w:r w:rsidR="006D0891" w:rsidRPr="0044104E">
              <w:rPr>
                <w:rFonts w:ascii="Arial" w:eastAsia="Times New Roman" w:hAnsi="Arial" w:cs="Arial"/>
                <w:color w:val="auto"/>
                <w:kern w:val="0"/>
                <w:sz w:val="24"/>
                <w:lang w:eastAsia="ar-SA"/>
                <w14:ligatures w14:val="none"/>
              </w:rPr>
              <w:t xml:space="preserve">. </w:t>
            </w:r>
            <w:r w:rsidRPr="0044104E">
              <w:rPr>
                <w:rFonts w:ascii="Arial" w:eastAsia="Times New Roman" w:hAnsi="Arial" w:cs="Arial"/>
                <w:color w:val="auto"/>
                <w:kern w:val="0"/>
                <w:sz w:val="24"/>
                <w:lang w:eastAsia="ar-SA"/>
                <w14:ligatures w14:val="none"/>
              </w:rPr>
              <w:t>Without them, it would never have been possible</w:t>
            </w:r>
            <w:r w:rsidR="003F674B">
              <w:rPr>
                <w:rFonts w:ascii="Arial" w:eastAsia="Times New Roman" w:hAnsi="Arial" w:cs="Arial"/>
                <w:color w:val="auto"/>
                <w:kern w:val="0"/>
                <w:sz w:val="24"/>
                <w:lang w:eastAsia="ar-SA"/>
                <w14:ligatures w14:val="none"/>
              </w:rPr>
              <w:t>.</w:t>
            </w:r>
            <w:r w:rsidR="006D0891" w:rsidRPr="0044104E">
              <w:rPr>
                <w:rFonts w:ascii="Arial" w:eastAsia="Times New Roman" w:hAnsi="Arial" w:cs="Arial"/>
                <w:color w:val="auto"/>
                <w:kern w:val="0"/>
                <w:sz w:val="24"/>
                <w:lang w:eastAsia="ar-SA"/>
                <w14:ligatures w14:val="none"/>
              </w:rPr>
              <w:t xml:space="preserve"> </w:t>
            </w:r>
            <w:r w:rsidR="006D0891" w:rsidRPr="0044104E">
              <w:rPr>
                <w:rFonts w:ascii="Arial" w:eastAsia="Times New Roman" w:hAnsi="Arial" w:cs="Arial"/>
                <w:color w:val="auto"/>
                <w:kern w:val="0"/>
                <w:sz w:val="24"/>
                <w:lang w:eastAsia="ar-SA"/>
                <w14:ligatures w14:val="none"/>
              </w:rPr>
              <w:br/>
            </w:r>
            <w:r w:rsidRPr="0044104E">
              <w:rPr>
                <w:rFonts w:ascii="Arial" w:eastAsia="Times New Roman" w:hAnsi="Arial" w:cs="Arial"/>
                <w:color w:val="auto"/>
                <w:kern w:val="0"/>
                <w:sz w:val="24"/>
                <w:lang w:eastAsia="ar-SA"/>
                <w14:ligatures w14:val="none"/>
              </w:rPr>
              <w:t>Jim Blakelock has now stepped forward to take on this event. He has taken charge of all the planning notes etc – many thanks Jim</w:t>
            </w:r>
            <w:r w:rsidR="005B4F8A">
              <w:rPr>
                <w:rFonts w:ascii="Arial" w:eastAsia="Times New Roman" w:hAnsi="Arial" w:cs="Arial"/>
                <w:color w:val="auto"/>
                <w:kern w:val="0"/>
                <w:sz w:val="24"/>
                <w:lang w:eastAsia="ar-SA"/>
                <w14:ligatures w14:val="none"/>
              </w:rPr>
              <w:t>.</w:t>
            </w:r>
          </w:p>
          <w:p w14:paraId="7D80AE4A" w14:textId="43E38F5A" w:rsidR="00100BF2" w:rsidRPr="0044104E" w:rsidRDefault="007B53B0" w:rsidP="000F252E">
            <w:pPr>
              <w:suppressAutoHyphens/>
              <w:spacing w:line="240" w:lineRule="auto"/>
              <w:rPr>
                <w:rFonts w:ascii="Arial" w:eastAsia="Times New Roman" w:hAnsi="Arial" w:cs="Arial"/>
                <w:color w:val="auto"/>
                <w:kern w:val="0"/>
                <w:sz w:val="24"/>
                <w:lang w:eastAsia="ar-SA"/>
                <w14:ligatures w14:val="none"/>
              </w:rPr>
            </w:pPr>
            <w:r w:rsidRPr="0044104E">
              <w:rPr>
                <w:rFonts w:ascii="Arial" w:eastAsia="Times New Roman" w:hAnsi="Arial" w:cs="Arial"/>
                <w:color w:val="auto"/>
                <w:kern w:val="0"/>
                <w:sz w:val="24"/>
                <w:lang w:eastAsia="ar-SA"/>
                <w14:ligatures w14:val="none"/>
              </w:rPr>
              <w:t>Please update the group equipment list to show that we no longer hold any BBN items</w:t>
            </w:r>
            <w:r w:rsidR="006D0891" w:rsidRPr="0044104E">
              <w:rPr>
                <w:rFonts w:ascii="Arial" w:eastAsia="Times New Roman" w:hAnsi="Arial" w:cs="Arial"/>
                <w:color w:val="auto"/>
                <w:kern w:val="0"/>
                <w:sz w:val="24"/>
                <w:lang w:eastAsia="ar-SA"/>
                <w14:ligatures w14:val="none"/>
              </w:rPr>
              <w:t>.</w:t>
            </w:r>
            <w:r w:rsidRPr="0044104E">
              <w:rPr>
                <w:rFonts w:ascii="Arial" w:eastAsia="Times New Roman" w:hAnsi="Arial" w:cs="Arial"/>
                <w:color w:val="auto"/>
                <w:kern w:val="0"/>
                <w:sz w:val="24"/>
                <w:lang w:eastAsia="ar-SA"/>
                <w14:ligatures w14:val="none"/>
              </w:rPr>
              <w:t xml:space="preserve"> Jim B has taken the 'beware – walkers' signs</w:t>
            </w:r>
            <w:r w:rsidR="00EF5C84" w:rsidRPr="0044104E">
              <w:rPr>
                <w:rFonts w:ascii="Arial" w:eastAsia="Times New Roman" w:hAnsi="Arial" w:cs="Arial"/>
                <w:color w:val="auto"/>
                <w:kern w:val="0"/>
                <w:sz w:val="24"/>
                <w:lang w:eastAsia="ar-SA"/>
                <w14:ligatures w14:val="none"/>
              </w:rPr>
              <w:br/>
            </w:r>
            <w:r w:rsidRPr="0044104E">
              <w:rPr>
                <w:rFonts w:ascii="Arial" w:eastAsia="Times New Roman" w:hAnsi="Arial" w:cs="Arial"/>
                <w:color w:val="auto"/>
                <w:kern w:val="0"/>
                <w:sz w:val="24"/>
                <w:lang w:eastAsia="ar-SA"/>
                <w14:ligatures w14:val="none"/>
              </w:rPr>
              <w:t>We are now taking a back seat – but will see you all in November at Barton-le Clay</w:t>
            </w:r>
            <w:r w:rsidR="000F252E">
              <w:rPr>
                <w:rFonts w:ascii="Arial" w:eastAsia="Times New Roman" w:hAnsi="Arial" w:cs="Arial"/>
                <w:color w:val="auto"/>
                <w:kern w:val="0"/>
                <w:sz w:val="24"/>
                <w:lang w:eastAsia="ar-SA"/>
                <w14:ligatures w14:val="none"/>
              </w:rPr>
              <w:t xml:space="preserve">. </w:t>
            </w:r>
            <w:r w:rsidR="00104670">
              <w:rPr>
                <w:rFonts w:ascii="Arial" w:eastAsia="Times New Roman" w:hAnsi="Arial" w:cs="Arial"/>
                <w:color w:val="auto"/>
                <w:kern w:val="0"/>
                <w:sz w:val="24"/>
                <w:lang w:eastAsia="ar-SA"/>
                <w14:ligatures w14:val="none"/>
              </w:rPr>
              <w:t>Again</w:t>
            </w:r>
            <w:r w:rsidRPr="0044104E">
              <w:rPr>
                <w:rFonts w:ascii="Arial" w:eastAsia="Times New Roman" w:hAnsi="Arial" w:cs="Arial"/>
                <w:color w:val="auto"/>
                <w:kern w:val="0"/>
                <w:sz w:val="24"/>
                <w:lang w:eastAsia="ar-SA"/>
                <w14:ligatures w14:val="none"/>
              </w:rPr>
              <w:t>, many thanks for the gift voucher that you presented to us.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AB3CD3" w14:textId="77777777" w:rsidR="00100BF2" w:rsidRPr="0044104E" w:rsidRDefault="00100BF2" w:rsidP="00100BF2">
            <w:pPr>
              <w:ind w:left="24"/>
              <w:jc w:val="center"/>
              <w:rPr>
                <w:rFonts w:ascii="Arial" w:eastAsia="Arial" w:hAnsi="Arial" w:cs="Arial"/>
                <w:b/>
                <w:bCs/>
                <w:color w:val="auto"/>
                <w:sz w:val="24"/>
              </w:rPr>
            </w:pPr>
          </w:p>
        </w:tc>
      </w:tr>
      <w:tr w:rsidR="00AB79E9" w:rsidRPr="0044104E" w14:paraId="443510DA"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3F261" w14:textId="77777777" w:rsidR="00AB79E9" w:rsidRPr="0044104E" w:rsidRDefault="00AB79E9"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66222" w14:textId="08690390" w:rsidR="00AB79E9" w:rsidRPr="0044104E" w:rsidRDefault="00AB79E9" w:rsidP="000600D1">
            <w:pPr>
              <w:spacing w:line="260" w:lineRule="auto"/>
              <w:rPr>
                <w:rFonts w:ascii="Arial" w:eastAsia="Arial" w:hAnsi="Arial" w:cs="Arial"/>
                <w:bCs/>
                <w:iCs/>
                <w:color w:val="auto"/>
                <w:sz w:val="24"/>
              </w:rPr>
            </w:pPr>
            <w:r>
              <w:rPr>
                <w:rFonts w:ascii="Arial" w:eastAsia="Arial" w:hAnsi="Arial" w:cs="Arial"/>
                <w:bCs/>
                <w:iCs/>
                <w:color w:val="auto"/>
                <w:sz w:val="24"/>
              </w:rPr>
              <w:t>The Equipment List has been updated.</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F8598" w14:textId="77777777" w:rsidR="00AB79E9" w:rsidRPr="0044104E" w:rsidRDefault="00AB79E9" w:rsidP="00100BF2">
            <w:pPr>
              <w:ind w:left="24"/>
              <w:jc w:val="center"/>
              <w:rPr>
                <w:rFonts w:ascii="Arial" w:eastAsia="Arial" w:hAnsi="Arial" w:cs="Arial"/>
                <w:b/>
                <w:bCs/>
                <w:color w:val="auto"/>
                <w:sz w:val="24"/>
              </w:rPr>
            </w:pPr>
          </w:p>
        </w:tc>
      </w:tr>
      <w:tr w:rsidR="00100BF2" w:rsidRPr="0044104E" w14:paraId="399FD6EA"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88B8B" w14:textId="77777777" w:rsidR="00100BF2" w:rsidRPr="0044104E" w:rsidRDefault="00100BF2"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E56B2" w14:textId="14BFD979" w:rsidR="00100BF2" w:rsidRPr="0044104E" w:rsidRDefault="00100BF2" w:rsidP="000600D1">
            <w:pPr>
              <w:spacing w:line="260" w:lineRule="auto"/>
              <w:rPr>
                <w:rFonts w:ascii="Arial" w:eastAsia="Arial" w:hAnsi="Arial" w:cs="Arial"/>
                <w:bCs/>
                <w:i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10C69A" w14:textId="1A9EEF3A" w:rsidR="00100BF2" w:rsidRPr="0044104E" w:rsidRDefault="00100BF2" w:rsidP="00100BF2">
            <w:pPr>
              <w:ind w:left="24"/>
              <w:jc w:val="center"/>
              <w:rPr>
                <w:rFonts w:ascii="Arial" w:eastAsia="Arial" w:hAnsi="Arial" w:cs="Arial"/>
                <w:b/>
                <w:bCs/>
                <w:color w:val="auto"/>
                <w:sz w:val="24"/>
              </w:rPr>
            </w:pPr>
          </w:p>
        </w:tc>
      </w:tr>
      <w:tr w:rsidR="00100BF2" w:rsidRPr="0044104E" w14:paraId="276BF121"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10F4E" w14:textId="77777777" w:rsidR="00100BF2" w:rsidRPr="0044104E" w:rsidRDefault="00100BF2"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4F9CD" w14:textId="653D1908" w:rsidR="00100BF2" w:rsidRPr="0044104E" w:rsidRDefault="00721809" w:rsidP="00100BF2">
            <w:pPr>
              <w:rPr>
                <w:rFonts w:ascii="Arial" w:eastAsia="Arial" w:hAnsi="Arial" w:cs="Arial"/>
                <w:b/>
                <w:bCs/>
                <w:color w:val="auto"/>
                <w:sz w:val="24"/>
              </w:rPr>
            </w:pPr>
            <w:r w:rsidRPr="0044104E">
              <w:rPr>
                <w:rFonts w:ascii="Arial" w:eastAsia="Arial" w:hAnsi="Arial" w:cs="Arial"/>
                <w:b/>
                <w:bCs/>
                <w:color w:val="auto"/>
                <w:sz w:val="24"/>
              </w:rPr>
              <w:t>Future Events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C01ED7" w14:textId="77777777" w:rsidR="00100BF2" w:rsidRPr="0044104E" w:rsidRDefault="00100BF2" w:rsidP="00100BF2">
            <w:pPr>
              <w:ind w:left="24"/>
              <w:jc w:val="center"/>
              <w:rPr>
                <w:rFonts w:ascii="Arial" w:eastAsia="Arial" w:hAnsi="Arial" w:cs="Arial"/>
                <w:b/>
                <w:bCs/>
                <w:color w:val="auto"/>
                <w:sz w:val="24"/>
              </w:rPr>
            </w:pPr>
          </w:p>
        </w:tc>
      </w:tr>
      <w:tr w:rsidR="00100BF2" w:rsidRPr="0044104E" w14:paraId="381CC20E"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C66DB" w14:textId="71121D71" w:rsidR="00100BF2" w:rsidRPr="0044104E" w:rsidRDefault="00100BF2" w:rsidP="00100BF2">
            <w:pPr>
              <w:ind w:left="27"/>
              <w:jc w:val="center"/>
              <w:rPr>
                <w:rFonts w:ascii="Arial" w:eastAsia="Arial" w:hAnsi="Arial" w:cs="Arial"/>
                <w:b/>
                <w:bCs/>
                <w:color w:val="auto"/>
                <w:sz w:val="24"/>
              </w:rPr>
            </w:pPr>
            <w:r w:rsidRPr="0044104E">
              <w:rPr>
                <w:rFonts w:ascii="Arial" w:eastAsia="Arial" w:hAnsi="Arial" w:cs="Arial"/>
                <w:b/>
                <w:bCs/>
                <w:color w:val="auto"/>
                <w:sz w:val="24"/>
              </w:rPr>
              <w:t>(iii)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BD71" w14:textId="4B46B130" w:rsidR="00100BF2" w:rsidRPr="0044104E" w:rsidRDefault="00100BF2" w:rsidP="00100BF2">
            <w:pPr>
              <w:tabs>
                <w:tab w:val="left" w:pos="1276"/>
              </w:tabs>
              <w:ind w:right="15"/>
              <w:rPr>
                <w:rFonts w:ascii="Arial" w:eastAsia="Arial" w:hAnsi="Arial" w:cs="Arial"/>
                <w:b/>
                <w:bCs/>
                <w:color w:val="auto"/>
                <w:sz w:val="24"/>
              </w:rPr>
            </w:pPr>
            <w:r w:rsidRPr="0044104E">
              <w:rPr>
                <w:rFonts w:ascii="Arial" w:eastAsia="Times New Roman" w:hAnsi="Arial" w:cs="Arial"/>
                <w:b/>
                <w:bCs/>
                <w:iCs/>
                <w:color w:val="auto"/>
                <w:kern w:val="0"/>
                <w:sz w:val="24"/>
                <w:lang w:val="en-US" w:eastAsia="ar-SA"/>
                <w14:ligatures w14:val="none"/>
              </w:rPr>
              <w:t>15th Steppingley Step (</w:t>
            </w:r>
            <w:r w:rsidRPr="0044104E">
              <w:rPr>
                <w:rFonts w:ascii="Arial" w:eastAsia="Times New Roman" w:hAnsi="Arial" w:cs="Arial"/>
                <w:b/>
                <w:bCs/>
                <w:i/>
                <w:color w:val="auto"/>
                <w:kern w:val="0"/>
                <w:sz w:val="24"/>
                <w:lang w:val="en-US" w:eastAsia="ar-SA"/>
                <w14:ligatures w14:val="none"/>
              </w:rPr>
              <w:t>15th November 2026</w:t>
            </w:r>
            <w:r w:rsidRPr="0044104E">
              <w:rPr>
                <w:rFonts w:ascii="Arial" w:eastAsia="Times New Roman" w:hAnsi="Arial" w:cs="Arial"/>
                <w:b/>
                <w:bCs/>
                <w:iCs/>
                <w:color w:val="auto"/>
                <w:kern w:val="0"/>
                <w:sz w:val="24"/>
                <w:lang w:val="en-US" w:eastAsia="ar-SA"/>
                <w14:ligatures w14:val="none"/>
              </w:rPr>
              <w:t xml:space="preserve">) </w:t>
            </w:r>
            <w:r w:rsidRPr="0044104E">
              <w:rPr>
                <w:rFonts w:ascii="Arial" w:eastAsia="Times New Roman" w:hAnsi="Arial" w:cs="Arial"/>
                <w:b/>
                <w:bCs/>
                <w:i/>
                <w:color w:val="auto"/>
                <w:kern w:val="0"/>
                <w:sz w:val="24"/>
                <w:lang w:val="en-US" w:eastAsia="ar-SA"/>
                <w14:ligatures w14:val="none"/>
              </w:rPr>
              <w:t xml:space="preserve">Dave Findel-Hawkins </w:t>
            </w:r>
            <w:r w:rsidRPr="00A34B0F">
              <w:rPr>
                <w:rFonts w:ascii="Arial" w:eastAsia="Times New Roman" w:hAnsi="Arial" w:cs="Arial"/>
                <w:b/>
                <w:bCs/>
                <w:i/>
                <w:color w:val="auto"/>
                <w:kern w:val="0"/>
                <w:sz w:val="18"/>
                <w:szCs w:val="18"/>
                <w:lang w:val="en-US" w:eastAsia="ar-SA"/>
                <w14:ligatures w14:val="none"/>
              </w:rPr>
              <w:t>(Lead)</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BA88BE" w14:textId="77777777" w:rsidR="00100BF2" w:rsidRPr="0044104E" w:rsidRDefault="00100BF2" w:rsidP="00100BF2">
            <w:pPr>
              <w:ind w:left="24"/>
              <w:jc w:val="center"/>
              <w:rPr>
                <w:rFonts w:ascii="Arial" w:eastAsia="Arial" w:hAnsi="Arial" w:cs="Arial"/>
                <w:b/>
                <w:bCs/>
                <w:color w:val="auto"/>
                <w:sz w:val="24"/>
              </w:rPr>
            </w:pPr>
          </w:p>
        </w:tc>
      </w:tr>
      <w:tr w:rsidR="00100BF2" w:rsidRPr="0044104E" w14:paraId="35F05520" w14:textId="77777777" w:rsidTr="00AB79E9">
        <w:tblPrEx>
          <w:tblCellMar>
            <w:right w:w="67" w:type="dxa"/>
          </w:tblCellMar>
        </w:tblPrEx>
        <w:trPr>
          <w:gridBefore w:val="1"/>
          <w:gridAfter w:val="1"/>
          <w:wBefore w:w="71" w:type="dxa"/>
          <w:wAfter w:w="30" w:type="dxa"/>
          <w:trHeight w:val="498"/>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F1546" w14:textId="77777777" w:rsidR="00100BF2" w:rsidRPr="0044104E" w:rsidRDefault="00100BF2"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6A01857" w14:textId="58BF8934" w:rsidR="00100BF2" w:rsidRPr="0044104E" w:rsidRDefault="00074571" w:rsidP="00074571">
            <w:pPr>
              <w:suppressAutoHyphens/>
              <w:autoSpaceDN w:val="0"/>
              <w:spacing w:line="276" w:lineRule="auto"/>
              <w:textAlignment w:val="baseline"/>
              <w:rPr>
                <w:rFonts w:ascii="Arial" w:eastAsia="Arial" w:hAnsi="Arial" w:cs="Arial"/>
                <w:color w:val="auto"/>
                <w:sz w:val="24"/>
              </w:rPr>
            </w:pPr>
            <w:r w:rsidRPr="0044104E">
              <w:rPr>
                <w:rFonts w:ascii="Arial" w:hAnsi="Arial" w:cs="Arial"/>
                <w:color w:val="auto"/>
                <w:kern w:val="0"/>
                <w:sz w:val="24"/>
                <w:lang w:eastAsia="en-US"/>
                <w14:ligatures w14:val="none"/>
              </w:rPr>
              <w:t>All routes have been checked and route descriptions updated. Anyone wishing to check these please contact me.</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28976" w14:textId="77777777" w:rsidR="00100BF2" w:rsidRPr="0044104E" w:rsidRDefault="00100BF2" w:rsidP="00100BF2">
            <w:pPr>
              <w:ind w:left="24"/>
              <w:jc w:val="center"/>
              <w:rPr>
                <w:rFonts w:ascii="Arial" w:eastAsia="Arial" w:hAnsi="Arial" w:cs="Arial"/>
                <w:b/>
                <w:bCs/>
                <w:color w:val="auto"/>
                <w:sz w:val="24"/>
              </w:rPr>
            </w:pPr>
          </w:p>
        </w:tc>
      </w:tr>
      <w:tr w:rsidR="00100BF2" w:rsidRPr="0044104E" w14:paraId="4D8B3922"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3BEAC" w14:textId="77777777" w:rsidR="00100BF2" w:rsidRPr="0044104E" w:rsidRDefault="00100BF2"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67FE2" w14:textId="77777777" w:rsidR="00100BF2" w:rsidRPr="0044104E" w:rsidRDefault="00100BF2" w:rsidP="00100BF2">
            <w:pPr>
              <w:rPr>
                <w:rFonts w:ascii="Arial" w:eastAsia="Arial" w:hAnsi="Arial" w:cs="Arial"/>
                <w:b/>
                <w:b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C4F22A" w14:textId="77777777" w:rsidR="00100BF2" w:rsidRPr="0044104E" w:rsidRDefault="00100BF2" w:rsidP="00100BF2">
            <w:pPr>
              <w:ind w:left="24"/>
              <w:jc w:val="center"/>
              <w:rPr>
                <w:rFonts w:ascii="Arial" w:eastAsia="Arial" w:hAnsi="Arial" w:cs="Arial"/>
                <w:b/>
                <w:bCs/>
                <w:color w:val="auto"/>
                <w:sz w:val="24"/>
              </w:rPr>
            </w:pPr>
          </w:p>
        </w:tc>
      </w:tr>
      <w:tr w:rsidR="00100BF2" w:rsidRPr="0044104E" w14:paraId="7A5AD5E0"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D760D" w14:textId="355C5E9B" w:rsidR="00100BF2" w:rsidRPr="0044104E" w:rsidRDefault="00100BF2" w:rsidP="00100BF2">
            <w:pPr>
              <w:ind w:left="27"/>
              <w:jc w:val="center"/>
              <w:rPr>
                <w:rFonts w:ascii="Arial" w:eastAsia="Arial" w:hAnsi="Arial" w:cs="Arial"/>
                <w:b/>
                <w:bCs/>
                <w:color w:val="auto"/>
                <w:sz w:val="24"/>
              </w:rPr>
            </w:pPr>
            <w:r w:rsidRPr="0044104E">
              <w:rPr>
                <w:rFonts w:ascii="Arial" w:eastAsia="Arial" w:hAnsi="Arial" w:cs="Arial"/>
                <w:b/>
                <w:bCs/>
                <w:color w:val="auto"/>
                <w:sz w:val="24"/>
              </w:rPr>
              <w:t>(iv)</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6B174" w14:textId="6EBCA790" w:rsidR="00100BF2" w:rsidRPr="0044104E" w:rsidRDefault="00100BF2" w:rsidP="00100BF2">
            <w:pPr>
              <w:tabs>
                <w:tab w:val="left" w:pos="1276"/>
              </w:tabs>
              <w:suppressAutoHyphens/>
              <w:spacing w:line="240" w:lineRule="auto"/>
              <w:ind w:right="15"/>
              <w:rPr>
                <w:rFonts w:ascii="Arial" w:eastAsia="Arial" w:hAnsi="Arial" w:cs="Arial"/>
                <w:b/>
                <w:bCs/>
                <w:color w:val="auto"/>
                <w:sz w:val="24"/>
              </w:rPr>
            </w:pPr>
            <w:r w:rsidRPr="0044104E">
              <w:rPr>
                <w:rFonts w:ascii="Arial" w:eastAsia="Times New Roman" w:hAnsi="Arial" w:cs="Arial"/>
                <w:b/>
                <w:bCs/>
                <w:iCs/>
                <w:color w:val="auto"/>
                <w:kern w:val="0"/>
                <w:sz w:val="24"/>
                <w:lang w:val="en-US" w:eastAsia="ar-SA"/>
                <w14:ligatures w14:val="none"/>
              </w:rPr>
              <w:t>24th</w:t>
            </w:r>
            <w:r w:rsidRPr="0044104E">
              <w:rPr>
                <w:rFonts w:ascii="Arial" w:eastAsia="Times New Roman" w:hAnsi="Arial" w:cs="Arial"/>
                <w:b/>
                <w:bCs/>
                <w:i/>
                <w:color w:val="auto"/>
                <w:kern w:val="0"/>
                <w:sz w:val="24"/>
                <w:lang w:val="en-US" w:eastAsia="ar-SA"/>
                <w14:ligatures w14:val="none"/>
              </w:rPr>
              <w:t xml:space="preserve"> </w:t>
            </w:r>
            <w:r w:rsidRPr="0044104E">
              <w:rPr>
                <w:rFonts w:ascii="Arial" w:eastAsia="Times New Roman" w:hAnsi="Arial" w:cs="Arial"/>
                <w:b/>
                <w:bCs/>
                <w:iCs/>
                <w:color w:val="auto"/>
                <w:kern w:val="0"/>
                <w:sz w:val="24"/>
                <w:lang w:val="en-US" w:eastAsia="ar-SA"/>
                <w14:ligatures w14:val="none"/>
              </w:rPr>
              <w:t xml:space="preserve">Chiltern Kanter </w:t>
            </w:r>
            <w:r w:rsidRPr="0044104E">
              <w:rPr>
                <w:rFonts w:ascii="Arial" w:eastAsia="Times New Roman" w:hAnsi="Arial" w:cs="Arial"/>
                <w:b/>
                <w:bCs/>
                <w:i/>
                <w:color w:val="auto"/>
                <w:kern w:val="0"/>
                <w:sz w:val="24"/>
                <w:lang w:val="en-US" w:eastAsia="ar-SA"/>
                <w14:ligatures w14:val="none"/>
              </w:rPr>
              <w:t>(7th March 2027</w:t>
            </w:r>
            <w:r w:rsidRPr="0044104E">
              <w:rPr>
                <w:rFonts w:ascii="Arial" w:eastAsia="Times New Roman" w:hAnsi="Arial" w:cs="Arial"/>
                <w:b/>
                <w:bCs/>
                <w:iCs/>
                <w:color w:val="auto"/>
                <w:kern w:val="0"/>
                <w:sz w:val="24"/>
                <w:lang w:val="en-US" w:eastAsia="ar-SA"/>
                <w14:ligatures w14:val="none"/>
              </w:rPr>
              <w:t>)</w:t>
            </w:r>
            <w:r w:rsidRPr="0044104E">
              <w:rPr>
                <w:rFonts w:ascii="Arial" w:eastAsia="Times New Roman" w:hAnsi="Arial" w:cs="Arial"/>
                <w:b/>
                <w:bCs/>
                <w:i/>
                <w:color w:val="auto"/>
                <w:kern w:val="0"/>
                <w:sz w:val="24"/>
                <w:lang w:val="en-US" w:eastAsia="ar-SA"/>
                <w14:ligatures w14:val="none"/>
              </w:rPr>
              <w:t xml:space="preserve"> Roy Carter</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F29C16" w14:textId="77777777" w:rsidR="00100BF2" w:rsidRPr="0044104E" w:rsidRDefault="00100BF2" w:rsidP="00100BF2">
            <w:pPr>
              <w:ind w:left="24"/>
              <w:jc w:val="center"/>
              <w:rPr>
                <w:rFonts w:ascii="Arial" w:eastAsia="Arial" w:hAnsi="Arial" w:cs="Arial"/>
                <w:b/>
                <w:bCs/>
                <w:color w:val="auto"/>
                <w:sz w:val="24"/>
              </w:rPr>
            </w:pPr>
          </w:p>
        </w:tc>
      </w:tr>
      <w:tr w:rsidR="00100BF2" w:rsidRPr="0044104E" w14:paraId="534F6426"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47265" w14:textId="77777777" w:rsidR="00100BF2" w:rsidRPr="0044104E" w:rsidRDefault="00100BF2" w:rsidP="00100BF2">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69EAE0E" w14:textId="77777777" w:rsidR="00F1744E" w:rsidRPr="0044104E" w:rsidRDefault="00F1744E" w:rsidP="00D836BD">
            <w:pPr>
              <w:rPr>
                <w:rFonts w:ascii="Arial" w:hAnsi="Arial" w:cs="Arial"/>
                <w:sz w:val="24"/>
                <w:lang w:eastAsia="en-US"/>
              </w:rPr>
            </w:pPr>
            <w:r w:rsidRPr="0044104E">
              <w:rPr>
                <w:rFonts w:ascii="Arial" w:hAnsi="Arial" w:cs="Arial"/>
                <w:sz w:val="24"/>
                <w:lang w:eastAsia="en-US"/>
              </w:rPr>
              <w:t>The next Chiltern Kanter is the 24th Kanter and is set for Sunday 7th March 2027.</w:t>
            </w:r>
          </w:p>
          <w:p w14:paraId="50881B23" w14:textId="77777777" w:rsidR="00F1744E" w:rsidRPr="0044104E" w:rsidRDefault="00F1744E" w:rsidP="00D836BD">
            <w:pPr>
              <w:rPr>
                <w:rFonts w:ascii="Arial" w:hAnsi="Arial" w:cs="Arial"/>
                <w:sz w:val="24"/>
                <w:lang w:eastAsia="en-US"/>
              </w:rPr>
            </w:pPr>
            <w:r w:rsidRPr="0044104E">
              <w:rPr>
                <w:rFonts w:ascii="Arial" w:hAnsi="Arial" w:cs="Arial"/>
                <w:sz w:val="24"/>
                <w:lang w:eastAsia="en-US"/>
              </w:rPr>
              <w:t>Headquarters for the Kanter has been booked at Pitstone Memorial Hall and a £50 refundable deposit paid. The hire cost time (£409) has risen by 30% due to their new arrangements for hire being costed per hour rather than a daily rate (£288 in 2025). The hire of Aldbury Memorial Hall as Checkpoint 1 has a basic price of £10 per hour. The hire of Wigginton Village Hall as Checkpoints 2 &amp; 3 has increased in price with hire costs apportioned across the day, Am-£50/ Pm-£50/ Eve-£40. Hire cost was just £50 on the last Kanter. The entry cost has risen by 30% to £13 for LDWA members and £19.50 for non-members as recommended by the BBN finance subcommittee.</w:t>
            </w:r>
          </w:p>
          <w:p w14:paraId="307576A4" w14:textId="32F63655" w:rsidR="00D836BD" w:rsidRPr="00BF59F2" w:rsidRDefault="00F1744E" w:rsidP="00D836BD">
            <w:pPr>
              <w:rPr>
                <w:rFonts w:ascii="Arial" w:hAnsi="Arial" w:cs="Arial"/>
                <w:sz w:val="24"/>
                <w:lang w:eastAsia="en-US"/>
              </w:rPr>
            </w:pPr>
            <w:r w:rsidRPr="0044104E">
              <w:rPr>
                <w:rFonts w:ascii="Arial" w:hAnsi="Arial" w:cs="Arial"/>
                <w:sz w:val="24"/>
                <w:lang w:eastAsia="en-US"/>
              </w:rPr>
              <w:t xml:space="preserve">I am in the process of setting out the 3x routes and organising their recce with Mike &amp; Norman. Questions will need to be found to confirm walkers follow the Kanter routes we are designing. Ivinghoe Beacon is likely to be back on all routes and the certificate I’ve created encompasses the view from the </w:t>
            </w:r>
            <w:r w:rsidR="002741F6" w:rsidRPr="0044104E">
              <w:rPr>
                <w:rFonts w:ascii="Arial" w:hAnsi="Arial" w:cs="Arial"/>
                <w:sz w:val="24"/>
                <w:lang w:eastAsia="en-US"/>
              </w:rPr>
              <w:t>B</w:t>
            </w:r>
            <w:r w:rsidRPr="0044104E">
              <w:rPr>
                <w:rFonts w:ascii="Arial" w:hAnsi="Arial" w:cs="Arial"/>
                <w:sz w:val="24"/>
                <w:lang w:eastAsia="en-US"/>
              </w:rPr>
              <w:t xml:space="preserve">eacon. A decision has to made whether to include Completion Time on the </w:t>
            </w:r>
            <w:r w:rsidR="00D836BD" w:rsidRPr="0044104E">
              <w:rPr>
                <w:rFonts w:ascii="Arial" w:hAnsi="Arial" w:cs="Arial"/>
                <w:sz w:val="24"/>
                <w:lang w:eastAsia="en-US"/>
              </w:rPr>
              <w:t>certificate?????</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554546" w14:textId="77777777" w:rsidR="00100BF2" w:rsidRPr="0044104E" w:rsidRDefault="00100BF2" w:rsidP="00100BF2">
            <w:pPr>
              <w:ind w:left="24"/>
              <w:jc w:val="center"/>
              <w:rPr>
                <w:rFonts w:ascii="Arial" w:eastAsia="Arial" w:hAnsi="Arial" w:cs="Arial"/>
                <w:b/>
                <w:bCs/>
                <w:color w:val="auto"/>
                <w:sz w:val="24"/>
              </w:rPr>
            </w:pPr>
          </w:p>
        </w:tc>
      </w:tr>
      <w:tr w:rsidR="00831168" w:rsidRPr="0044104E" w14:paraId="6620431C"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33618" w14:textId="77777777" w:rsidR="00831168" w:rsidRPr="0044104E" w:rsidRDefault="00831168" w:rsidP="00A42615">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F00D2" w14:textId="0185527B" w:rsidR="00831168" w:rsidRPr="0044104E" w:rsidRDefault="00D11EC4" w:rsidP="00D11EC4">
            <w:pPr>
              <w:rPr>
                <w:rFonts w:ascii="Arial" w:eastAsia="Arial" w:hAnsi="Arial" w:cs="Arial"/>
                <w:color w:val="auto"/>
                <w:sz w:val="24"/>
              </w:rPr>
            </w:pPr>
            <w:r w:rsidRPr="0044104E">
              <w:rPr>
                <w:rFonts w:ascii="Arial" w:eastAsia="Arial" w:hAnsi="Arial" w:cs="Arial"/>
                <w:color w:val="auto"/>
                <w:sz w:val="24"/>
              </w:rPr>
              <w:t>It was agreed that the time should be entered on the certificate.</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F6AC7" w14:textId="77777777" w:rsidR="00831168" w:rsidRPr="0044104E" w:rsidRDefault="00831168" w:rsidP="00A42615">
            <w:pPr>
              <w:ind w:left="24"/>
              <w:jc w:val="center"/>
              <w:rPr>
                <w:rFonts w:ascii="Arial" w:eastAsia="Arial" w:hAnsi="Arial" w:cs="Arial"/>
                <w:b/>
                <w:bCs/>
                <w:color w:val="auto"/>
                <w:sz w:val="24"/>
              </w:rPr>
            </w:pPr>
          </w:p>
        </w:tc>
      </w:tr>
      <w:tr w:rsidR="00D11EC4" w:rsidRPr="0044104E" w14:paraId="43797035"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429CC" w14:textId="77777777" w:rsidR="00D11EC4" w:rsidRPr="0044104E" w:rsidRDefault="00D11EC4" w:rsidP="00A42615">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4214C" w14:textId="77ACFACE" w:rsidR="00D11EC4" w:rsidRPr="0044104E" w:rsidRDefault="003E0499" w:rsidP="003E0499">
            <w:pPr>
              <w:rPr>
                <w:rFonts w:ascii="Arial" w:eastAsia="Arial" w:hAnsi="Arial" w:cs="Arial"/>
                <w:color w:val="auto"/>
                <w:sz w:val="24"/>
              </w:rPr>
            </w:pPr>
            <w:r w:rsidRPr="0044104E">
              <w:rPr>
                <w:rFonts w:ascii="Arial" w:eastAsia="Arial" w:hAnsi="Arial" w:cs="Arial"/>
                <w:color w:val="auto"/>
                <w:sz w:val="24"/>
              </w:rPr>
              <w:t xml:space="preserve">Roy </w:t>
            </w:r>
            <w:r w:rsidR="00D9054D" w:rsidRPr="0044104E">
              <w:rPr>
                <w:rFonts w:ascii="Arial" w:eastAsia="Arial" w:hAnsi="Arial" w:cs="Arial"/>
                <w:color w:val="auto"/>
                <w:sz w:val="24"/>
              </w:rPr>
              <w:t xml:space="preserve">said he would check the </w:t>
            </w:r>
            <w:r w:rsidR="00502D95">
              <w:rPr>
                <w:rFonts w:ascii="Arial" w:eastAsia="Arial" w:hAnsi="Arial" w:cs="Arial"/>
                <w:color w:val="auto"/>
                <w:sz w:val="24"/>
              </w:rPr>
              <w:t>*</w:t>
            </w:r>
            <w:r w:rsidR="00D9054D" w:rsidRPr="0044104E">
              <w:rPr>
                <w:rFonts w:ascii="Arial" w:eastAsia="Arial" w:hAnsi="Arial" w:cs="Arial"/>
                <w:color w:val="auto"/>
                <w:sz w:val="24"/>
              </w:rPr>
              <w:t>toilet floo</w:t>
            </w:r>
            <w:r w:rsidR="00723A36" w:rsidRPr="0044104E">
              <w:rPr>
                <w:rFonts w:ascii="Arial" w:eastAsia="Arial" w:hAnsi="Arial" w:cs="Arial"/>
                <w:color w:val="auto"/>
                <w:sz w:val="24"/>
              </w:rPr>
              <w:t>ding” situation with</w:t>
            </w:r>
            <w:r w:rsidRPr="0044104E">
              <w:rPr>
                <w:rFonts w:ascii="Arial" w:eastAsia="Arial" w:hAnsi="Arial" w:cs="Arial"/>
                <w:color w:val="auto"/>
                <w:sz w:val="24"/>
              </w:rPr>
              <w:t xml:space="preserve"> the keyholder of the Aldbury CP</w:t>
            </w:r>
            <w:r w:rsidR="00723A36" w:rsidRPr="0044104E">
              <w:rPr>
                <w:rFonts w:ascii="Arial" w:eastAsia="Arial" w:hAnsi="Arial" w:cs="Arial"/>
                <w:color w:val="auto"/>
                <w:sz w:val="24"/>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E1E33" w14:textId="24A3AAD1" w:rsidR="00D11EC4" w:rsidRPr="00B34524" w:rsidRDefault="00FC6F48" w:rsidP="00A42615">
            <w:pPr>
              <w:ind w:left="24"/>
              <w:jc w:val="center"/>
              <w:rPr>
                <w:rFonts w:ascii="Arial" w:eastAsia="Arial" w:hAnsi="Arial" w:cs="Arial"/>
                <w:b/>
                <w:bCs/>
                <w:color w:val="auto"/>
                <w:sz w:val="24"/>
              </w:rPr>
            </w:pPr>
            <w:r w:rsidRPr="00B34524">
              <w:rPr>
                <w:rFonts w:ascii="Arial" w:eastAsia="Arial" w:hAnsi="Arial" w:cs="Arial"/>
                <w:b/>
                <w:bCs/>
                <w:color w:val="auto"/>
                <w:sz w:val="24"/>
              </w:rPr>
              <w:t>Roy</w:t>
            </w:r>
          </w:p>
        </w:tc>
      </w:tr>
      <w:tr w:rsidR="000974A1" w:rsidRPr="0044104E" w14:paraId="214FFC4B"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321D1" w14:textId="77777777" w:rsidR="000974A1" w:rsidRPr="0044104E" w:rsidRDefault="000974A1" w:rsidP="00A42615">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4FAB0" w14:textId="77777777" w:rsidR="000974A1" w:rsidRPr="0044104E" w:rsidRDefault="000974A1" w:rsidP="00F1744E">
            <w:pPr>
              <w:jc w:val="center"/>
              <w:rPr>
                <w:rFonts w:ascii="Arial" w:eastAsia="Arial" w:hAnsi="Arial" w:cs="Arial"/>
                <w:b/>
                <w:b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21FF67" w14:textId="77777777" w:rsidR="000974A1" w:rsidRPr="0044104E" w:rsidRDefault="000974A1" w:rsidP="00A42615">
            <w:pPr>
              <w:ind w:left="24"/>
              <w:jc w:val="center"/>
              <w:rPr>
                <w:rFonts w:ascii="Arial" w:eastAsia="Arial" w:hAnsi="Arial" w:cs="Arial"/>
                <w:b/>
                <w:bCs/>
                <w:color w:val="auto"/>
                <w:sz w:val="24"/>
              </w:rPr>
            </w:pPr>
          </w:p>
        </w:tc>
      </w:tr>
      <w:tr w:rsidR="000974A1" w:rsidRPr="0044104E" w14:paraId="5D631D8D"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7559D" w14:textId="2176AD51" w:rsidR="000974A1" w:rsidRPr="0044104E" w:rsidRDefault="00071CBB" w:rsidP="000974A1">
            <w:pPr>
              <w:ind w:left="27"/>
              <w:jc w:val="center"/>
              <w:rPr>
                <w:rFonts w:ascii="Arial" w:eastAsia="Arial" w:hAnsi="Arial" w:cs="Arial"/>
                <w:b/>
                <w:bCs/>
                <w:color w:val="auto"/>
                <w:sz w:val="24"/>
              </w:rPr>
            </w:pPr>
            <w:r w:rsidRPr="0044104E">
              <w:rPr>
                <w:rFonts w:ascii="Arial" w:eastAsia="Arial" w:hAnsi="Arial" w:cs="Arial"/>
                <w:b/>
                <w:bCs/>
                <w:color w:val="auto"/>
                <w:sz w:val="24"/>
              </w:rPr>
              <w:t>(v)</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C1CA2" w14:textId="44205764" w:rsidR="000974A1" w:rsidRPr="0044104E" w:rsidRDefault="000974A1" w:rsidP="000974A1">
            <w:pPr>
              <w:rPr>
                <w:rFonts w:ascii="Arial" w:eastAsia="Arial" w:hAnsi="Arial" w:cs="Arial"/>
                <w:b/>
                <w:bCs/>
                <w:color w:val="auto"/>
                <w:sz w:val="24"/>
              </w:rPr>
            </w:pPr>
            <w:r w:rsidRPr="0044104E">
              <w:rPr>
                <w:rFonts w:ascii="Arial" w:eastAsia="Times New Roman" w:hAnsi="Arial" w:cs="Arial"/>
                <w:b/>
                <w:bCs/>
                <w:iCs/>
                <w:color w:val="auto"/>
                <w:kern w:val="0"/>
                <w:sz w:val="24"/>
                <w:lang w:val="en-US" w:eastAsia="ar-SA"/>
                <w14:ligatures w14:val="none"/>
              </w:rPr>
              <w:t>Pick &amp; Mix 2027</w:t>
            </w:r>
            <w:r w:rsidR="002741F6" w:rsidRPr="0044104E">
              <w:rPr>
                <w:rFonts w:ascii="Arial" w:eastAsia="Times New Roman" w:hAnsi="Arial" w:cs="Arial"/>
                <w:iCs/>
                <w:color w:val="auto"/>
                <w:kern w:val="0"/>
                <w:sz w:val="24"/>
                <w:lang w:val="en-US" w:eastAsia="ar-SA"/>
                <w14:ligatures w14:val="none"/>
              </w:rPr>
              <w:t xml:space="preserve"> </w:t>
            </w:r>
            <w:r w:rsidR="002741F6" w:rsidRPr="0044104E">
              <w:rPr>
                <w:rFonts w:ascii="Arial" w:eastAsia="Times New Roman" w:hAnsi="Arial" w:cs="Arial"/>
                <w:b/>
                <w:bCs/>
                <w:i/>
                <w:color w:val="auto"/>
                <w:kern w:val="0"/>
                <w:sz w:val="24"/>
                <w:lang w:val="en-US" w:eastAsia="ar-SA"/>
                <w14:ligatures w14:val="none"/>
              </w:rPr>
              <w:t xml:space="preserve">Jim </w:t>
            </w:r>
            <w:r w:rsidR="00D32267" w:rsidRPr="0044104E">
              <w:rPr>
                <w:rFonts w:ascii="Arial" w:eastAsia="Times New Roman" w:hAnsi="Arial" w:cs="Arial"/>
                <w:b/>
                <w:bCs/>
                <w:i/>
                <w:color w:val="auto"/>
                <w:kern w:val="0"/>
                <w:sz w:val="24"/>
                <w:lang w:val="en-US" w:eastAsia="ar-SA"/>
                <w14:ligatures w14:val="none"/>
              </w:rPr>
              <w:t>Blakelock</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136053" w14:textId="77777777" w:rsidR="000974A1" w:rsidRPr="0044104E" w:rsidRDefault="000974A1" w:rsidP="000974A1">
            <w:pPr>
              <w:ind w:left="24"/>
              <w:jc w:val="center"/>
              <w:rPr>
                <w:rFonts w:ascii="Arial" w:eastAsia="Arial" w:hAnsi="Arial" w:cs="Arial"/>
                <w:b/>
                <w:bCs/>
                <w:color w:val="auto"/>
                <w:sz w:val="24"/>
              </w:rPr>
            </w:pPr>
          </w:p>
        </w:tc>
      </w:tr>
      <w:tr w:rsidR="000974A1" w:rsidRPr="0044104E" w14:paraId="51145750"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3EE49" w14:textId="77777777" w:rsidR="000974A1" w:rsidRPr="0044104E" w:rsidRDefault="000974A1" w:rsidP="000974A1">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9236F" w14:textId="2B0DE5E7" w:rsidR="000974A1" w:rsidRPr="0044104E" w:rsidRDefault="000974A1" w:rsidP="00D32267">
            <w:pPr>
              <w:shd w:val="clear" w:color="auto" w:fill="FFFFFF"/>
              <w:autoSpaceDN w:val="0"/>
              <w:spacing w:line="240" w:lineRule="auto"/>
              <w:rPr>
                <w:rFonts w:ascii="Arial" w:eastAsia="Arial" w:hAnsi="Arial" w:cs="Arial"/>
                <w:b/>
                <w:bCs/>
                <w:color w:val="auto"/>
                <w:sz w:val="24"/>
              </w:rPr>
            </w:pPr>
            <w:r w:rsidRPr="0044104E">
              <w:rPr>
                <w:rFonts w:ascii="Arial" w:eastAsia="Times New Roman" w:hAnsi="Arial" w:cs="Arial"/>
                <w:color w:val="auto"/>
                <w:kern w:val="0"/>
                <w:sz w:val="24"/>
                <w14:ligatures w14:val="none"/>
              </w:rPr>
              <w:t>Provisionally booked for 6th June 2027.</w:t>
            </w:r>
            <w:r w:rsidR="007F538D" w:rsidRPr="0044104E">
              <w:rPr>
                <w:rFonts w:ascii="Arial" w:eastAsia="Times New Roman" w:hAnsi="Arial" w:cs="Arial"/>
                <w:color w:val="auto"/>
                <w:kern w:val="0"/>
                <w:sz w:val="24"/>
                <w14:ligatures w14:val="none"/>
              </w:rPr>
              <w:t xml:space="preserve"> Jim will need help</w:t>
            </w:r>
            <w:r w:rsidR="00502D95">
              <w:rPr>
                <w:rFonts w:ascii="Arial" w:eastAsia="Times New Roman" w:hAnsi="Arial" w:cs="Arial"/>
                <w:color w:val="auto"/>
                <w:kern w:val="0"/>
                <w:sz w:val="24"/>
                <w14:ligatures w14:val="none"/>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14D04" w14:textId="77777777" w:rsidR="000974A1" w:rsidRPr="0044104E" w:rsidRDefault="000974A1" w:rsidP="000974A1">
            <w:pPr>
              <w:ind w:left="24"/>
              <w:jc w:val="center"/>
              <w:rPr>
                <w:rFonts w:ascii="Arial" w:eastAsia="Arial" w:hAnsi="Arial" w:cs="Arial"/>
                <w:b/>
                <w:bCs/>
                <w:color w:val="auto"/>
                <w:sz w:val="24"/>
              </w:rPr>
            </w:pPr>
          </w:p>
        </w:tc>
      </w:tr>
      <w:tr w:rsidR="000974A1" w:rsidRPr="0044104E" w14:paraId="17E83457"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67AEB" w14:textId="77777777" w:rsidR="000974A1" w:rsidRPr="0044104E" w:rsidRDefault="000974A1" w:rsidP="00A42615">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665E8" w14:textId="77777777" w:rsidR="000974A1" w:rsidRPr="0044104E" w:rsidRDefault="000974A1" w:rsidP="00D249F8">
            <w:pPr>
              <w:rPr>
                <w:rFonts w:ascii="Arial" w:eastAsia="Arial" w:hAnsi="Arial" w:cs="Arial"/>
                <w:b/>
                <w:bCs/>
                <w:color w:val="auto"/>
                <w:sz w:val="24"/>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05BA1" w14:textId="77777777" w:rsidR="000974A1" w:rsidRPr="0044104E" w:rsidRDefault="000974A1" w:rsidP="00A42615">
            <w:pPr>
              <w:ind w:left="24"/>
              <w:jc w:val="center"/>
              <w:rPr>
                <w:rFonts w:ascii="Arial" w:eastAsia="Arial" w:hAnsi="Arial" w:cs="Arial"/>
                <w:b/>
                <w:bCs/>
                <w:color w:val="auto"/>
                <w:sz w:val="24"/>
              </w:rPr>
            </w:pPr>
          </w:p>
        </w:tc>
      </w:tr>
      <w:tr w:rsidR="00100BF2" w:rsidRPr="0044104E" w14:paraId="1C262F6A"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59B29" w14:textId="6387C6E5" w:rsidR="00100BF2" w:rsidRPr="0044104E" w:rsidRDefault="007F538D" w:rsidP="00A42615">
            <w:pPr>
              <w:ind w:left="27"/>
              <w:jc w:val="center"/>
              <w:rPr>
                <w:rFonts w:ascii="Arial" w:eastAsia="Arial" w:hAnsi="Arial" w:cs="Arial"/>
                <w:b/>
                <w:bCs/>
                <w:color w:val="auto"/>
                <w:sz w:val="24"/>
              </w:rPr>
            </w:pPr>
            <w:r w:rsidRPr="0044104E">
              <w:rPr>
                <w:rFonts w:ascii="Arial" w:eastAsia="Arial" w:hAnsi="Arial" w:cs="Arial"/>
                <w:b/>
                <w:bCs/>
                <w:color w:val="auto"/>
                <w:sz w:val="24"/>
              </w:rPr>
              <w:t>(vi)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E58C0" w14:textId="4F3986D0" w:rsidR="00100BF2" w:rsidRPr="0044104E" w:rsidRDefault="001165E7" w:rsidP="00D249F8">
            <w:pPr>
              <w:rPr>
                <w:rFonts w:ascii="Arial" w:eastAsia="Arial" w:hAnsi="Arial" w:cs="Arial"/>
                <w:color w:val="auto"/>
                <w:sz w:val="24"/>
              </w:rPr>
            </w:pPr>
            <w:r>
              <w:rPr>
                <w:rFonts w:ascii="Arial" w:eastAsia="Arial" w:hAnsi="Arial" w:cs="Arial"/>
                <w:color w:val="auto"/>
                <w:sz w:val="24"/>
              </w:rPr>
              <w:t>M</w:t>
            </w:r>
            <w:r w:rsidR="00466D7E" w:rsidRPr="0044104E">
              <w:rPr>
                <w:rFonts w:ascii="Arial" w:eastAsia="Arial" w:hAnsi="Arial" w:cs="Arial"/>
                <w:color w:val="auto"/>
                <w:sz w:val="24"/>
              </w:rPr>
              <w:t xml:space="preserve">errian </w:t>
            </w:r>
            <w:r>
              <w:rPr>
                <w:rFonts w:ascii="Arial" w:eastAsia="Arial" w:hAnsi="Arial" w:cs="Arial"/>
                <w:color w:val="auto"/>
                <w:sz w:val="24"/>
              </w:rPr>
              <w:t xml:space="preserve">is </w:t>
            </w:r>
            <w:r w:rsidR="00466D7E" w:rsidRPr="0044104E">
              <w:rPr>
                <w:rFonts w:ascii="Arial" w:eastAsia="Arial" w:hAnsi="Arial" w:cs="Arial"/>
                <w:color w:val="auto"/>
                <w:sz w:val="24"/>
              </w:rPr>
              <w:t xml:space="preserve">standing down as “Event Admin” after the SS, </w:t>
            </w:r>
            <w:r w:rsidR="00BE6034">
              <w:rPr>
                <w:rFonts w:ascii="Arial" w:eastAsia="Arial" w:hAnsi="Arial" w:cs="Arial"/>
                <w:color w:val="auto"/>
                <w:sz w:val="24"/>
              </w:rPr>
              <w:t>T</w:t>
            </w:r>
            <w:r w:rsidR="00466D7E" w:rsidRPr="0044104E">
              <w:rPr>
                <w:rFonts w:ascii="Arial" w:eastAsia="Arial" w:hAnsi="Arial" w:cs="Arial"/>
                <w:color w:val="auto"/>
                <w:sz w:val="24"/>
              </w:rPr>
              <w:t>his would be a good opportunity to look at using PACER for some of our events.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6F83F5" w14:textId="3CF9A368" w:rsidR="00B34524" w:rsidRPr="0044104E" w:rsidRDefault="00B34524" w:rsidP="00B34524">
            <w:pPr>
              <w:ind w:left="24"/>
              <w:jc w:val="center"/>
              <w:rPr>
                <w:rFonts w:ascii="Arial" w:eastAsia="Arial" w:hAnsi="Arial" w:cs="Arial"/>
                <w:b/>
                <w:bCs/>
                <w:color w:val="auto"/>
                <w:sz w:val="24"/>
              </w:rPr>
            </w:pPr>
            <w:r>
              <w:rPr>
                <w:rFonts w:ascii="Arial" w:eastAsia="Arial" w:hAnsi="Arial" w:cs="Arial"/>
                <w:b/>
                <w:bCs/>
                <w:color w:val="auto"/>
                <w:sz w:val="24"/>
              </w:rPr>
              <w:t>Terry</w:t>
            </w:r>
          </w:p>
        </w:tc>
      </w:tr>
      <w:tr w:rsidR="007D65D9" w:rsidRPr="0044104E" w14:paraId="4F706D55" w14:textId="77777777" w:rsidTr="00AB79E9">
        <w:tblPrEx>
          <w:tblCellMar>
            <w:right w:w="67" w:type="dxa"/>
          </w:tblCellMar>
        </w:tblPrEx>
        <w:trPr>
          <w:gridBefore w:val="1"/>
          <w:gridAfter w:val="1"/>
          <w:wBefore w:w="71" w:type="dxa"/>
          <w:wAfter w:w="30" w:type="dxa"/>
          <w:trHeight w:val="286"/>
        </w:trPr>
        <w:tc>
          <w:tcPr>
            <w:tcW w:w="1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8E409" w14:textId="77777777" w:rsidR="007D65D9" w:rsidRPr="0044104E" w:rsidRDefault="007D65D9" w:rsidP="00A42615">
            <w:pPr>
              <w:ind w:left="27"/>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0F5A6" w14:textId="7734380F" w:rsidR="007D65D9" w:rsidRDefault="007D65D9" w:rsidP="00D249F8">
            <w:pPr>
              <w:rPr>
                <w:rFonts w:ascii="Arial" w:eastAsia="Arial" w:hAnsi="Arial" w:cs="Arial"/>
                <w:color w:val="auto"/>
                <w:sz w:val="24"/>
              </w:rPr>
            </w:pPr>
            <w:r w:rsidRPr="007A12B5">
              <w:rPr>
                <w:rFonts w:ascii="Arial" w:hAnsi="Arial" w:cs="Arial"/>
                <w:i/>
                <w:iCs/>
                <w:color w:val="000000" w:themeColor="text1"/>
                <w:kern w:val="0"/>
                <w:sz w:val="24"/>
                <w:lang w:eastAsia="en-US"/>
                <w14:ligatures w14:val="none"/>
              </w:rPr>
              <w:t>See post-meeting note p.11</w:t>
            </w:r>
            <w:r w:rsidR="00BD28EE">
              <w:rPr>
                <w:rFonts w:ascii="Arial" w:hAnsi="Arial" w:cs="Arial"/>
                <w:i/>
                <w:iCs/>
                <w:color w:val="000000" w:themeColor="text1"/>
                <w:kern w:val="0"/>
                <w:sz w:val="24"/>
                <w:lang w:eastAsia="en-US"/>
                <w14:ligatures w14:val="none"/>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9CCCFA" w14:textId="77777777" w:rsidR="007D65D9" w:rsidRDefault="007D65D9" w:rsidP="00B34524">
            <w:pPr>
              <w:ind w:left="24"/>
              <w:jc w:val="center"/>
              <w:rPr>
                <w:rFonts w:ascii="Arial" w:eastAsia="Arial" w:hAnsi="Arial" w:cs="Arial"/>
                <w:b/>
                <w:bCs/>
                <w:color w:val="auto"/>
                <w:sz w:val="24"/>
              </w:rPr>
            </w:pPr>
          </w:p>
        </w:tc>
      </w:tr>
      <w:tr w:rsidR="00100BF2" w:rsidRPr="0044104E" w14:paraId="21E414D2" w14:textId="77777777" w:rsidTr="00AB79E9">
        <w:tblPrEx>
          <w:tblCellMar>
            <w:right w:w="40" w:type="dxa"/>
          </w:tblCellMar>
        </w:tblPrEx>
        <w:trPr>
          <w:gridBefore w:val="3"/>
          <w:wBefore w:w="89" w:type="dxa"/>
          <w:trHeight w:val="333"/>
        </w:trPr>
        <w:tc>
          <w:tcPr>
            <w:tcW w:w="1150"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7925F89C" w14:textId="77777777" w:rsidR="00100BF2" w:rsidRPr="0044104E" w:rsidRDefault="00100BF2" w:rsidP="00100BF2">
            <w:pPr>
              <w:ind w:left="1"/>
              <w:rPr>
                <w:rFonts w:ascii="Arial" w:eastAsia="Arial" w:hAnsi="Arial" w:cs="Arial"/>
                <w:color w:val="auto"/>
                <w:sz w:val="24"/>
              </w:rPr>
            </w:pP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40BF6445" w14:textId="77777777" w:rsidR="00100BF2" w:rsidRPr="0044104E" w:rsidRDefault="00100BF2" w:rsidP="00100BF2">
            <w:pPr>
              <w:rPr>
                <w:rFonts w:ascii="Arial" w:eastAsia="Arial" w:hAnsi="Arial" w:cs="Arial"/>
                <w:color w:val="auto"/>
                <w:sz w:val="24"/>
              </w:rPr>
            </w:pPr>
            <w:r w:rsidRPr="0044104E">
              <w:rPr>
                <w:rFonts w:ascii="Arial" w:eastAsia="Arial" w:hAnsi="Arial" w:cs="Arial"/>
                <w:b/>
                <w:bCs/>
                <w:color w:val="auto"/>
                <w:sz w:val="24"/>
              </w:rPr>
              <w:t xml:space="preserve"> </w:t>
            </w:r>
          </w:p>
        </w:tc>
        <w:tc>
          <w:tcPr>
            <w:tcW w:w="1174"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09767E9D" w14:textId="2931749C" w:rsidR="00100BF2" w:rsidRPr="0044104E" w:rsidRDefault="00100BF2" w:rsidP="00100BF2">
            <w:pPr>
              <w:ind w:right="4"/>
              <w:jc w:val="center"/>
              <w:rPr>
                <w:rFonts w:ascii="Arial" w:eastAsia="Arial" w:hAnsi="Arial" w:cs="Arial"/>
                <w:color w:val="auto"/>
                <w:sz w:val="24"/>
              </w:rPr>
            </w:pPr>
          </w:p>
        </w:tc>
      </w:tr>
      <w:tr w:rsidR="00A42615" w:rsidRPr="0044104E" w14:paraId="25D16BB9" w14:textId="77777777" w:rsidTr="00AB79E9">
        <w:tblPrEx>
          <w:tblCellMar>
            <w:right w:w="40" w:type="dxa"/>
          </w:tblCellMar>
        </w:tblPrEx>
        <w:trPr>
          <w:gridBefore w:val="3"/>
          <w:wBefore w:w="89" w:type="dxa"/>
          <w:trHeight w:val="320"/>
        </w:trPr>
        <w:tc>
          <w:tcPr>
            <w:tcW w:w="1150"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45FF7037" w14:textId="169F4584" w:rsidR="00A42615" w:rsidRPr="0044104E" w:rsidRDefault="00A42615" w:rsidP="00A42615">
            <w:pPr>
              <w:ind w:left="1"/>
              <w:jc w:val="center"/>
              <w:rPr>
                <w:rFonts w:ascii="Arial" w:eastAsia="Arial" w:hAnsi="Arial" w:cs="Arial"/>
                <w:color w:val="auto"/>
                <w:sz w:val="24"/>
              </w:rPr>
            </w:pPr>
            <w:r w:rsidRPr="0044104E">
              <w:rPr>
                <w:rFonts w:ascii="Arial" w:eastAsia="Arial" w:hAnsi="Arial" w:cs="Arial"/>
                <w:b/>
                <w:bCs/>
                <w:color w:val="auto"/>
                <w:sz w:val="24"/>
              </w:rPr>
              <w:t>8.</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7380C319" w14:textId="39C49ED7" w:rsidR="00A42615" w:rsidRPr="0044104E" w:rsidRDefault="00A42615" w:rsidP="00A42615">
            <w:pPr>
              <w:rPr>
                <w:rFonts w:ascii="Arial" w:eastAsia="Arial" w:hAnsi="Arial" w:cs="Arial"/>
                <w:color w:val="auto"/>
                <w:sz w:val="24"/>
              </w:rPr>
            </w:pPr>
            <w:r w:rsidRPr="0044104E">
              <w:rPr>
                <w:rFonts w:ascii="Arial" w:eastAsia="Arial" w:hAnsi="Arial" w:cs="Arial"/>
                <w:b/>
                <w:bCs/>
                <w:color w:val="auto"/>
                <w:sz w:val="24"/>
              </w:rPr>
              <w:t>BBN Group Walks and Group Events</w:t>
            </w:r>
          </w:p>
        </w:tc>
        <w:tc>
          <w:tcPr>
            <w:tcW w:w="1174"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2DC97D1C" w14:textId="69534BED" w:rsidR="00A42615" w:rsidRPr="0044104E" w:rsidRDefault="00A42615" w:rsidP="00A42615">
            <w:pPr>
              <w:ind w:right="4"/>
              <w:jc w:val="center"/>
              <w:rPr>
                <w:rFonts w:ascii="Arial" w:eastAsia="Arial" w:hAnsi="Arial" w:cs="Arial"/>
                <w:color w:val="auto"/>
                <w:sz w:val="24"/>
              </w:rPr>
            </w:pPr>
          </w:p>
        </w:tc>
      </w:tr>
      <w:tr w:rsidR="00100BF2" w:rsidRPr="0044104E" w14:paraId="088EF787" w14:textId="77777777" w:rsidTr="00AB79E9">
        <w:tblPrEx>
          <w:tblCellMar>
            <w:right w:w="40" w:type="dxa"/>
          </w:tblCellMar>
        </w:tblPrEx>
        <w:trPr>
          <w:gridBefore w:val="3"/>
          <w:wBefore w:w="89" w:type="dxa"/>
          <w:trHeight w:val="286"/>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9834" w14:textId="070BC4D2" w:rsidR="00100BF2" w:rsidRPr="0044104E" w:rsidRDefault="00100BF2" w:rsidP="00100BF2">
            <w:pPr>
              <w:ind w:right="1"/>
              <w:jc w:val="center"/>
              <w:rPr>
                <w:rFonts w:ascii="Arial" w:eastAsia="Arial" w:hAnsi="Arial" w:cs="Arial"/>
                <w:color w:val="auto"/>
                <w:sz w:val="24"/>
              </w:rPr>
            </w:pPr>
            <w:r w:rsidRPr="0044104E">
              <w:rPr>
                <w:rFonts w:ascii="Arial" w:eastAsia="Arial" w:hAnsi="Arial" w:cs="Arial"/>
                <w:b/>
                <w:bCs/>
                <w:color w:val="auto"/>
                <w:sz w:val="24"/>
              </w:rPr>
              <w:t>(</w:t>
            </w:r>
            <w:r w:rsidR="00315A88" w:rsidRPr="0044104E">
              <w:rPr>
                <w:rFonts w:ascii="Arial" w:eastAsia="Arial" w:hAnsi="Arial" w:cs="Arial"/>
                <w:b/>
                <w:bCs/>
                <w:color w:val="auto"/>
                <w:sz w:val="24"/>
              </w:rPr>
              <w:t>i</w:t>
            </w:r>
            <w:r w:rsidRPr="0044104E">
              <w:rPr>
                <w:rFonts w:ascii="Arial" w:eastAsia="Arial" w:hAnsi="Arial" w:cs="Arial"/>
                <w:b/>
                <w:bCs/>
                <w:color w:val="auto"/>
                <w:sz w:val="24"/>
              </w:rPr>
              <w:t xml:space="preserve">) </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5D550" w14:textId="36F53EB3" w:rsidR="00100BF2" w:rsidRPr="0044104E" w:rsidRDefault="00100BF2" w:rsidP="00100BF2">
            <w:pPr>
              <w:rPr>
                <w:rFonts w:ascii="Arial" w:eastAsia="Arial" w:hAnsi="Arial" w:cs="Arial"/>
                <w:b/>
                <w:bCs/>
                <w:color w:val="auto"/>
                <w:sz w:val="24"/>
              </w:rPr>
            </w:pPr>
            <w:r w:rsidRPr="0044104E">
              <w:rPr>
                <w:rFonts w:ascii="Arial" w:eastAsia="Arial" w:hAnsi="Arial" w:cs="Arial"/>
                <w:b/>
                <w:bCs/>
                <w:color w:val="auto"/>
                <w:sz w:val="24"/>
              </w:rPr>
              <w:t xml:space="preserve">Weymouth Trip </w:t>
            </w:r>
            <w:r w:rsidRPr="0044104E">
              <w:rPr>
                <w:rFonts w:ascii="Arial" w:eastAsia="Arial" w:hAnsi="Arial" w:cs="Arial"/>
                <w:b/>
                <w:bCs/>
                <w:i/>
                <w:iCs/>
                <w:color w:val="auto"/>
                <w:sz w:val="24"/>
              </w:rPr>
              <w:t>(19th-23rd August 2026)</w:t>
            </w:r>
            <w:r w:rsidRPr="0044104E">
              <w:rPr>
                <w:rFonts w:ascii="Arial" w:eastAsia="Arial" w:hAnsi="Arial" w:cs="Arial"/>
                <w:b/>
                <w:bCs/>
                <w:color w:val="auto"/>
                <w:sz w:val="24"/>
              </w:rPr>
              <w:t xml:space="preserve">  </w:t>
            </w:r>
            <w:r w:rsidRPr="0044104E">
              <w:rPr>
                <w:rFonts w:ascii="Arial" w:eastAsia="Arial" w:hAnsi="Arial" w:cs="Arial"/>
                <w:b/>
                <w:bCs/>
                <w:i/>
                <w:iCs/>
                <w:color w:val="auto"/>
                <w:sz w:val="24"/>
              </w:rPr>
              <w:t>Roy Carter</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53068" w14:textId="750B8FB0" w:rsidR="00100BF2" w:rsidRPr="0044104E" w:rsidRDefault="00100BF2" w:rsidP="00100BF2">
            <w:pPr>
              <w:ind w:right="4"/>
              <w:jc w:val="center"/>
              <w:rPr>
                <w:rFonts w:ascii="Arial" w:eastAsia="Arial" w:hAnsi="Arial" w:cs="Arial"/>
                <w:color w:val="auto"/>
                <w:sz w:val="24"/>
              </w:rPr>
            </w:pPr>
          </w:p>
        </w:tc>
      </w:tr>
      <w:tr w:rsidR="00100BF2" w:rsidRPr="0044104E" w14:paraId="6C289C20" w14:textId="77777777" w:rsidTr="00AB79E9">
        <w:tblPrEx>
          <w:tblCellMar>
            <w:right w:w="40" w:type="dxa"/>
          </w:tblCellMar>
        </w:tblPrEx>
        <w:trPr>
          <w:gridBefore w:val="3"/>
          <w:wBefore w:w="89" w:type="dxa"/>
          <w:trHeight w:val="286"/>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D8D5"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B04D106" w14:textId="77777777" w:rsidR="00586EDD" w:rsidRPr="0044104E" w:rsidRDefault="00586EDD" w:rsidP="003653C8">
            <w:pPr>
              <w:suppressAutoHyphens/>
              <w:spacing w:line="276" w:lineRule="auto"/>
              <w:rPr>
                <w:rFonts w:ascii="Arial" w:eastAsiaTheme="minorHAnsi" w:hAnsi="Arial" w:cs="Arial"/>
                <w:color w:val="auto"/>
                <w:kern w:val="0"/>
                <w:sz w:val="24"/>
                <w:lang w:eastAsia="en-US"/>
                <w14:ligatures w14:val="none"/>
              </w:rPr>
            </w:pPr>
            <w:r w:rsidRPr="0044104E">
              <w:rPr>
                <w:rFonts w:ascii="Arial" w:eastAsiaTheme="minorHAnsi" w:hAnsi="Arial" w:cs="Arial"/>
                <w:color w:val="auto"/>
                <w:kern w:val="0"/>
                <w:sz w:val="24"/>
                <w:lang w:eastAsia="en-US"/>
                <w14:ligatures w14:val="none"/>
              </w:rPr>
              <w:t xml:space="preserve">The BBN holiday has been set at the Royal Hotel in Weymouth from Wednesday 19th August to Sunday 23rd August 2026. It is the week before the August Bank Holiday. All places have now been booked and paid for. The 2x remaining reserved rooms have not been taken up and individual deposits lost. </w:t>
            </w:r>
          </w:p>
          <w:p w14:paraId="0B9060AA" w14:textId="3FB57075" w:rsidR="00100BF2" w:rsidRPr="0044104E" w:rsidRDefault="00586EDD" w:rsidP="003653C8">
            <w:pPr>
              <w:suppressAutoHyphens/>
              <w:spacing w:line="276" w:lineRule="auto"/>
              <w:rPr>
                <w:rFonts w:ascii="Arial" w:eastAsia="Arial" w:hAnsi="Arial" w:cs="Arial"/>
                <w:color w:val="auto"/>
                <w:sz w:val="24"/>
              </w:rPr>
            </w:pPr>
            <w:r w:rsidRPr="0044104E">
              <w:rPr>
                <w:rFonts w:ascii="Arial" w:eastAsiaTheme="minorHAnsi" w:hAnsi="Arial" w:cs="Arial"/>
                <w:color w:val="auto"/>
                <w:kern w:val="0"/>
                <w:sz w:val="24"/>
                <w:lang w:eastAsia="en-US"/>
                <w14:ligatures w14:val="none"/>
              </w:rPr>
              <w:t xml:space="preserve">Route plans have been prepared with help from John Chesher and we are ready to print and include them in the walking programme. Some changes had to be made due to South West Coast Path closures and new housing and caravan sites that have sprung up. Start points for walks have been established for car, bus and train journeys. We are in a good position to start the holiday.  </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D901D8" w14:textId="77777777" w:rsidR="00100BF2" w:rsidRPr="0044104E" w:rsidRDefault="00100BF2" w:rsidP="00100BF2">
            <w:pPr>
              <w:ind w:right="4"/>
              <w:jc w:val="center"/>
              <w:rPr>
                <w:rFonts w:ascii="Arial" w:eastAsia="Arial" w:hAnsi="Arial" w:cs="Arial"/>
                <w:color w:val="auto"/>
                <w:sz w:val="24"/>
              </w:rPr>
            </w:pPr>
          </w:p>
        </w:tc>
      </w:tr>
      <w:tr w:rsidR="00100BF2" w:rsidRPr="0044104E" w14:paraId="44EBC92F" w14:textId="77777777" w:rsidTr="00AB79E9">
        <w:tblPrEx>
          <w:tblCellMar>
            <w:right w:w="40" w:type="dxa"/>
          </w:tblCellMar>
        </w:tblPrEx>
        <w:trPr>
          <w:gridBefore w:val="3"/>
          <w:wBefore w:w="89" w:type="dxa"/>
          <w:trHeight w:val="286"/>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6F90B"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7D00F9" w14:textId="270F9718" w:rsidR="00100BF2" w:rsidRPr="0044104E" w:rsidRDefault="000C06F3" w:rsidP="00100BF2">
            <w:pPr>
              <w:tabs>
                <w:tab w:val="left" w:pos="567"/>
              </w:tabs>
              <w:suppressAutoHyphens/>
              <w:spacing w:line="240" w:lineRule="auto"/>
              <w:rPr>
                <w:rFonts w:ascii="Arial" w:eastAsiaTheme="minorHAnsi" w:hAnsi="Arial" w:cs="Arial"/>
                <w:color w:val="auto"/>
                <w:kern w:val="0"/>
                <w:sz w:val="24"/>
                <w:lang w:eastAsia="en-US"/>
                <w14:ligatures w14:val="none"/>
              </w:rPr>
            </w:pPr>
            <w:r w:rsidRPr="0044104E">
              <w:rPr>
                <w:rFonts w:ascii="Arial" w:eastAsiaTheme="minorHAnsi" w:hAnsi="Arial" w:cs="Arial"/>
                <w:color w:val="auto"/>
                <w:kern w:val="0"/>
                <w:sz w:val="24"/>
                <w:lang w:eastAsia="en-US"/>
                <w14:ligatures w14:val="none"/>
              </w:rPr>
              <w:t xml:space="preserve">Roy confirmed </w:t>
            </w:r>
            <w:r w:rsidR="00DD5B65" w:rsidRPr="0044104E">
              <w:rPr>
                <w:rFonts w:ascii="Arial" w:eastAsiaTheme="minorHAnsi" w:hAnsi="Arial" w:cs="Arial"/>
                <w:color w:val="auto"/>
                <w:kern w:val="0"/>
                <w:sz w:val="24"/>
                <w:lang w:eastAsia="en-US"/>
                <w14:ligatures w14:val="none"/>
              </w:rPr>
              <w:t xml:space="preserve">members can make their own accommodation </w:t>
            </w:r>
            <w:r w:rsidR="00B6536E" w:rsidRPr="0044104E">
              <w:rPr>
                <w:rFonts w:ascii="Arial" w:eastAsiaTheme="minorHAnsi" w:hAnsi="Arial" w:cs="Arial"/>
                <w:color w:val="auto"/>
                <w:kern w:val="0"/>
                <w:sz w:val="24"/>
                <w:lang w:eastAsia="en-US"/>
                <w14:ligatures w14:val="none"/>
              </w:rPr>
              <w:t>arrangements</w:t>
            </w:r>
            <w:r w:rsidR="00DD5B65" w:rsidRPr="0044104E">
              <w:rPr>
                <w:rFonts w:ascii="Arial" w:eastAsiaTheme="minorHAnsi" w:hAnsi="Arial" w:cs="Arial"/>
                <w:color w:val="auto"/>
                <w:kern w:val="0"/>
                <w:sz w:val="24"/>
                <w:lang w:eastAsia="en-US"/>
                <w14:ligatures w14:val="none"/>
              </w:rPr>
              <w:t xml:space="preserve"> and join any of the walks.</w:t>
            </w:r>
            <w:r w:rsidR="00736F16" w:rsidRPr="0044104E">
              <w:rPr>
                <w:rFonts w:ascii="Arial" w:eastAsiaTheme="minorHAnsi" w:hAnsi="Arial" w:cs="Arial"/>
                <w:color w:val="auto"/>
                <w:kern w:val="0"/>
                <w:sz w:val="24"/>
                <w:lang w:eastAsia="en-US"/>
                <w14:ligatures w14:val="none"/>
              </w:rPr>
              <w:t xml:space="preserve"> The itinerary is on the website.</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5771DC" w14:textId="77777777" w:rsidR="00B6536E" w:rsidRPr="00FC5639" w:rsidRDefault="00B6536E" w:rsidP="00100BF2">
            <w:pPr>
              <w:ind w:right="4"/>
              <w:jc w:val="center"/>
              <w:rPr>
                <w:rFonts w:ascii="Arial" w:eastAsia="Arial" w:hAnsi="Arial" w:cs="Arial"/>
                <w:b/>
                <w:bCs/>
                <w:color w:val="auto"/>
                <w:sz w:val="24"/>
              </w:rPr>
            </w:pPr>
            <w:r w:rsidRPr="00FC5639">
              <w:rPr>
                <w:rFonts w:ascii="Arial" w:eastAsia="Arial" w:hAnsi="Arial" w:cs="Arial"/>
                <w:b/>
                <w:bCs/>
                <w:color w:val="auto"/>
                <w:sz w:val="24"/>
              </w:rPr>
              <w:t xml:space="preserve">Gill </w:t>
            </w:r>
          </w:p>
          <w:p w14:paraId="089B3278" w14:textId="668DADF5" w:rsidR="00100BF2" w:rsidRPr="0044104E" w:rsidRDefault="00B6536E" w:rsidP="00100BF2">
            <w:pPr>
              <w:ind w:right="4"/>
              <w:jc w:val="center"/>
              <w:rPr>
                <w:rFonts w:ascii="Arial" w:eastAsia="Arial" w:hAnsi="Arial" w:cs="Arial"/>
                <w:color w:val="auto"/>
                <w:sz w:val="24"/>
              </w:rPr>
            </w:pPr>
            <w:r w:rsidRPr="00FC5639">
              <w:rPr>
                <w:rFonts w:ascii="Arial" w:eastAsia="Arial" w:hAnsi="Arial" w:cs="Arial"/>
                <w:b/>
                <w:bCs/>
                <w:color w:val="auto"/>
                <w:sz w:val="24"/>
              </w:rPr>
              <w:t>T/N</w:t>
            </w:r>
          </w:p>
        </w:tc>
      </w:tr>
      <w:tr w:rsidR="00100BF2" w:rsidRPr="0044104E" w14:paraId="79C4E505" w14:textId="77777777" w:rsidTr="00AB79E9">
        <w:tblPrEx>
          <w:tblCellMar>
            <w:right w:w="40" w:type="dxa"/>
          </w:tblCellMar>
        </w:tblPrEx>
        <w:trPr>
          <w:gridBefore w:val="3"/>
          <w:wBefore w:w="89" w:type="dxa"/>
          <w:trHeight w:val="286"/>
        </w:trPr>
        <w:tc>
          <w:tcPr>
            <w:tcW w:w="1150"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5873F813"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7400CF9C" w14:textId="77777777" w:rsidR="00100BF2" w:rsidRPr="0044104E" w:rsidRDefault="00100BF2" w:rsidP="00100BF2">
            <w:pPr>
              <w:rPr>
                <w:rFonts w:ascii="Arial" w:eastAsia="Arial" w:hAnsi="Arial" w:cs="Arial"/>
                <w:color w:val="auto"/>
                <w:sz w:val="24"/>
              </w:rPr>
            </w:pPr>
          </w:p>
        </w:tc>
        <w:tc>
          <w:tcPr>
            <w:tcW w:w="1174"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5E29844A" w14:textId="77777777" w:rsidR="00100BF2" w:rsidRPr="0044104E" w:rsidRDefault="00100BF2" w:rsidP="00100BF2">
            <w:pPr>
              <w:ind w:right="4"/>
              <w:jc w:val="center"/>
              <w:rPr>
                <w:rFonts w:ascii="Arial" w:eastAsia="Arial" w:hAnsi="Arial" w:cs="Arial"/>
                <w:b/>
                <w:bCs/>
                <w:color w:val="auto"/>
                <w:sz w:val="24"/>
              </w:rPr>
            </w:pPr>
          </w:p>
        </w:tc>
      </w:tr>
      <w:tr w:rsidR="00A42615" w:rsidRPr="0044104E" w14:paraId="4529D2BE" w14:textId="77777777" w:rsidTr="00AB79E9">
        <w:tblPrEx>
          <w:tblCellMar>
            <w:right w:w="40" w:type="dxa"/>
          </w:tblCellMar>
        </w:tblPrEx>
        <w:trPr>
          <w:gridBefore w:val="3"/>
          <w:wBefore w:w="89" w:type="dxa"/>
          <w:trHeight w:val="286"/>
        </w:trPr>
        <w:tc>
          <w:tcPr>
            <w:tcW w:w="1150"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3072B91C" w14:textId="60E3BEA9" w:rsidR="00A42615" w:rsidRPr="0044104E" w:rsidRDefault="00A42615" w:rsidP="00A42615">
            <w:pPr>
              <w:ind w:right="1"/>
              <w:jc w:val="center"/>
              <w:rPr>
                <w:rFonts w:ascii="Arial" w:eastAsia="Arial" w:hAnsi="Arial" w:cs="Arial"/>
                <w:b/>
                <w:bCs/>
                <w:color w:val="auto"/>
                <w:sz w:val="24"/>
              </w:rPr>
            </w:pPr>
            <w:r w:rsidRPr="0044104E">
              <w:rPr>
                <w:rFonts w:ascii="Arial" w:eastAsia="Arial" w:hAnsi="Arial" w:cs="Arial"/>
                <w:b/>
                <w:bCs/>
                <w:color w:val="auto"/>
                <w:sz w:val="24"/>
              </w:rPr>
              <w:t>9</w:t>
            </w:r>
            <w:r w:rsidR="00235C41" w:rsidRPr="0044104E">
              <w:rPr>
                <w:rFonts w:ascii="Arial" w:eastAsia="Arial" w:hAnsi="Arial" w:cs="Arial"/>
                <w:b/>
                <w:bCs/>
                <w:color w:val="auto"/>
                <w:sz w:val="24"/>
              </w:rPr>
              <w:t>.</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3C343A7E" w14:textId="14A6019D" w:rsidR="00A42615" w:rsidRPr="0044104E" w:rsidRDefault="00A42615" w:rsidP="00A42615">
            <w:pPr>
              <w:rPr>
                <w:rFonts w:ascii="Arial" w:eastAsia="Arial" w:hAnsi="Arial" w:cs="Arial"/>
                <w:b/>
                <w:bCs/>
                <w:color w:val="auto"/>
                <w:sz w:val="24"/>
              </w:rPr>
            </w:pPr>
            <w:r w:rsidRPr="0044104E">
              <w:rPr>
                <w:rFonts w:ascii="Arial" w:eastAsia="Times New Roman" w:hAnsi="Arial" w:cs="Arial"/>
                <w:b/>
                <w:color w:val="auto"/>
                <w:kern w:val="0"/>
                <w:sz w:val="24"/>
                <w:lang w:val="en-US" w:eastAsia="ar-SA"/>
                <w14:ligatures w14:val="none"/>
              </w:rPr>
              <w:t>Financial Matters/Projects/Donations</w:t>
            </w:r>
            <w:r w:rsidRPr="0044104E">
              <w:rPr>
                <w:rFonts w:ascii="Arial" w:eastAsia="Times New Roman" w:hAnsi="Arial" w:cs="Arial"/>
                <w:b/>
                <w:color w:val="auto"/>
                <w:kern w:val="0"/>
                <w:sz w:val="24"/>
                <w:lang w:val="en-US" w:eastAsia="ar-SA"/>
                <w14:ligatures w14:val="none"/>
              </w:rPr>
              <w:tab/>
            </w:r>
          </w:p>
        </w:tc>
        <w:tc>
          <w:tcPr>
            <w:tcW w:w="1174"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3AB4CD04" w14:textId="77777777" w:rsidR="00A42615" w:rsidRPr="0044104E" w:rsidRDefault="00A42615" w:rsidP="00A42615">
            <w:pPr>
              <w:ind w:right="4"/>
              <w:jc w:val="center"/>
              <w:rPr>
                <w:rFonts w:ascii="Arial" w:eastAsia="Arial" w:hAnsi="Arial" w:cs="Arial"/>
                <w:b/>
                <w:bCs/>
                <w:color w:val="auto"/>
                <w:sz w:val="24"/>
              </w:rPr>
            </w:pPr>
          </w:p>
        </w:tc>
      </w:tr>
      <w:tr w:rsidR="00100BF2" w:rsidRPr="0044104E" w14:paraId="7B6C799B" w14:textId="77777777" w:rsidTr="00AB79E9">
        <w:tblPrEx>
          <w:tblCellMar>
            <w:right w:w="40" w:type="dxa"/>
          </w:tblCellMar>
        </w:tblPrEx>
        <w:trPr>
          <w:gridBefore w:val="3"/>
          <w:wBefore w:w="89" w:type="dxa"/>
          <w:trHeight w:val="306"/>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662D3" w14:textId="229E4FDE" w:rsidR="00100BF2" w:rsidRPr="0044104E" w:rsidRDefault="00100BF2" w:rsidP="00100BF2">
            <w:pPr>
              <w:ind w:right="1"/>
              <w:jc w:val="center"/>
              <w:rPr>
                <w:rFonts w:ascii="Arial" w:eastAsia="Arial" w:hAnsi="Arial" w:cs="Arial"/>
                <w:b/>
                <w:bCs/>
                <w:color w:val="auto"/>
                <w:sz w:val="24"/>
              </w:rPr>
            </w:pPr>
            <w:r w:rsidRPr="0044104E">
              <w:rPr>
                <w:rFonts w:ascii="Arial" w:eastAsia="Arial" w:hAnsi="Arial" w:cs="Arial"/>
                <w:b/>
                <w:bCs/>
                <w:color w:val="auto"/>
                <w:sz w:val="24"/>
              </w:rPr>
              <w:t>(</w:t>
            </w:r>
            <w:r w:rsidR="00252A72" w:rsidRPr="0044104E">
              <w:rPr>
                <w:rFonts w:ascii="Arial" w:eastAsia="Arial" w:hAnsi="Arial" w:cs="Arial"/>
                <w:b/>
                <w:bCs/>
                <w:color w:val="auto"/>
                <w:sz w:val="24"/>
              </w:rPr>
              <w:t>i</w:t>
            </w:r>
            <w:r w:rsidRPr="0044104E">
              <w:rPr>
                <w:rFonts w:ascii="Arial" w:eastAsia="Arial" w:hAnsi="Arial" w:cs="Arial"/>
                <w:b/>
                <w:bCs/>
                <w:color w:val="auto"/>
                <w:sz w:val="24"/>
              </w:rPr>
              <w:t>)</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A00CF" w14:textId="79733616" w:rsidR="00100BF2" w:rsidRPr="0044104E" w:rsidRDefault="00100BF2" w:rsidP="00100BF2">
            <w:pPr>
              <w:tabs>
                <w:tab w:val="left" w:pos="1276"/>
              </w:tabs>
              <w:ind w:left="709" w:hanging="709"/>
              <w:rPr>
                <w:rFonts w:ascii="Arial" w:eastAsia="Arial" w:hAnsi="Arial" w:cs="Arial"/>
                <w:b/>
                <w:bCs/>
                <w:color w:val="auto"/>
                <w:sz w:val="24"/>
              </w:rPr>
            </w:pPr>
            <w:r w:rsidRPr="0044104E">
              <w:rPr>
                <w:rFonts w:ascii="Arial" w:eastAsia="Arial" w:hAnsi="Arial" w:cs="Arial"/>
                <w:b/>
                <w:bCs/>
                <w:color w:val="auto"/>
                <w:sz w:val="24"/>
              </w:rPr>
              <w:t xml:space="preserve">Greensand Ridge Benches  </w:t>
            </w:r>
            <w:r w:rsidRPr="0044104E">
              <w:rPr>
                <w:rFonts w:ascii="Arial" w:eastAsia="Arial" w:hAnsi="Arial" w:cs="Arial"/>
                <w:b/>
                <w:bCs/>
                <w:i/>
                <w:iCs/>
                <w:color w:val="auto"/>
                <w:sz w:val="24"/>
              </w:rPr>
              <w:t>Terry Brown</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7DDBF7" w14:textId="77777777" w:rsidR="00100BF2" w:rsidRPr="0044104E" w:rsidRDefault="00100BF2" w:rsidP="00100BF2">
            <w:pPr>
              <w:ind w:left="3"/>
              <w:jc w:val="center"/>
              <w:rPr>
                <w:rFonts w:ascii="Arial" w:eastAsia="Arial" w:hAnsi="Arial" w:cs="Arial"/>
                <w:b/>
                <w:bCs/>
                <w:color w:val="auto"/>
                <w:sz w:val="24"/>
              </w:rPr>
            </w:pPr>
          </w:p>
        </w:tc>
      </w:tr>
      <w:tr w:rsidR="00100BF2" w:rsidRPr="0044104E" w14:paraId="74F8D04D" w14:textId="77777777" w:rsidTr="00AB79E9">
        <w:tblPrEx>
          <w:tblCellMar>
            <w:right w:w="40" w:type="dxa"/>
          </w:tblCellMar>
        </w:tblPrEx>
        <w:trPr>
          <w:gridBefore w:val="3"/>
          <w:wBefore w:w="89" w:type="dxa"/>
          <w:trHeight w:val="226"/>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BB3C8"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DCEFD4" w14:textId="47FE00C8" w:rsidR="00100BF2" w:rsidRPr="0044104E" w:rsidRDefault="00100BF2" w:rsidP="00D61184">
            <w:pPr>
              <w:ind w:left="34" w:hanging="142"/>
              <w:rPr>
                <w:rFonts w:ascii="Arial" w:hAnsi="Arial" w:cs="Arial"/>
                <w:color w:val="auto"/>
                <w:sz w:val="24"/>
              </w:rPr>
            </w:pPr>
            <w:r w:rsidRPr="0044104E">
              <w:rPr>
                <w:rFonts w:ascii="Arial" w:hAnsi="Arial" w:cs="Arial"/>
                <w:color w:val="auto"/>
                <w:sz w:val="24"/>
              </w:rPr>
              <w:t>.</w:t>
            </w:r>
            <w:r w:rsidR="0054488E" w:rsidRPr="0044104E">
              <w:rPr>
                <w:rFonts w:ascii="Arial" w:hAnsi="Arial" w:cs="Arial"/>
                <w:color w:val="auto"/>
                <w:sz w:val="24"/>
              </w:rPr>
              <w:t xml:space="preserve">Terry confirmed </w:t>
            </w:r>
            <w:r w:rsidR="00777F53" w:rsidRPr="0044104E">
              <w:rPr>
                <w:rFonts w:ascii="Arial" w:hAnsi="Arial" w:cs="Arial"/>
                <w:color w:val="auto"/>
                <w:sz w:val="24"/>
              </w:rPr>
              <w:t xml:space="preserve">that the </w:t>
            </w:r>
            <w:r w:rsidR="00736F16" w:rsidRPr="0044104E">
              <w:rPr>
                <w:rFonts w:ascii="Arial" w:hAnsi="Arial" w:cs="Arial"/>
                <w:color w:val="auto"/>
                <w:sz w:val="24"/>
              </w:rPr>
              <w:t>Clophill</w:t>
            </w:r>
            <w:r w:rsidR="00AD55F3" w:rsidRPr="0044104E">
              <w:rPr>
                <w:rFonts w:ascii="Arial" w:hAnsi="Arial" w:cs="Arial"/>
                <w:color w:val="auto"/>
                <w:sz w:val="24"/>
              </w:rPr>
              <w:t xml:space="preserve"> bench is </w:t>
            </w:r>
            <w:r w:rsidR="00D61184" w:rsidRPr="0044104E">
              <w:rPr>
                <w:rFonts w:ascii="Arial" w:hAnsi="Arial" w:cs="Arial"/>
                <w:color w:val="auto"/>
                <w:sz w:val="24"/>
              </w:rPr>
              <w:t>n</w:t>
            </w:r>
            <w:r w:rsidR="0057667F" w:rsidRPr="0044104E">
              <w:rPr>
                <w:rFonts w:ascii="Arial" w:hAnsi="Arial" w:cs="Arial"/>
                <w:color w:val="auto"/>
                <w:sz w:val="24"/>
              </w:rPr>
              <w:t xml:space="preserve">ow </w:t>
            </w:r>
            <w:r w:rsidR="00AD55F3" w:rsidRPr="0044104E">
              <w:rPr>
                <w:rFonts w:ascii="Arial" w:hAnsi="Arial" w:cs="Arial"/>
                <w:color w:val="auto"/>
                <w:sz w:val="24"/>
              </w:rPr>
              <w:t xml:space="preserve">in place.  </w:t>
            </w:r>
            <w:r w:rsidR="00BD2834">
              <w:rPr>
                <w:rFonts w:ascii="Arial" w:hAnsi="Arial" w:cs="Arial"/>
                <w:color w:val="auto"/>
                <w:sz w:val="24"/>
              </w:rPr>
              <w:t>O</w:t>
            </w:r>
            <w:r w:rsidR="00F84CC8" w:rsidRPr="0044104E">
              <w:rPr>
                <w:rFonts w:ascii="Arial" w:hAnsi="Arial" w:cs="Arial"/>
                <w:color w:val="auto"/>
                <w:sz w:val="24"/>
              </w:rPr>
              <w:t xml:space="preserve">ngoing </w:t>
            </w:r>
            <w:r w:rsidR="00AD55F3" w:rsidRPr="0044104E">
              <w:rPr>
                <w:rFonts w:ascii="Arial" w:hAnsi="Arial" w:cs="Arial"/>
                <w:color w:val="auto"/>
                <w:sz w:val="24"/>
              </w:rPr>
              <w:t>problems w</w:t>
            </w:r>
            <w:r w:rsidR="0057667F" w:rsidRPr="0044104E">
              <w:rPr>
                <w:rFonts w:ascii="Arial" w:hAnsi="Arial" w:cs="Arial"/>
                <w:color w:val="auto"/>
                <w:sz w:val="24"/>
              </w:rPr>
              <w:t>ith</w:t>
            </w:r>
            <w:r w:rsidR="00AD55F3" w:rsidRPr="0044104E">
              <w:rPr>
                <w:rFonts w:ascii="Arial" w:hAnsi="Arial" w:cs="Arial"/>
                <w:color w:val="auto"/>
                <w:sz w:val="24"/>
              </w:rPr>
              <w:t xml:space="preserve"> the </w:t>
            </w:r>
            <w:r w:rsidR="00F84CC8" w:rsidRPr="0044104E">
              <w:rPr>
                <w:rFonts w:ascii="Arial" w:hAnsi="Arial" w:cs="Arial"/>
                <w:color w:val="auto"/>
                <w:sz w:val="24"/>
              </w:rPr>
              <w:t>Millbrook</w:t>
            </w:r>
            <w:r w:rsidR="00AD55F3" w:rsidRPr="0044104E">
              <w:rPr>
                <w:rFonts w:ascii="Arial" w:hAnsi="Arial" w:cs="Arial"/>
                <w:color w:val="auto"/>
                <w:sz w:val="24"/>
              </w:rPr>
              <w:t xml:space="preserve"> </w:t>
            </w:r>
            <w:r w:rsidR="00F84CC8" w:rsidRPr="0044104E">
              <w:rPr>
                <w:rFonts w:ascii="Arial" w:hAnsi="Arial" w:cs="Arial"/>
                <w:color w:val="auto"/>
                <w:sz w:val="24"/>
              </w:rPr>
              <w:t>b</w:t>
            </w:r>
            <w:r w:rsidR="00AD55F3" w:rsidRPr="0044104E">
              <w:rPr>
                <w:rFonts w:ascii="Arial" w:hAnsi="Arial" w:cs="Arial"/>
                <w:color w:val="auto"/>
                <w:sz w:val="24"/>
              </w:rPr>
              <w:t>ench</w:t>
            </w:r>
            <w:r w:rsidR="005B4F8A">
              <w:rPr>
                <w:rFonts w:ascii="Arial" w:hAnsi="Arial" w:cs="Arial"/>
                <w:color w:val="auto"/>
                <w:sz w:val="24"/>
              </w:rPr>
              <w:t xml:space="preserve"> as</w:t>
            </w:r>
            <w:r w:rsidR="003C1AB3">
              <w:rPr>
                <w:rFonts w:ascii="Arial" w:hAnsi="Arial" w:cs="Arial"/>
                <w:color w:val="auto"/>
                <w:sz w:val="24"/>
              </w:rPr>
              <w:t xml:space="preserve"> access </w:t>
            </w:r>
            <w:r w:rsidR="00AD55F3" w:rsidRPr="0044104E">
              <w:rPr>
                <w:rFonts w:ascii="Arial" w:hAnsi="Arial" w:cs="Arial"/>
                <w:color w:val="auto"/>
                <w:sz w:val="24"/>
              </w:rPr>
              <w:t xml:space="preserve">may </w:t>
            </w:r>
            <w:r w:rsidR="00793F97">
              <w:rPr>
                <w:rFonts w:ascii="Arial" w:hAnsi="Arial" w:cs="Arial"/>
                <w:color w:val="auto"/>
                <w:sz w:val="24"/>
              </w:rPr>
              <w:t xml:space="preserve">have to </w:t>
            </w:r>
            <w:r w:rsidR="003B454C">
              <w:rPr>
                <w:rFonts w:ascii="Arial" w:hAnsi="Arial" w:cs="Arial"/>
                <w:color w:val="auto"/>
                <w:sz w:val="24"/>
              </w:rPr>
              <w:t>be</w:t>
            </w:r>
            <w:r w:rsidR="00AD55F3" w:rsidRPr="0044104E">
              <w:rPr>
                <w:rFonts w:ascii="Arial" w:hAnsi="Arial" w:cs="Arial"/>
                <w:color w:val="auto"/>
                <w:sz w:val="24"/>
              </w:rPr>
              <w:t xml:space="preserve"> </w:t>
            </w:r>
            <w:r w:rsidR="00F84CC8" w:rsidRPr="0044104E">
              <w:rPr>
                <w:rFonts w:ascii="Arial" w:hAnsi="Arial" w:cs="Arial"/>
                <w:color w:val="auto"/>
                <w:sz w:val="24"/>
              </w:rPr>
              <w:t>v</w:t>
            </w:r>
            <w:r w:rsidR="00AD55F3" w:rsidRPr="0044104E">
              <w:rPr>
                <w:rFonts w:ascii="Arial" w:hAnsi="Arial" w:cs="Arial"/>
                <w:color w:val="auto"/>
                <w:sz w:val="24"/>
              </w:rPr>
              <w:t xml:space="preserve">ia the Proving </w:t>
            </w:r>
            <w:r w:rsidR="0044104E" w:rsidRPr="0044104E">
              <w:rPr>
                <w:rFonts w:ascii="Arial" w:hAnsi="Arial" w:cs="Arial"/>
                <w:color w:val="auto"/>
                <w:sz w:val="24"/>
              </w:rPr>
              <w:t>Ground</w:t>
            </w:r>
            <w:r w:rsidR="009746D0" w:rsidRPr="0044104E">
              <w:rPr>
                <w:rFonts w:ascii="Arial" w:hAnsi="Arial" w:cs="Arial"/>
                <w:color w:val="auto"/>
                <w:sz w:val="24"/>
              </w:rPr>
              <w:t>.</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95F45" w14:textId="77777777" w:rsidR="00100BF2" w:rsidRPr="0044104E" w:rsidRDefault="00100BF2" w:rsidP="00100BF2">
            <w:pPr>
              <w:ind w:left="3"/>
              <w:jc w:val="center"/>
              <w:rPr>
                <w:rFonts w:ascii="Arial" w:eastAsia="Arial" w:hAnsi="Arial" w:cs="Arial"/>
                <w:b/>
                <w:bCs/>
                <w:color w:val="auto"/>
                <w:sz w:val="24"/>
              </w:rPr>
            </w:pPr>
          </w:p>
        </w:tc>
      </w:tr>
      <w:tr w:rsidR="00100BF2" w:rsidRPr="0044104E" w14:paraId="1FC9CA20" w14:textId="77777777" w:rsidTr="00AB79E9">
        <w:tblPrEx>
          <w:tblCellMar>
            <w:right w:w="40" w:type="dxa"/>
          </w:tblCellMar>
        </w:tblPrEx>
        <w:trPr>
          <w:gridBefore w:val="3"/>
          <w:wBefore w:w="89" w:type="dxa"/>
          <w:trHeight w:val="288"/>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8FFA8" w14:textId="7CECC8B7" w:rsidR="00100BF2" w:rsidRPr="0044104E" w:rsidRDefault="00100BF2" w:rsidP="00100BF2">
            <w:pPr>
              <w:ind w:right="1"/>
              <w:jc w:val="center"/>
              <w:rPr>
                <w:rFonts w:ascii="Arial" w:eastAsia="Arial" w:hAnsi="Arial" w:cs="Arial"/>
                <w:b/>
                <w:bCs/>
                <w:color w:val="auto"/>
                <w:sz w:val="24"/>
              </w:rPr>
            </w:pPr>
            <w:r w:rsidRPr="0044104E">
              <w:rPr>
                <w:rFonts w:ascii="Arial" w:eastAsia="Arial" w:hAnsi="Arial" w:cs="Arial"/>
                <w:b/>
                <w:bCs/>
                <w:color w:val="auto"/>
                <w:sz w:val="24"/>
              </w:rPr>
              <w:t>(</w:t>
            </w:r>
            <w:r w:rsidR="00252A72" w:rsidRPr="0044104E">
              <w:rPr>
                <w:rFonts w:ascii="Arial" w:eastAsia="Arial" w:hAnsi="Arial" w:cs="Arial"/>
                <w:b/>
                <w:bCs/>
                <w:color w:val="auto"/>
                <w:sz w:val="24"/>
              </w:rPr>
              <w:t>ii</w:t>
            </w:r>
            <w:r w:rsidRPr="0044104E">
              <w:rPr>
                <w:rFonts w:ascii="Arial" w:eastAsia="Arial" w:hAnsi="Arial" w:cs="Arial"/>
                <w:b/>
                <w:bCs/>
                <w:color w:val="auto"/>
                <w:sz w:val="24"/>
              </w:rPr>
              <w:t>)</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4B09E" w14:textId="77819ADA" w:rsidR="00100BF2" w:rsidRPr="0044104E" w:rsidRDefault="00100BF2" w:rsidP="00100BF2">
            <w:pPr>
              <w:tabs>
                <w:tab w:val="left" w:pos="1276"/>
              </w:tabs>
              <w:ind w:left="709" w:hanging="709"/>
              <w:rPr>
                <w:rFonts w:ascii="Arial" w:eastAsia="Arial" w:hAnsi="Arial" w:cs="Arial"/>
                <w:b/>
                <w:bCs/>
                <w:color w:val="auto"/>
                <w:sz w:val="24"/>
              </w:rPr>
            </w:pPr>
            <w:r w:rsidRPr="0044104E">
              <w:rPr>
                <w:rFonts w:ascii="Arial" w:eastAsia="Arial" w:hAnsi="Arial" w:cs="Arial"/>
                <w:b/>
                <w:bCs/>
                <w:color w:val="auto"/>
                <w:sz w:val="24"/>
              </w:rPr>
              <w:t xml:space="preserve">Donate-A-Gate  </w:t>
            </w:r>
            <w:r w:rsidRPr="0044104E">
              <w:rPr>
                <w:rFonts w:ascii="Arial" w:eastAsia="Arial" w:hAnsi="Arial" w:cs="Arial"/>
                <w:b/>
                <w:bCs/>
                <w:i/>
                <w:iCs/>
                <w:color w:val="auto"/>
                <w:sz w:val="24"/>
              </w:rPr>
              <w:t>Jim Blakelock</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B8560C" w14:textId="77777777" w:rsidR="00100BF2" w:rsidRPr="0044104E" w:rsidRDefault="00100BF2" w:rsidP="00100BF2">
            <w:pPr>
              <w:ind w:left="3"/>
              <w:jc w:val="center"/>
              <w:rPr>
                <w:rFonts w:ascii="Arial" w:eastAsia="Arial" w:hAnsi="Arial" w:cs="Arial"/>
                <w:b/>
                <w:bCs/>
                <w:color w:val="auto"/>
                <w:sz w:val="24"/>
              </w:rPr>
            </w:pPr>
          </w:p>
        </w:tc>
      </w:tr>
      <w:tr w:rsidR="00100BF2" w:rsidRPr="0044104E" w14:paraId="3009E757" w14:textId="77777777" w:rsidTr="00AB79E9">
        <w:tblPrEx>
          <w:tblCellMar>
            <w:right w:w="40" w:type="dxa"/>
          </w:tblCellMar>
        </w:tblPrEx>
        <w:trPr>
          <w:gridBefore w:val="3"/>
          <w:wBefore w:w="89" w:type="dxa"/>
          <w:trHeight w:val="208"/>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C4635"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F1E220E" w14:textId="45E15C55" w:rsidR="00100BF2" w:rsidRPr="0044104E" w:rsidRDefault="00DC0D81" w:rsidP="00DC0D81">
            <w:pPr>
              <w:rPr>
                <w:rFonts w:ascii="Arial" w:hAnsi="Arial" w:cs="Arial"/>
                <w:color w:val="auto"/>
                <w:sz w:val="24"/>
              </w:rPr>
            </w:pPr>
            <w:r w:rsidRPr="0044104E">
              <w:rPr>
                <w:rFonts w:ascii="Arial" w:hAnsi="Arial" w:cs="Arial"/>
                <w:color w:val="auto"/>
                <w:sz w:val="24"/>
              </w:rPr>
              <w:t xml:space="preserve">The gate went in April and was featured in the 21 April edition of TN and the page on the BBN microsite was updated.  </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D3728" w14:textId="77777777" w:rsidR="00100BF2" w:rsidRPr="0044104E" w:rsidRDefault="00100BF2" w:rsidP="00100BF2">
            <w:pPr>
              <w:ind w:left="3"/>
              <w:jc w:val="center"/>
              <w:rPr>
                <w:rFonts w:ascii="Arial" w:eastAsia="Arial" w:hAnsi="Arial" w:cs="Arial"/>
                <w:b/>
                <w:bCs/>
                <w:color w:val="auto"/>
                <w:sz w:val="24"/>
              </w:rPr>
            </w:pPr>
          </w:p>
        </w:tc>
      </w:tr>
      <w:tr w:rsidR="00100BF2" w:rsidRPr="0044104E" w14:paraId="17FFC8FA" w14:textId="77777777" w:rsidTr="00AB79E9">
        <w:tblPrEx>
          <w:tblCellMar>
            <w:right w:w="40" w:type="dxa"/>
          </w:tblCellMar>
        </w:tblPrEx>
        <w:trPr>
          <w:gridBefore w:val="3"/>
          <w:wBefore w:w="89" w:type="dxa"/>
          <w:trHeight w:val="187"/>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04735" w14:textId="2E23EA3E" w:rsidR="00100BF2" w:rsidRPr="0044104E" w:rsidRDefault="00100BF2" w:rsidP="00100BF2">
            <w:pPr>
              <w:ind w:right="1"/>
              <w:jc w:val="center"/>
              <w:rPr>
                <w:rFonts w:ascii="Arial" w:eastAsia="Arial" w:hAnsi="Arial" w:cs="Arial"/>
                <w:b/>
                <w:bCs/>
                <w:color w:val="auto"/>
                <w:sz w:val="24"/>
              </w:rPr>
            </w:pPr>
            <w:r w:rsidRPr="0044104E">
              <w:rPr>
                <w:rFonts w:ascii="Arial" w:eastAsia="Arial" w:hAnsi="Arial" w:cs="Arial"/>
                <w:b/>
                <w:bCs/>
                <w:color w:val="auto"/>
                <w:sz w:val="24"/>
              </w:rPr>
              <w:t>(i</w:t>
            </w:r>
            <w:r w:rsidR="00DB400A" w:rsidRPr="0044104E">
              <w:rPr>
                <w:rFonts w:ascii="Arial" w:eastAsia="Arial" w:hAnsi="Arial" w:cs="Arial"/>
                <w:b/>
                <w:bCs/>
                <w:color w:val="auto"/>
                <w:sz w:val="24"/>
              </w:rPr>
              <w:t>ii</w:t>
            </w:r>
            <w:r w:rsidRPr="0044104E">
              <w:rPr>
                <w:rFonts w:ascii="Arial" w:eastAsia="Arial" w:hAnsi="Arial" w:cs="Arial"/>
                <w:b/>
                <w:bCs/>
                <w:color w:val="auto"/>
                <w:sz w:val="24"/>
              </w:rPr>
              <w:t>)</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86EE7" w14:textId="33C45CD3" w:rsidR="00100BF2" w:rsidRPr="0044104E" w:rsidRDefault="00100BF2" w:rsidP="00100BF2">
            <w:pPr>
              <w:tabs>
                <w:tab w:val="left" w:pos="1276"/>
              </w:tabs>
              <w:ind w:left="709" w:hanging="709"/>
              <w:rPr>
                <w:rFonts w:ascii="Arial" w:eastAsia="Arial" w:hAnsi="Arial" w:cs="Arial"/>
                <w:b/>
                <w:bCs/>
                <w:color w:val="auto"/>
                <w:sz w:val="24"/>
              </w:rPr>
            </w:pPr>
            <w:r w:rsidRPr="0044104E">
              <w:rPr>
                <w:rFonts w:ascii="Arial" w:eastAsia="Arial" w:hAnsi="Arial" w:cs="Arial"/>
                <w:b/>
                <w:bCs/>
                <w:color w:val="auto"/>
                <w:sz w:val="24"/>
              </w:rPr>
              <w:t>Purchase of Equipment</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638C07" w14:textId="77777777" w:rsidR="00100BF2" w:rsidRPr="0044104E" w:rsidRDefault="00100BF2" w:rsidP="00100BF2">
            <w:pPr>
              <w:ind w:left="3"/>
              <w:jc w:val="center"/>
              <w:rPr>
                <w:rFonts w:ascii="Arial" w:eastAsia="Arial" w:hAnsi="Arial" w:cs="Arial"/>
                <w:b/>
                <w:bCs/>
                <w:color w:val="auto"/>
                <w:sz w:val="24"/>
              </w:rPr>
            </w:pPr>
          </w:p>
        </w:tc>
      </w:tr>
      <w:tr w:rsidR="002B6DA5" w:rsidRPr="0044104E" w14:paraId="3F7CC273" w14:textId="77777777" w:rsidTr="00AB79E9">
        <w:tblPrEx>
          <w:tblCellMar>
            <w:right w:w="40" w:type="dxa"/>
          </w:tblCellMar>
        </w:tblPrEx>
        <w:trPr>
          <w:gridBefore w:val="3"/>
          <w:wBefore w:w="89" w:type="dxa"/>
          <w:trHeight w:val="187"/>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83BC0" w14:textId="77777777" w:rsidR="002B6DA5" w:rsidRPr="0044104E" w:rsidRDefault="002B6DA5"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8FF9A" w14:textId="7F237612" w:rsidR="002B6DA5" w:rsidRPr="0044104E" w:rsidRDefault="00BC3652" w:rsidP="00E76B38">
            <w:pPr>
              <w:rPr>
                <w:rFonts w:ascii="Arial" w:hAnsi="Arial" w:cs="Arial"/>
                <w:sz w:val="24"/>
                <w:lang w:eastAsia="en-US"/>
              </w:rPr>
            </w:pPr>
            <w:r w:rsidRPr="0044104E">
              <w:rPr>
                <w:rFonts w:ascii="Arial" w:eastAsia="Arial" w:hAnsi="Arial" w:cs="Arial"/>
                <w:color w:val="auto"/>
                <w:sz w:val="24"/>
              </w:rPr>
              <w:t>Purchase of a</w:t>
            </w:r>
            <w:r w:rsidR="00F84CC8" w:rsidRPr="0044104E">
              <w:rPr>
                <w:rFonts w:ascii="Arial" w:eastAsia="Arial" w:hAnsi="Arial" w:cs="Arial"/>
                <w:color w:val="auto"/>
                <w:sz w:val="24"/>
              </w:rPr>
              <w:t xml:space="preserve"> </w:t>
            </w:r>
            <w:r w:rsidRPr="0044104E">
              <w:rPr>
                <w:rFonts w:ascii="Arial" w:eastAsia="Arial" w:hAnsi="Arial" w:cs="Arial"/>
                <w:color w:val="auto"/>
                <w:sz w:val="24"/>
              </w:rPr>
              <w:t>defibrillator</w:t>
            </w:r>
            <w:r w:rsidR="00F84CC8" w:rsidRPr="0044104E">
              <w:rPr>
                <w:rFonts w:ascii="Arial" w:eastAsia="Arial" w:hAnsi="Arial" w:cs="Arial"/>
                <w:color w:val="auto"/>
                <w:sz w:val="24"/>
              </w:rPr>
              <w:t xml:space="preserve"> </w:t>
            </w:r>
            <w:r w:rsidR="00E76B38" w:rsidRPr="0044104E">
              <w:rPr>
                <w:rFonts w:ascii="Arial" w:eastAsia="Arial" w:hAnsi="Arial" w:cs="Arial"/>
                <w:color w:val="auto"/>
                <w:sz w:val="24"/>
              </w:rPr>
              <w:t>–</w:t>
            </w:r>
            <w:r w:rsidR="00F84CC8" w:rsidRPr="0044104E">
              <w:rPr>
                <w:rFonts w:ascii="Arial" w:eastAsia="Arial" w:hAnsi="Arial" w:cs="Arial"/>
                <w:color w:val="auto"/>
                <w:sz w:val="24"/>
              </w:rPr>
              <w:t xml:space="preserve"> </w:t>
            </w:r>
            <w:r w:rsidR="00E76B38" w:rsidRPr="0044104E">
              <w:rPr>
                <w:rFonts w:ascii="Arial" w:eastAsia="Arial" w:hAnsi="Arial" w:cs="Arial"/>
                <w:color w:val="auto"/>
                <w:sz w:val="24"/>
              </w:rPr>
              <w:t xml:space="preserve">proposed by </w:t>
            </w:r>
            <w:r w:rsidR="002B6DA5" w:rsidRPr="0044104E">
              <w:rPr>
                <w:rFonts w:ascii="Arial" w:eastAsia="Arial" w:hAnsi="Arial" w:cs="Arial"/>
                <w:color w:val="auto"/>
                <w:sz w:val="24"/>
              </w:rPr>
              <w:t xml:space="preserve">Merrian Lancaster </w:t>
            </w:r>
            <w:r w:rsidR="00E76B38" w:rsidRPr="0044104E">
              <w:rPr>
                <w:rFonts w:ascii="Arial" w:eastAsia="Arial" w:hAnsi="Arial" w:cs="Arial"/>
                <w:color w:val="auto"/>
                <w:sz w:val="24"/>
              </w:rPr>
              <w:br/>
            </w:r>
            <w:r w:rsidR="00E76B38" w:rsidRPr="0044104E">
              <w:rPr>
                <w:rFonts w:ascii="Arial" w:hAnsi="Arial" w:cs="Arial"/>
                <w:sz w:val="24"/>
              </w:rPr>
              <w:t>Dee ha</w:t>
            </w:r>
            <w:r w:rsidR="00AD4CAD">
              <w:rPr>
                <w:rFonts w:ascii="Arial" w:hAnsi="Arial" w:cs="Arial"/>
                <w:sz w:val="24"/>
              </w:rPr>
              <w:t xml:space="preserve">d </w:t>
            </w:r>
            <w:r w:rsidR="00E76B38" w:rsidRPr="0044104E">
              <w:rPr>
                <w:rFonts w:ascii="Arial" w:hAnsi="Arial" w:cs="Arial"/>
                <w:sz w:val="24"/>
              </w:rPr>
              <w:t>done some research and had circulated a note in June.</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E2A265" w14:textId="77777777" w:rsidR="002B6DA5" w:rsidRPr="0044104E" w:rsidRDefault="002B6DA5" w:rsidP="00100BF2">
            <w:pPr>
              <w:ind w:left="3"/>
              <w:jc w:val="center"/>
              <w:rPr>
                <w:rFonts w:ascii="Arial" w:eastAsia="Arial" w:hAnsi="Arial" w:cs="Arial"/>
                <w:b/>
                <w:bCs/>
                <w:color w:val="auto"/>
                <w:sz w:val="24"/>
              </w:rPr>
            </w:pPr>
          </w:p>
        </w:tc>
      </w:tr>
      <w:tr w:rsidR="00100BF2" w:rsidRPr="0044104E" w14:paraId="6F4ACEAD"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772E" w14:textId="472F7E42"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8626D6F" w14:textId="3FCC78BA" w:rsidR="000F5170" w:rsidRPr="0044104E" w:rsidRDefault="000F5170" w:rsidP="0098161D">
            <w:pPr>
              <w:rPr>
                <w:rFonts w:ascii="Arial" w:hAnsi="Arial" w:cs="Arial"/>
                <w:sz w:val="24"/>
              </w:rPr>
            </w:pPr>
            <w:r w:rsidRPr="0044104E">
              <w:rPr>
                <w:rFonts w:ascii="Arial" w:hAnsi="Arial" w:cs="Arial"/>
                <w:sz w:val="24"/>
              </w:rPr>
              <w:t xml:space="preserve">E&amp;H  were donated their defib  by ‘Finish Line </w:t>
            </w:r>
            <w:r w:rsidR="0098161D" w:rsidRPr="0044104E">
              <w:rPr>
                <w:rFonts w:ascii="Arial" w:hAnsi="Arial" w:cs="Arial"/>
                <w:sz w:val="24"/>
              </w:rPr>
              <w:t xml:space="preserve">. </w:t>
            </w:r>
            <w:r w:rsidRPr="0044104E">
              <w:rPr>
                <w:rFonts w:ascii="Arial" w:hAnsi="Arial" w:cs="Arial"/>
                <w:sz w:val="24"/>
              </w:rPr>
              <w:t xml:space="preserve">Do most, if not all, </w:t>
            </w:r>
            <w:r w:rsidR="007B688D">
              <w:rPr>
                <w:rFonts w:ascii="Arial" w:hAnsi="Arial" w:cs="Arial"/>
                <w:sz w:val="24"/>
              </w:rPr>
              <w:t xml:space="preserve">of </w:t>
            </w:r>
            <w:r w:rsidRPr="0044104E">
              <w:rPr>
                <w:rFonts w:ascii="Arial" w:hAnsi="Arial" w:cs="Arial"/>
                <w:sz w:val="24"/>
              </w:rPr>
              <w:t>our Challenge CP venues not have their own defibs? If we acquired one where would we store it and potentially use it? Use on social walks seems unlikely. If it were available where would we keep it, how would we use it? If it were in a back up transport vehicle for an event, how soon could it be at the emergency scene?</w:t>
            </w:r>
          </w:p>
          <w:p w14:paraId="4BA5E17F" w14:textId="67161C3E" w:rsidR="00100BF2" w:rsidRPr="0044104E" w:rsidRDefault="000F5170" w:rsidP="00931EFC">
            <w:pPr>
              <w:rPr>
                <w:rFonts w:ascii="Arial" w:hAnsi="Arial" w:cs="Arial"/>
                <w:sz w:val="24"/>
              </w:rPr>
            </w:pPr>
            <w:r w:rsidRPr="0044104E">
              <w:rPr>
                <w:rFonts w:ascii="Arial" w:hAnsi="Arial" w:cs="Arial"/>
                <w:sz w:val="24"/>
              </w:rPr>
              <w:t>A quick look at the St. John’s Ambulance  website suggests defibs start at £699,  Batteries need to be replaced. </w:t>
            </w:r>
            <w:r w:rsidR="00524BA4" w:rsidRPr="0044104E">
              <w:rPr>
                <w:rFonts w:ascii="Arial" w:hAnsi="Arial" w:cs="Arial"/>
                <w:sz w:val="24"/>
              </w:rPr>
              <w:t xml:space="preserve"> </w:t>
            </w:r>
            <w:r w:rsidRPr="0044104E">
              <w:rPr>
                <w:rFonts w:ascii="Arial" w:hAnsi="Arial" w:cs="Arial"/>
                <w:sz w:val="24"/>
              </w:rPr>
              <w:t>Just a few initial thoughts. Of course, if it helped save one life it would be worth its weight in gold.</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8B169" w14:textId="53E8D6F3" w:rsidR="00100BF2" w:rsidRPr="0044104E" w:rsidRDefault="00100BF2" w:rsidP="00100BF2">
            <w:pPr>
              <w:ind w:left="3"/>
              <w:jc w:val="center"/>
              <w:rPr>
                <w:rFonts w:ascii="Arial" w:eastAsia="Arial" w:hAnsi="Arial" w:cs="Arial"/>
                <w:b/>
                <w:bCs/>
                <w:color w:val="auto"/>
                <w:sz w:val="24"/>
              </w:rPr>
            </w:pPr>
          </w:p>
        </w:tc>
      </w:tr>
      <w:tr w:rsidR="00100BF2" w:rsidRPr="0044104E" w14:paraId="15E6DC2C"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E2602"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250774" w14:textId="5AE2F1D2" w:rsidR="00100BF2" w:rsidRPr="0044104E" w:rsidRDefault="00171975" w:rsidP="00D249F8">
            <w:pPr>
              <w:rPr>
                <w:rFonts w:ascii="Arial" w:hAnsi="Arial" w:cs="Arial"/>
                <w:color w:val="auto"/>
                <w:sz w:val="24"/>
              </w:rPr>
            </w:pPr>
            <w:r w:rsidRPr="0044104E">
              <w:rPr>
                <w:rFonts w:ascii="Arial" w:hAnsi="Arial" w:cs="Arial"/>
                <w:color w:val="auto"/>
                <w:sz w:val="24"/>
              </w:rPr>
              <w:t xml:space="preserve">It was agreed initially to check the availability of defibrillators in the halls/villages we regularly use for </w:t>
            </w:r>
            <w:r w:rsidR="009C6991" w:rsidRPr="0044104E">
              <w:rPr>
                <w:rFonts w:ascii="Arial" w:hAnsi="Arial" w:cs="Arial"/>
                <w:color w:val="auto"/>
                <w:sz w:val="24"/>
              </w:rPr>
              <w:t xml:space="preserve">our events. </w:t>
            </w:r>
            <w:r w:rsidR="004D6F0C" w:rsidRPr="0044104E">
              <w:rPr>
                <w:rFonts w:ascii="Arial" w:hAnsi="Arial" w:cs="Arial"/>
                <w:color w:val="auto"/>
                <w:sz w:val="24"/>
              </w:rPr>
              <w:t>Event organisers and CP managers be asked to check</w:t>
            </w:r>
            <w:r w:rsidR="009315B6">
              <w:rPr>
                <w:rFonts w:ascii="Arial" w:hAnsi="Arial" w:cs="Arial"/>
                <w:color w:val="auto"/>
                <w:sz w:val="24"/>
              </w:rPr>
              <w:t>.</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B8FC2" w14:textId="2AC5A472" w:rsidR="00100BF2" w:rsidRPr="0044104E" w:rsidRDefault="00B27A99" w:rsidP="00075D4B">
            <w:pPr>
              <w:ind w:left="3"/>
              <w:jc w:val="center"/>
              <w:rPr>
                <w:rFonts w:ascii="Arial" w:eastAsia="Arial" w:hAnsi="Arial" w:cs="Arial"/>
                <w:b/>
                <w:bCs/>
                <w:color w:val="auto"/>
                <w:sz w:val="24"/>
              </w:rPr>
            </w:pPr>
            <w:r>
              <w:rPr>
                <w:rFonts w:ascii="Arial" w:eastAsia="Arial" w:hAnsi="Arial" w:cs="Arial"/>
                <w:b/>
                <w:bCs/>
                <w:color w:val="auto"/>
                <w:sz w:val="24"/>
              </w:rPr>
              <w:t>Gill</w:t>
            </w:r>
          </w:p>
        </w:tc>
      </w:tr>
      <w:tr w:rsidR="00100BF2" w:rsidRPr="0044104E" w14:paraId="2C6EF172"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08B12" w14:textId="5A915568"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841352" w14:textId="565AC438" w:rsidR="00100BF2" w:rsidRPr="0044104E" w:rsidRDefault="009C6991" w:rsidP="00100BF2">
            <w:pPr>
              <w:rPr>
                <w:rFonts w:ascii="Arial" w:hAnsi="Arial" w:cs="Arial"/>
                <w:color w:val="auto"/>
                <w:sz w:val="24"/>
              </w:rPr>
            </w:pPr>
            <w:r w:rsidRPr="0044104E">
              <w:rPr>
                <w:rFonts w:ascii="Arial" w:hAnsi="Arial" w:cs="Arial"/>
                <w:color w:val="auto"/>
                <w:sz w:val="24"/>
              </w:rPr>
              <w:t>Jim to ask at next LG meeting what other groups do.</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E60C33" w14:textId="78A0AC9D" w:rsidR="00100BF2" w:rsidRPr="0044104E" w:rsidRDefault="009C6991" w:rsidP="009C6991">
            <w:pPr>
              <w:ind w:left="3"/>
              <w:jc w:val="center"/>
              <w:rPr>
                <w:rFonts w:ascii="Arial" w:eastAsia="Arial" w:hAnsi="Arial" w:cs="Arial"/>
                <w:b/>
                <w:bCs/>
                <w:color w:val="auto"/>
                <w:sz w:val="24"/>
              </w:rPr>
            </w:pPr>
            <w:r w:rsidRPr="0044104E">
              <w:rPr>
                <w:rFonts w:ascii="Arial" w:eastAsia="Arial" w:hAnsi="Arial" w:cs="Arial"/>
                <w:b/>
                <w:bCs/>
                <w:color w:val="auto"/>
                <w:sz w:val="24"/>
              </w:rPr>
              <w:t>Jim</w:t>
            </w:r>
          </w:p>
        </w:tc>
      </w:tr>
      <w:tr w:rsidR="009C6991" w:rsidRPr="0044104E" w14:paraId="337BA0BA"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6A4B8" w14:textId="77777777" w:rsidR="009C6991" w:rsidRPr="0044104E" w:rsidRDefault="009C6991"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E9E196" w14:textId="32DC3940" w:rsidR="009C6991" w:rsidRPr="0044104E" w:rsidRDefault="009C6991" w:rsidP="00100BF2">
            <w:pPr>
              <w:rPr>
                <w:rFonts w:ascii="Arial" w:hAnsi="Arial" w:cs="Arial"/>
                <w:color w:val="auto"/>
                <w:sz w:val="24"/>
              </w:rPr>
            </w:pPr>
            <w:r w:rsidRPr="0044104E">
              <w:rPr>
                <w:rFonts w:ascii="Arial" w:hAnsi="Arial" w:cs="Arial"/>
                <w:color w:val="auto"/>
                <w:sz w:val="24"/>
              </w:rPr>
              <w:t>To be further discussed at next meeting.</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8020EB" w14:textId="3D9444A0" w:rsidR="009C6991" w:rsidRPr="0044104E" w:rsidRDefault="009C6991" w:rsidP="009C6991">
            <w:pPr>
              <w:ind w:left="3"/>
              <w:jc w:val="center"/>
              <w:rPr>
                <w:rFonts w:ascii="Arial" w:eastAsia="Arial" w:hAnsi="Arial" w:cs="Arial"/>
                <w:b/>
                <w:bCs/>
                <w:color w:val="auto"/>
                <w:sz w:val="24"/>
              </w:rPr>
            </w:pPr>
            <w:r w:rsidRPr="0044104E">
              <w:rPr>
                <w:rFonts w:ascii="Arial" w:eastAsia="Arial" w:hAnsi="Arial" w:cs="Arial"/>
                <w:b/>
                <w:bCs/>
                <w:color w:val="auto"/>
                <w:sz w:val="24"/>
              </w:rPr>
              <w:t>Agenda</w:t>
            </w:r>
          </w:p>
        </w:tc>
      </w:tr>
      <w:tr w:rsidR="002A6F36" w:rsidRPr="0044104E" w14:paraId="5AC8745B"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F4EA9" w14:textId="77777777" w:rsidR="002A6F36" w:rsidRPr="0044104E" w:rsidRDefault="002A6F36"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399C57" w14:textId="1A24FAB9" w:rsidR="002A6F36" w:rsidRPr="0044104E" w:rsidRDefault="002A6F36" w:rsidP="00100BF2">
            <w:pPr>
              <w:rPr>
                <w:rFonts w:ascii="Arial" w:hAnsi="Arial" w:cs="Arial"/>
                <w:color w:val="auto"/>
                <w:sz w:val="24"/>
              </w:rPr>
            </w:pPr>
            <w:r w:rsidRPr="0044104E">
              <w:rPr>
                <w:rFonts w:ascii="Arial" w:hAnsi="Arial" w:cs="Arial"/>
                <w:color w:val="auto"/>
                <w:sz w:val="24"/>
              </w:rPr>
              <w:t>Note</w:t>
            </w:r>
            <w:r w:rsidR="00FB6B1B">
              <w:rPr>
                <w:rFonts w:ascii="Arial" w:hAnsi="Arial" w:cs="Arial"/>
                <w:color w:val="auto"/>
                <w:sz w:val="24"/>
              </w:rPr>
              <w:t>:</w:t>
            </w:r>
            <w:r w:rsidRPr="0044104E">
              <w:rPr>
                <w:rFonts w:ascii="Arial" w:hAnsi="Arial" w:cs="Arial"/>
                <w:color w:val="auto"/>
                <w:sz w:val="24"/>
              </w:rPr>
              <w:t xml:space="preserve"> </w:t>
            </w:r>
            <w:r w:rsidR="00FB6B1B">
              <w:rPr>
                <w:rFonts w:ascii="Arial" w:hAnsi="Arial" w:cs="Arial"/>
                <w:color w:val="auto"/>
                <w:sz w:val="24"/>
              </w:rPr>
              <w:t>T</w:t>
            </w:r>
            <w:r w:rsidRPr="0044104E">
              <w:rPr>
                <w:rFonts w:ascii="Arial" w:hAnsi="Arial" w:cs="Arial"/>
                <w:color w:val="auto"/>
                <w:sz w:val="24"/>
              </w:rPr>
              <w:t xml:space="preserve">he BHF have a </w:t>
            </w:r>
            <w:r w:rsidR="0044104E" w:rsidRPr="0044104E">
              <w:rPr>
                <w:rFonts w:ascii="Arial" w:hAnsi="Arial" w:cs="Arial"/>
                <w:color w:val="auto"/>
                <w:sz w:val="24"/>
              </w:rPr>
              <w:t>video</w:t>
            </w:r>
            <w:r w:rsidRPr="0044104E">
              <w:rPr>
                <w:rFonts w:ascii="Arial" w:hAnsi="Arial" w:cs="Arial"/>
                <w:color w:val="auto"/>
                <w:sz w:val="24"/>
              </w:rPr>
              <w:t xml:space="preserve"> on how to use a </w:t>
            </w:r>
            <w:r w:rsidR="00075D4B" w:rsidRPr="0044104E">
              <w:rPr>
                <w:rFonts w:ascii="Arial" w:hAnsi="Arial" w:cs="Arial"/>
                <w:color w:val="auto"/>
                <w:sz w:val="24"/>
              </w:rPr>
              <w:t>defibrillator</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F5B25" w14:textId="77777777" w:rsidR="002A6F36" w:rsidRPr="0044104E" w:rsidRDefault="002A6F36" w:rsidP="009C6991">
            <w:pPr>
              <w:ind w:left="3"/>
              <w:jc w:val="center"/>
              <w:rPr>
                <w:rFonts w:ascii="Arial" w:eastAsia="Arial" w:hAnsi="Arial" w:cs="Arial"/>
                <w:b/>
                <w:bCs/>
                <w:color w:val="auto"/>
                <w:sz w:val="24"/>
              </w:rPr>
            </w:pPr>
          </w:p>
        </w:tc>
      </w:tr>
      <w:tr w:rsidR="00100BF2" w:rsidRPr="0044104E" w14:paraId="5384D154"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162A3867"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6CC28216" w14:textId="77777777" w:rsidR="00100BF2" w:rsidRPr="0044104E" w:rsidRDefault="00100BF2" w:rsidP="00100BF2">
            <w:pPr>
              <w:tabs>
                <w:tab w:val="left" w:pos="1276"/>
              </w:tabs>
              <w:ind w:left="709" w:hanging="709"/>
              <w:rPr>
                <w:rFonts w:ascii="Arial" w:eastAsia="Arial" w:hAnsi="Arial" w:cs="Arial"/>
                <w:color w:val="auto"/>
                <w:sz w:val="24"/>
              </w:rPr>
            </w:pPr>
          </w:p>
        </w:tc>
        <w:tc>
          <w:tcPr>
            <w:tcW w:w="1174"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7D056872" w14:textId="77777777" w:rsidR="00100BF2" w:rsidRPr="0044104E" w:rsidRDefault="00100BF2" w:rsidP="00100BF2">
            <w:pPr>
              <w:ind w:left="3"/>
              <w:jc w:val="center"/>
              <w:rPr>
                <w:rFonts w:ascii="Arial" w:eastAsia="Arial" w:hAnsi="Arial" w:cs="Arial"/>
                <w:b/>
                <w:bCs/>
                <w:color w:val="auto"/>
                <w:sz w:val="24"/>
              </w:rPr>
            </w:pPr>
          </w:p>
        </w:tc>
      </w:tr>
      <w:tr w:rsidR="00100BF2" w:rsidRPr="0044104E" w14:paraId="36441622" w14:textId="77777777" w:rsidTr="00AB79E9">
        <w:tblPrEx>
          <w:tblCellMar>
            <w:right w:w="40" w:type="dxa"/>
          </w:tblCellMar>
        </w:tblPrEx>
        <w:trPr>
          <w:gridBefore w:val="3"/>
          <w:wBefore w:w="89" w:type="dxa"/>
          <w:trHeight w:val="220"/>
        </w:trPr>
        <w:tc>
          <w:tcPr>
            <w:tcW w:w="1150"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5BFA2660" w14:textId="73C20A0F" w:rsidR="00100BF2" w:rsidRPr="0044104E" w:rsidRDefault="00100BF2" w:rsidP="00100BF2">
            <w:pPr>
              <w:ind w:right="1"/>
              <w:jc w:val="center"/>
              <w:rPr>
                <w:rFonts w:ascii="Arial" w:eastAsia="Arial" w:hAnsi="Arial" w:cs="Arial"/>
                <w:b/>
                <w:bCs/>
                <w:color w:val="auto"/>
                <w:sz w:val="24"/>
              </w:rPr>
            </w:pPr>
            <w:r w:rsidRPr="0044104E">
              <w:rPr>
                <w:rFonts w:ascii="Arial" w:eastAsia="Arial" w:hAnsi="Arial" w:cs="Arial"/>
                <w:b/>
                <w:bCs/>
                <w:color w:val="auto"/>
                <w:sz w:val="24"/>
              </w:rPr>
              <w:t>10.</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269F22FE" w14:textId="45285E51" w:rsidR="00100BF2" w:rsidRPr="0044104E" w:rsidRDefault="00100BF2" w:rsidP="00100BF2">
            <w:pPr>
              <w:tabs>
                <w:tab w:val="left" w:pos="1276"/>
              </w:tabs>
              <w:ind w:left="709" w:hanging="709"/>
              <w:rPr>
                <w:rFonts w:ascii="Arial" w:eastAsia="Arial" w:hAnsi="Arial" w:cs="Arial"/>
                <w:color w:val="auto"/>
                <w:sz w:val="24"/>
              </w:rPr>
            </w:pPr>
            <w:r w:rsidRPr="0044104E">
              <w:rPr>
                <w:rFonts w:ascii="Arial" w:eastAsia="Arial" w:hAnsi="Arial" w:cs="Arial"/>
                <w:b/>
                <w:bCs/>
                <w:color w:val="auto"/>
                <w:sz w:val="24"/>
              </w:rPr>
              <w:t xml:space="preserve">AGM 2026  </w:t>
            </w:r>
          </w:p>
        </w:tc>
        <w:tc>
          <w:tcPr>
            <w:tcW w:w="1174"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420E3640" w14:textId="77777777" w:rsidR="00100BF2" w:rsidRPr="0044104E" w:rsidRDefault="00100BF2" w:rsidP="00100BF2">
            <w:pPr>
              <w:ind w:left="3"/>
              <w:jc w:val="center"/>
              <w:rPr>
                <w:rFonts w:ascii="Arial" w:eastAsia="Arial" w:hAnsi="Arial" w:cs="Arial"/>
                <w:b/>
                <w:bCs/>
                <w:color w:val="auto"/>
                <w:sz w:val="24"/>
              </w:rPr>
            </w:pPr>
          </w:p>
        </w:tc>
      </w:tr>
      <w:tr w:rsidR="005C12A6" w:rsidRPr="0044104E" w14:paraId="505CE967"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D0390" w14:textId="63984C04" w:rsidR="005C12A6" w:rsidRPr="0044104E" w:rsidRDefault="0001370A" w:rsidP="00100BF2">
            <w:pPr>
              <w:ind w:right="1"/>
              <w:jc w:val="center"/>
              <w:rPr>
                <w:rFonts w:ascii="Arial" w:eastAsia="Arial" w:hAnsi="Arial" w:cs="Arial"/>
                <w:b/>
                <w:bCs/>
                <w:color w:val="auto"/>
                <w:sz w:val="24"/>
              </w:rPr>
            </w:pPr>
            <w:r w:rsidRPr="0044104E">
              <w:rPr>
                <w:rFonts w:ascii="Arial" w:eastAsia="Arial" w:hAnsi="Arial" w:cs="Arial"/>
                <w:b/>
                <w:bCs/>
                <w:color w:val="auto"/>
                <w:sz w:val="24"/>
              </w:rPr>
              <w:t>(i)</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2E69CE" w14:textId="6A36EC6A" w:rsidR="005C12A6" w:rsidRPr="0044104E" w:rsidRDefault="0001370A" w:rsidP="00100BF2">
            <w:pPr>
              <w:rPr>
                <w:rFonts w:ascii="Arial" w:hAnsi="Arial" w:cs="Arial"/>
                <w:b/>
                <w:bCs/>
                <w:color w:val="auto"/>
                <w:sz w:val="24"/>
              </w:rPr>
            </w:pPr>
            <w:r w:rsidRPr="0044104E">
              <w:rPr>
                <w:rFonts w:ascii="Arial" w:hAnsi="Arial" w:cs="Arial"/>
                <w:b/>
                <w:bCs/>
                <w:color w:val="auto"/>
                <w:sz w:val="24"/>
              </w:rPr>
              <w:t>Committee Positions</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DCA0B" w14:textId="77777777" w:rsidR="005C12A6" w:rsidRPr="0044104E" w:rsidRDefault="005C12A6" w:rsidP="00100BF2">
            <w:pPr>
              <w:ind w:left="3"/>
              <w:jc w:val="center"/>
              <w:rPr>
                <w:rFonts w:ascii="Arial" w:eastAsia="Arial" w:hAnsi="Arial" w:cs="Arial"/>
                <w:b/>
                <w:bCs/>
                <w:color w:val="auto"/>
                <w:sz w:val="24"/>
              </w:rPr>
            </w:pPr>
          </w:p>
        </w:tc>
      </w:tr>
      <w:tr w:rsidR="005C12A6" w:rsidRPr="0044104E" w14:paraId="3B3060C2"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4A04E" w14:textId="77777777" w:rsidR="005C12A6" w:rsidRPr="0044104E" w:rsidRDefault="005C12A6"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54F7BC" w14:textId="1C3DABDE" w:rsidR="005C12A6" w:rsidRPr="0044104E" w:rsidRDefault="00E24AFD" w:rsidP="00A77A0A">
            <w:pPr>
              <w:suppressAutoHyphens/>
              <w:autoSpaceDN w:val="0"/>
              <w:spacing w:line="240" w:lineRule="auto"/>
              <w:textAlignment w:val="baseline"/>
              <w:rPr>
                <w:rFonts w:ascii="Arial" w:hAnsi="Arial" w:cs="Arial"/>
                <w:color w:val="auto"/>
                <w:kern w:val="0"/>
                <w:sz w:val="24"/>
                <w:lang w:eastAsia="en-US"/>
                <w14:ligatures w14:val="none"/>
              </w:rPr>
            </w:pPr>
            <w:r w:rsidRPr="0044104E">
              <w:rPr>
                <w:rFonts w:ascii="Arial" w:hAnsi="Arial" w:cs="Arial"/>
                <w:color w:val="auto"/>
                <w:kern w:val="0"/>
                <w:sz w:val="24"/>
                <w:lang w:eastAsia="en-US"/>
                <w14:ligatures w14:val="none"/>
              </w:rPr>
              <w:t>Da</w:t>
            </w:r>
            <w:r w:rsidR="00EE195B" w:rsidRPr="0044104E">
              <w:rPr>
                <w:rFonts w:ascii="Arial" w:hAnsi="Arial" w:cs="Arial"/>
                <w:color w:val="auto"/>
                <w:kern w:val="0"/>
                <w:sz w:val="24"/>
                <w:lang w:eastAsia="en-US"/>
                <w14:ligatures w14:val="none"/>
              </w:rPr>
              <w:t>ve Yorston has indicated he is happy to continue as Auditor.</w:t>
            </w:r>
            <w:r w:rsidR="006C1F7B" w:rsidRPr="0044104E">
              <w:rPr>
                <w:rFonts w:ascii="Arial" w:hAnsi="Arial" w:cs="Arial"/>
                <w:color w:val="auto"/>
                <w:kern w:val="0"/>
                <w:sz w:val="24"/>
                <w:lang w:eastAsia="en-US"/>
                <w14:ligatures w14:val="none"/>
              </w:rPr>
              <w:br/>
              <w:t>Tina will take on Walks Secreta</w:t>
            </w:r>
            <w:r w:rsidR="0078441C">
              <w:rPr>
                <w:rFonts w:ascii="Arial" w:hAnsi="Arial" w:cs="Arial"/>
                <w:color w:val="auto"/>
                <w:kern w:val="0"/>
                <w:sz w:val="24"/>
                <w:lang w:eastAsia="en-US"/>
                <w14:ligatures w14:val="none"/>
              </w:rPr>
              <w:t>ry,</w:t>
            </w:r>
            <w:r w:rsidR="00FB6B1B">
              <w:rPr>
                <w:rFonts w:ascii="Arial" w:hAnsi="Arial" w:cs="Arial"/>
                <w:color w:val="auto"/>
                <w:kern w:val="0"/>
                <w:sz w:val="24"/>
                <w:lang w:eastAsia="en-US"/>
                <w14:ligatures w14:val="none"/>
              </w:rPr>
              <w:t xml:space="preserve"> </w:t>
            </w:r>
            <w:r w:rsidR="00700E0D">
              <w:rPr>
                <w:rFonts w:ascii="Arial" w:hAnsi="Arial" w:cs="Arial"/>
                <w:color w:val="auto"/>
                <w:kern w:val="0"/>
                <w:sz w:val="24"/>
                <w:lang w:eastAsia="en-US"/>
                <w14:ligatures w14:val="none"/>
              </w:rPr>
              <w:t>and</w:t>
            </w:r>
            <w:r w:rsidR="006C1F7B" w:rsidRPr="0044104E">
              <w:rPr>
                <w:rFonts w:ascii="Arial" w:hAnsi="Arial" w:cs="Arial"/>
                <w:color w:val="auto"/>
                <w:kern w:val="0"/>
                <w:sz w:val="24"/>
                <w:lang w:eastAsia="en-US"/>
                <w14:ligatures w14:val="none"/>
              </w:rPr>
              <w:t xml:space="preserve"> advertis</w:t>
            </w:r>
            <w:r w:rsidR="00700E0D">
              <w:rPr>
                <w:rFonts w:ascii="Arial" w:hAnsi="Arial" w:cs="Arial"/>
                <w:color w:val="auto"/>
                <w:kern w:val="0"/>
                <w:sz w:val="24"/>
                <w:lang w:eastAsia="en-US"/>
                <w14:ligatures w14:val="none"/>
              </w:rPr>
              <w:t>e</w:t>
            </w:r>
            <w:r w:rsidR="006C1F7B" w:rsidRPr="0044104E">
              <w:rPr>
                <w:rFonts w:ascii="Arial" w:hAnsi="Arial" w:cs="Arial"/>
                <w:color w:val="auto"/>
                <w:kern w:val="0"/>
                <w:sz w:val="24"/>
                <w:lang w:eastAsia="en-US"/>
                <w14:ligatures w14:val="none"/>
              </w:rPr>
              <w:t xml:space="preserve"> upcoming social walks.</w:t>
            </w:r>
          </w:p>
          <w:p w14:paraId="1776CF7E" w14:textId="3BB20930" w:rsidR="006C1F7B" w:rsidRPr="0044104E" w:rsidRDefault="006C1F7B" w:rsidP="00A77A0A">
            <w:pPr>
              <w:suppressAutoHyphens/>
              <w:autoSpaceDN w:val="0"/>
              <w:spacing w:line="240" w:lineRule="auto"/>
              <w:textAlignment w:val="baseline"/>
              <w:rPr>
                <w:rFonts w:ascii="Arial" w:hAnsi="Arial" w:cs="Arial"/>
                <w:color w:val="auto"/>
                <w:sz w:val="24"/>
              </w:rPr>
            </w:pPr>
            <w:r w:rsidRPr="0044104E">
              <w:rPr>
                <w:rFonts w:ascii="Arial" w:hAnsi="Arial" w:cs="Arial"/>
                <w:color w:val="auto"/>
                <w:kern w:val="0"/>
                <w:sz w:val="24"/>
                <w:lang w:eastAsia="en-US"/>
                <w14:ligatures w14:val="none"/>
              </w:rPr>
              <w:t xml:space="preserve">Sara will remain on the committee in a </w:t>
            </w:r>
            <w:r w:rsidR="00AB4F4A" w:rsidRPr="0044104E">
              <w:rPr>
                <w:rFonts w:ascii="Arial" w:hAnsi="Arial" w:cs="Arial"/>
                <w:color w:val="auto"/>
                <w:kern w:val="0"/>
                <w:sz w:val="24"/>
                <w:lang w:eastAsia="en-US"/>
                <w14:ligatures w14:val="none"/>
              </w:rPr>
              <w:t xml:space="preserve">role </w:t>
            </w:r>
            <w:r w:rsidRPr="0044104E">
              <w:rPr>
                <w:rFonts w:ascii="Arial" w:hAnsi="Arial" w:cs="Arial"/>
                <w:color w:val="auto"/>
                <w:kern w:val="0"/>
                <w:sz w:val="24"/>
                <w:lang w:eastAsia="en-US"/>
                <w14:ligatures w14:val="none"/>
              </w:rPr>
              <w:t>planning multi-day distance</w:t>
            </w:r>
            <w:r w:rsidRPr="0044104E">
              <w:rPr>
                <w:rFonts w:ascii="Arial" w:eastAsia="Aptos" w:hAnsi="Arial" w:cs="Arial"/>
                <w:color w:val="auto"/>
                <w:kern w:val="3"/>
                <w:sz w:val="24"/>
                <w:lang w:eastAsia="en-US"/>
                <w14:ligatures w14:val="none"/>
              </w:rPr>
              <w:t xml:space="preserve"> trails.</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02D19E" w14:textId="77777777" w:rsidR="005C12A6" w:rsidRPr="0044104E" w:rsidRDefault="005C12A6" w:rsidP="00100BF2">
            <w:pPr>
              <w:ind w:left="3"/>
              <w:jc w:val="center"/>
              <w:rPr>
                <w:rFonts w:ascii="Arial" w:eastAsia="Arial" w:hAnsi="Arial" w:cs="Arial"/>
                <w:b/>
                <w:bCs/>
                <w:color w:val="auto"/>
                <w:sz w:val="24"/>
              </w:rPr>
            </w:pPr>
          </w:p>
        </w:tc>
      </w:tr>
      <w:tr w:rsidR="005C12A6" w:rsidRPr="0044104E" w14:paraId="416C14D1"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2ECF4" w14:textId="77777777" w:rsidR="005C12A6" w:rsidRPr="0044104E" w:rsidRDefault="005C12A6"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F919E4" w14:textId="77777777" w:rsidR="005C12A6" w:rsidRPr="0044104E" w:rsidRDefault="005C12A6" w:rsidP="00100BF2">
            <w:pPr>
              <w:rPr>
                <w:rFonts w:ascii="Arial" w:hAnsi="Arial" w:cs="Arial"/>
                <w:color w:val="auto"/>
                <w:sz w:val="24"/>
              </w:rPr>
            </w:pP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632415" w14:textId="77777777" w:rsidR="005C12A6" w:rsidRPr="0044104E" w:rsidRDefault="005C12A6" w:rsidP="00100BF2">
            <w:pPr>
              <w:ind w:left="3"/>
              <w:jc w:val="center"/>
              <w:rPr>
                <w:rFonts w:ascii="Arial" w:eastAsia="Arial" w:hAnsi="Arial" w:cs="Arial"/>
                <w:b/>
                <w:bCs/>
                <w:color w:val="auto"/>
                <w:sz w:val="24"/>
              </w:rPr>
            </w:pPr>
          </w:p>
        </w:tc>
      </w:tr>
      <w:tr w:rsidR="00AA0D7A" w:rsidRPr="0044104E" w14:paraId="1DB8345A"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2AFE8" w14:textId="2895C6C3" w:rsidR="00AA0D7A" w:rsidRPr="0044104E" w:rsidRDefault="005C12A6" w:rsidP="00100BF2">
            <w:pPr>
              <w:ind w:right="1"/>
              <w:jc w:val="center"/>
              <w:rPr>
                <w:rFonts w:ascii="Arial" w:eastAsia="Arial" w:hAnsi="Arial" w:cs="Arial"/>
                <w:b/>
                <w:bCs/>
                <w:color w:val="auto"/>
                <w:sz w:val="24"/>
              </w:rPr>
            </w:pPr>
            <w:r w:rsidRPr="0044104E">
              <w:rPr>
                <w:rFonts w:ascii="Arial" w:eastAsia="Arial" w:hAnsi="Arial" w:cs="Arial"/>
                <w:b/>
                <w:bCs/>
                <w:color w:val="auto"/>
                <w:sz w:val="24"/>
              </w:rPr>
              <w:t>(II</w:t>
            </w:r>
            <w:r w:rsidR="004F038F" w:rsidRPr="0044104E">
              <w:rPr>
                <w:rFonts w:ascii="Arial" w:eastAsia="Arial" w:hAnsi="Arial" w:cs="Arial"/>
                <w:b/>
                <w:bCs/>
                <w:color w:val="auto"/>
                <w:sz w:val="24"/>
              </w:rPr>
              <w:t>)</w:t>
            </w: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D6344E7" w14:textId="72E5E602" w:rsidR="00AA0D7A" w:rsidRPr="0044104E" w:rsidRDefault="00E52E1F" w:rsidP="00100BF2">
            <w:pPr>
              <w:rPr>
                <w:rFonts w:ascii="Arial" w:hAnsi="Arial" w:cs="Arial"/>
                <w:color w:val="auto"/>
                <w:sz w:val="24"/>
              </w:rPr>
            </w:pPr>
            <w:r w:rsidRPr="0044104E">
              <w:rPr>
                <w:rFonts w:ascii="Arial" w:eastAsia="Arial" w:hAnsi="Arial" w:cs="Arial"/>
                <w:b/>
                <w:bCs/>
                <w:color w:val="auto"/>
                <w:sz w:val="24"/>
              </w:rPr>
              <w:t>Arrang</w:t>
            </w:r>
            <w:r w:rsidR="0085145F" w:rsidRPr="0044104E">
              <w:rPr>
                <w:rFonts w:ascii="Arial" w:eastAsia="Arial" w:hAnsi="Arial" w:cs="Arial"/>
                <w:b/>
                <w:bCs/>
                <w:color w:val="auto"/>
                <w:sz w:val="24"/>
              </w:rPr>
              <w:t>e</w:t>
            </w:r>
            <w:r w:rsidRPr="0044104E">
              <w:rPr>
                <w:rFonts w:ascii="Arial" w:eastAsia="Arial" w:hAnsi="Arial" w:cs="Arial"/>
                <w:b/>
                <w:bCs/>
                <w:color w:val="auto"/>
                <w:sz w:val="24"/>
              </w:rPr>
              <w:t>ments on the day</w:t>
            </w:r>
            <w:r w:rsidR="005C12A6" w:rsidRPr="0044104E">
              <w:rPr>
                <w:rFonts w:ascii="Arial" w:eastAsia="Arial" w:hAnsi="Arial" w:cs="Arial"/>
                <w:b/>
                <w:bCs/>
                <w:color w:val="auto"/>
                <w:sz w:val="24"/>
              </w:rPr>
              <w:t xml:space="preserve">  </w:t>
            </w:r>
            <w:r w:rsidR="005C12A6" w:rsidRPr="0044104E">
              <w:rPr>
                <w:rFonts w:ascii="Arial" w:eastAsia="Arial" w:hAnsi="Arial" w:cs="Arial"/>
                <w:b/>
                <w:bCs/>
                <w:i/>
                <w:iCs/>
                <w:color w:val="auto"/>
                <w:sz w:val="24"/>
              </w:rPr>
              <w:t>Alan Leadbetter</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721CC" w14:textId="77777777" w:rsidR="00AA0D7A" w:rsidRPr="0044104E" w:rsidRDefault="00AA0D7A" w:rsidP="00100BF2">
            <w:pPr>
              <w:ind w:left="3"/>
              <w:jc w:val="center"/>
              <w:rPr>
                <w:rFonts w:ascii="Arial" w:eastAsia="Arial" w:hAnsi="Arial" w:cs="Arial"/>
                <w:b/>
                <w:bCs/>
                <w:color w:val="auto"/>
                <w:sz w:val="24"/>
              </w:rPr>
            </w:pPr>
          </w:p>
        </w:tc>
      </w:tr>
      <w:tr w:rsidR="00100BF2" w:rsidRPr="0044104E" w14:paraId="1F0FD970"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8D608" w14:textId="58189AF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1E7CC65" w14:textId="0C22B00D" w:rsidR="00100BF2" w:rsidRPr="0044104E" w:rsidRDefault="00AA0D7A" w:rsidP="00427799">
            <w:pPr>
              <w:spacing w:line="276" w:lineRule="auto"/>
              <w:rPr>
                <w:rFonts w:ascii="Arial" w:hAnsi="Arial" w:cs="Arial"/>
                <w:color w:val="auto"/>
                <w:sz w:val="24"/>
              </w:rPr>
            </w:pPr>
            <w:r w:rsidRPr="0044104E">
              <w:rPr>
                <w:rFonts w:ascii="Arial" w:eastAsia="Aptos" w:hAnsi="Arial" w:cs="Arial"/>
                <w:b/>
                <w:bCs/>
                <w:color w:val="auto"/>
                <w:sz w:val="24"/>
                <w:lang w:eastAsia="en-US"/>
              </w:rPr>
              <w:t>Yardley Hasting, November 29th</w:t>
            </w:r>
            <w:r w:rsidR="0001370A" w:rsidRPr="0044104E">
              <w:rPr>
                <w:rFonts w:ascii="Arial" w:eastAsia="Aptos" w:hAnsi="Arial" w:cs="Arial"/>
                <w:b/>
                <w:bCs/>
                <w:color w:val="auto"/>
                <w:sz w:val="24"/>
                <w:lang w:eastAsia="en-US"/>
              </w:rPr>
              <w:br/>
            </w:r>
            <w:r w:rsidRPr="0044104E">
              <w:rPr>
                <w:rFonts w:ascii="Arial" w:eastAsia="Aptos" w:hAnsi="Arial" w:cs="Arial"/>
                <w:b/>
                <w:bCs/>
                <w:color w:val="auto"/>
                <w:sz w:val="24"/>
                <w:lang w:eastAsia="en-US"/>
              </w:rPr>
              <w:t xml:space="preserve">Morning Walk: </w:t>
            </w:r>
            <w:r w:rsidRPr="0044104E">
              <w:rPr>
                <w:rFonts w:ascii="Arial" w:eastAsia="Aptos" w:hAnsi="Arial" w:cs="Arial"/>
                <w:color w:val="auto"/>
                <w:sz w:val="24"/>
                <w:lang w:eastAsia="en-US"/>
              </w:rPr>
              <w:t>Have sorted out a walk and will need to check it out. If anyone would like to join me they will be welcome.</w:t>
            </w:r>
            <w:r w:rsidR="00E43252" w:rsidRPr="0044104E">
              <w:rPr>
                <w:rFonts w:ascii="Arial" w:eastAsia="Aptos" w:hAnsi="Arial" w:cs="Arial"/>
                <w:color w:val="auto"/>
                <w:sz w:val="24"/>
                <w:lang w:eastAsia="en-US"/>
              </w:rPr>
              <w:br/>
            </w:r>
            <w:r w:rsidRPr="0044104E">
              <w:rPr>
                <w:rFonts w:ascii="Arial" w:eastAsia="Aptos" w:hAnsi="Arial" w:cs="Arial"/>
                <w:b/>
                <w:bCs/>
                <w:color w:val="auto"/>
                <w:sz w:val="24"/>
                <w:lang w:eastAsia="en-US"/>
              </w:rPr>
              <w:t>Meeting Venue</w:t>
            </w:r>
            <w:r w:rsidRPr="0044104E">
              <w:rPr>
                <w:rFonts w:ascii="Arial" w:eastAsia="Aptos" w:hAnsi="Arial" w:cs="Arial"/>
                <w:color w:val="auto"/>
                <w:sz w:val="24"/>
                <w:lang w:eastAsia="en-US"/>
              </w:rPr>
              <w:t>: Yardley Hasting Memorial Hall, Hall booked from 12.00 until 16.00</w:t>
            </w:r>
            <w:r w:rsidR="00E43252" w:rsidRPr="0044104E">
              <w:rPr>
                <w:rFonts w:ascii="Arial" w:eastAsia="Aptos" w:hAnsi="Arial" w:cs="Arial"/>
                <w:color w:val="auto"/>
                <w:sz w:val="24"/>
                <w:lang w:eastAsia="en-US"/>
              </w:rPr>
              <w:t xml:space="preserve">. </w:t>
            </w:r>
            <w:r w:rsidRPr="0044104E">
              <w:rPr>
                <w:rFonts w:ascii="Arial" w:eastAsia="Aptos" w:hAnsi="Arial" w:cs="Arial"/>
                <w:color w:val="auto"/>
                <w:sz w:val="24"/>
                <w:lang w:eastAsia="en-US"/>
              </w:rPr>
              <w:t>Cost of hall £62, already paid for will send Jim the invoice later.</w:t>
            </w:r>
            <w:r w:rsidR="00E43252" w:rsidRPr="0044104E">
              <w:rPr>
                <w:rFonts w:ascii="Arial" w:eastAsia="Aptos" w:hAnsi="Arial" w:cs="Arial"/>
                <w:color w:val="auto"/>
                <w:sz w:val="24"/>
                <w:lang w:eastAsia="en-US"/>
              </w:rPr>
              <w:br/>
            </w:r>
            <w:r w:rsidRPr="0044104E">
              <w:rPr>
                <w:rFonts w:ascii="Arial" w:eastAsia="Aptos" w:hAnsi="Arial" w:cs="Arial"/>
                <w:b/>
                <w:bCs/>
                <w:color w:val="auto"/>
                <w:sz w:val="24"/>
                <w:lang w:eastAsia="en-US"/>
              </w:rPr>
              <w:t>Meal Venue:</w:t>
            </w:r>
            <w:r w:rsidRPr="0044104E">
              <w:rPr>
                <w:rFonts w:ascii="Arial" w:eastAsia="Aptos" w:hAnsi="Arial" w:cs="Arial"/>
                <w:color w:val="auto"/>
                <w:sz w:val="24"/>
                <w:lang w:eastAsia="en-US"/>
              </w:rPr>
              <w:t xml:space="preserve"> Rose and Crown, Yardley Hasting. Booked for 24, at 12.30, This will be a choice of two courses (mains and dessert) as we will need to be out by 2.30.</w:t>
            </w:r>
            <w:r w:rsidR="00E43252" w:rsidRPr="0044104E">
              <w:rPr>
                <w:rFonts w:ascii="Arial" w:eastAsia="Aptos" w:hAnsi="Arial" w:cs="Arial"/>
                <w:color w:val="auto"/>
                <w:sz w:val="24"/>
                <w:lang w:eastAsia="en-US"/>
              </w:rPr>
              <w:br/>
            </w:r>
            <w:r w:rsidRPr="0044104E">
              <w:rPr>
                <w:rFonts w:ascii="Arial" w:eastAsia="Aptos" w:hAnsi="Arial" w:cs="Arial"/>
                <w:color w:val="auto"/>
                <w:sz w:val="24"/>
                <w:lang w:eastAsia="en-US"/>
              </w:rPr>
              <w:t>2027: looking at Aston Clinton, November 27th</w:t>
            </w:r>
            <w:r w:rsidR="00E43252" w:rsidRPr="0044104E">
              <w:rPr>
                <w:rFonts w:ascii="Arial" w:eastAsia="Aptos" w:hAnsi="Arial" w:cs="Arial"/>
                <w:color w:val="auto"/>
                <w:sz w:val="24"/>
                <w:lang w:eastAsia="en-US"/>
              </w:rPr>
              <w:br/>
            </w:r>
            <w:r w:rsidRPr="0044104E">
              <w:rPr>
                <w:rFonts w:ascii="Arial" w:eastAsia="Aptos" w:hAnsi="Arial" w:cs="Arial"/>
                <w:color w:val="auto"/>
                <w:sz w:val="24"/>
                <w:lang w:eastAsia="en-US"/>
              </w:rPr>
              <w:t>2028: November 26th. Bedfordshire (TBA)</w:t>
            </w:r>
            <w:r w:rsidR="00E43252" w:rsidRPr="0044104E">
              <w:rPr>
                <w:rFonts w:ascii="Arial" w:eastAsia="Aptos" w:hAnsi="Arial" w:cs="Arial"/>
                <w:color w:val="auto"/>
                <w:sz w:val="24"/>
                <w:lang w:eastAsia="en-US"/>
              </w:rPr>
              <w:br/>
            </w:r>
            <w:r w:rsidRPr="0044104E">
              <w:rPr>
                <w:rFonts w:ascii="Arial" w:eastAsia="Aptos" w:hAnsi="Arial" w:cs="Arial"/>
                <w:color w:val="auto"/>
                <w:sz w:val="24"/>
                <w:lang w:eastAsia="en-US"/>
              </w:rPr>
              <w:t>2029: November 25th. Northamptonshire (TBA)</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91037" w14:textId="77777777" w:rsidR="00100BF2" w:rsidRPr="0044104E" w:rsidRDefault="00100BF2" w:rsidP="00100BF2">
            <w:pPr>
              <w:ind w:left="3"/>
              <w:jc w:val="center"/>
              <w:rPr>
                <w:rFonts w:ascii="Arial" w:eastAsia="Arial" w:hAnsi="Arial" w:cs="Arial"/>
                <w:b/>
                <w:bCs/>
                <w:color w:val="auto"/>
                <w:sz w:val="24"/>
              </w:rPr>
            </w:pPr>
          </w:p>
        </w:tc>
      </w:tr>
      <w:tr w:rsidR="008602E4" w:rsidRPr="0044104E" w14:paraId="29F9102E"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A92E4" w14:textId="77777777" w:rsidR="008602E4" w:rsidRPr="0044104E" w:rsidRDefault="008602E4"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82024F" w14:textId="12D84837" w:rsidR="008602E4" w:rsidRPr="008602E4" w:rsidRDefault="008602E4" w:rsidP="00590D64">
            <w:pPr>
              <w:tabs>
                <w:tab w:val="left" w:pos="6555"/>
              </w:tabs>
              <w:spacing w:line="276" w:lineRule="auto"/>
              <w:rPr>
                <w:rFonts w:ascii="Arial" w:eastAsia="Aptos" w:hAnsi="Arial" w:cs="Arial"/>
                <w:color w:val="auto"/>
                <w:sz w:val="24"/>
                <w:lang w:eastAsia="en-US"/>
              </w:rPr>
            </w:pPr>
            <w:r w:rsidRPr="008602E4">
              <w:rPr>
                <w:rFonts w:ascii="Arial" w:hAnsi="Arial" w:cs="Arial"/>
                <w:sz w:val="24"/>
                <w:shd w:val="clear" w:color="auto" w:fill="FFFFFF"/>
              </w:rPr>
              <w:t xml:space="preserve">The committee agreed to continue to provide a subsidy towards the cost of the AGM meal. The principle going forward is the contribution be intended </w:t>
            </w:r>
            <w:r w:rsidR="005D5F6F">
              <w:rPr>
                <w:rFonts w:ascii="Arial" w:hAnsi="Arial" w:cs="Arial"/>
                <w:sz w:val="24"/>
                <w:shd w:val="clear" w:color="auto" w:fill="FFFFFF"/>
              </w:rPr>
              <w:t>s</w:t>
            </w:r>
            <w:r w:rsidR="005D5F6F" w:rsidRPr="008602E4">
              <w:rPr>
                <w:rFonts w:ascii="Arial" w:hAnsi="Arial" w:cs="Arial"/>
                <w:sz w:val="24"/>
                <w:shd w:val="clear" w:color="auto" w:fill="FFFFFF"/>
              </w:rPr>
              <w:t>ole</w:t>
            </w:r>
            <w:r w:rsidR="00456603">
              <w:rPr>
                <w:rFonts w:ascii="Arial" w:hAnsi="Arial" w:cs="Arial"/>
                <w:sz w:val="24"/>
                <w:shd w:val="clear" w:color="auto" w:fill="FFFFFF"/>
              </w:rPr>
              <w:t>l</w:t>
            </w:r>
            <w:r w:rsidR="005D5F6F" w:rsidRPr="008602E4">
              <w:rPr>
                <w:rFonts w:ascii="Arial" w:hAnsi="Arial" w:cs="Arial"/>
                <w:sz w:val="24"/>
                <w:shd w:val="clear" w:color="auto" w:fill="FFFFFF"/>
              </w:rPr>
              <w:t>y</w:t>
            </w:r>
            <w:r w:rsidRPr="008602E4">
              <w:rPr>
                <w:rFonts w:ascii="Arial" w:hAnsi="Arial" w:cs="Arial"/>
                <w:sz w:val="24"/>
                <w:shd w:val="clear" w:color="auto" w:fill="FFFFFF"/>
              </w:rPr>
              <w:t xml:space="preserve"> to offset the actual cost of the meal and to remove financial barriers for our volunteers</w:t>
            </w:r>
            <w:r w:rsidR="00617C38">
              <w:rPr>
                <w:rFonts w:ascii="Arial" w:hAnsi="Arial" w:cs="Arial"/>
                <w:sz w:val="24"/>
                <w:shd w:val="clear" w:color="auto" w:fill="FFFFFF"/>
              </w:rPr>
              <w:t>’</w:t>
            </w:r>
            <w:r w:rsidRPr="008602E4">
              <w:rPr>
                <w:rFonts w:ascii="Arial" w:hAnsi="Arial" w:cs="Arial"/>
                <w:sz w:val="24"/>
                <w:shd w:val="clear" w:color="auto" w:fill="FFFFFF"/>
              </w:rPr>
              <w:t xml:space="preserve"> participation. This meets HMRC recognised good practice. It was recommended this be paid direct to the venue so as not to be seen as a payment or reward. </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9F3D21" w14:textId="77777777" w:rsidR="008602E4" w:rsidRDefault="008602E4" w:rsidP="00100BF2">
            <w:pPr>
              <w:ind w:left="3"/>
              <w:jc w:val="center"/>
              <w:rPr>
                <w:rFonts w:ascii="Arial" w:eastAsia="Arial" w:hAnsi="Arial" w:cs="Arial"/>
                <w:b/>
                <w:bCs/>
                <w:color w:val="auto"/>
                <w:sz w:val="24"/>
              </w:rPr>
            </w:pPr>
          </w:p>
        </w:tc>
      </w:tr>
      <w:tr w:rsidR="009746D0" w:rsidRPr="0044104E" w14:paraId="5DC1EE40"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E9456" w14:textId="77777777" w:rsidR="009746D0" w:rsidRPr="0044104E" w:rsidRDefault="009746D0"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7D9D41" w14:textId="1C87F9EF" w:rsidR="009746D0" w:rsidRPr="0044104E" w:rsidRDefault="00AD277A" w:rsidP="00590D64">
            <w:pPr>
              <w:tabs>
                <w:tab w:val="left" w:pos="6555"/>
              </w:tabs>
              <w:spacing w:line="276" w:lineRule="auto"/>
              <w:rPr>
                <w:rFonts w:ascii="Arial" w:eastAsia="Aptos" w:hAnsi="Arial" w:cs="Arial"/>
                <w:color w:val="auto"/>
                <w:sz w:val="24"/>
                <w:lang w:eastAsia="en-US"/>
              </w:rPr>
            </w:pPr>
            <w:r>
              <w:rPr>
                <w:rFonts w:ascii="Arial" w:eastAsia="Aptos" w:hAnsi="Arial" w:cs="Arial"/>
                <w:color w:val="auto"/>
                <w:sz w:val="24"/>
                <w:lang w:eastAsia="en-US"/>
              </w:rPr>
              <w:t xml:space="preserve">Jim said it would be helpful if payment of the meal subsidy could be paid directly to the venue. </w:t>
            </w:r>
            <w:r w:rsidR="009746D0" w:rsidRPr="0044104E">
              <w:rPr>
                <w:rFonts w:ascii="Arial" w:eastAsia="Aptos" w:hAnsi="Arial" w:cs="Arial"/>
                <w:color w:val="auto"/>
                <w:sz w:val="24"/>
                <w:lang w:eastAsia="en-US"/>
              </w:rPr>
              <w:t>Alan</w:t>
            </w:r>
            <w:r w:rsidR="00197443">
              <w:rPr>
                <w:rFonts w:ascii="Arial" w:eastAsia="Aptos" w:hAnsi="Arial" w:cs="Arial"/>
                <w:color w:val="auto"/>
                <w:sz w:val="24"/>
                <w:lang w:eastAsia="en-US"/>
              </w:rPr>
              <w:t xml:space="preserve"> to be</w:t>
            </w:r>
            <w:r w:rsidR="009746D0" w:rsidRPr="0044104E">
              <w:rPr>
                <w:rFonts w:ascii="Arial" w:eastAsia="Aptos" w:hAnsi="Arial" w:cs="Arial"/>
                <w:color w:val="auto"/>
                <w:sz w:val="24"/>
                <w:lang w:eastAsia="en-US"/>
              </w:rPr>
              <w:t xml:space="preserve"> </w:t>
            </w:r>
            <w:r w:rsidR="00197443">
              <w:rPr>
                <w:rFonts w:ascii="Arial" w:eastAsia="Aptos" w:hAnsi="Arial" w:cs="Arial"/>
                <w:color w:val="auto"/>
                <w:sz w:val="24"/>
                <w:lang w:eastAsia="en-US"/>
              </w:rPr>
              <w:t xml:space="preserve">contacted </w:t>
            </w:r>
            <w:r w:rsidR="00A3147C">
              <w:rPr>
                <w:rFonts w:ascii="Arial" w:eastAsia="Aptos" w:hAnsi="Arial" w:cs="Arial"/>
                <w:color w:val="auto"/>
                <w:sz w:val="24"/>
                <w:lang w:eastAsia="en-US"/>
              </w:rPr>
              <w:t>for</w:t>
            </w:r>
            <w:r w:rsidR="00E2579A">
              <w:rPr>
                <w:rFonts w:ascii="Arial" w:eastAsia="Aptos" w:hAnsi="Arial" w:cs="Arial"/>
                <w:color w:val="auto"/>
                <w:sz w:val="24"/>
                <w:lang w:eastAsia="en-US"/>
              </w:rPr>
              <w:t xml:space="preserve"> his thoughts</w:t>
            </w:r>
            <w:r w:rsidR="00D010EA">
              <w:rPr>
                <w:rFonts w:ascii="Arial" w:eastAsia="Aptos" w:hAnsi="Arial" w:cs="Arial"/>
                <w:color w:val="auto"/>
                <w:sz w:val="24"/>
                <w:lang w:eastAsia="en-US"/>
              </w:rPr>
              <w:t>.</w:t>
            </w:r>
          </w:p>
        </w:tc>
        <w:tc>
          <w:tcPr>
            <w:tcW w:w="1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06A3AD" w14:textId="03CF6DEC" w:rsidR="009746D0" w:rsidRPr="0044104E" w:rsidRDefault="005D2867" w:rsidP="00100BF2">
            <w:pPr>
              <w:ind w:left="3"/>
              <w:jc w:val="center"/>
              <w:rPr>
                <w:rFonts w:ascii="Arial" w:eastAsia="Arial" w:hAnsi="Arial" w:cs="Arial"/>
                <w:b/>
                <w:bCs/>
                <w:color w:val="auto"/>
                <w:sz w:val="24"/>
              </w:rPr>
            </w:pPr>
            <w:r>
              <w:rPr>
                <w:rFonts w:ascii="Arial" w:eastAsia="Arial" w:hAnsi="Arial" w:cs="Arial"/>
                <w:b/>
                <w:bCs/>
                <w:color w:val="auto"/>
                <w:sz w:val="24"/>
              </w:rPr>
              <w:t>Gill</w:t>
            </w:r>
          </w:p>
        </w:tc>
      </w:tr>
      <w:tr w:rsidR="00100BF2" w:rsidRPr="0044104E" w14:paraId="0E0C0E24"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7D34884B"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635D9C61" w14:textId="77777777" w:rsidR="00100BF2" w:rsidRPr="0044104E" w:rsidRDefault="00100BF2" w:rsidP="00100BF2">
            <w:pPr>
              <w:tabs>
                <w:tab w:val="left" w:pos="1276"/>
              </w:tabs>
              <w:rPr>
                <w:rFonts w:ascii="Arial" w:eastAsia="Arial" w:hAnsi="Arial" w:cs="Arial"/>
                <w:color w:val="auto"/>
                <w:sz w:val="24"/>
              </w:rPr>
            </w:pPr>
          </w:p>
        </w:tc>
        <w:tc>
          <w:tcPr>
            <w:tcW w:w="1174"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19452E40" w14:textId="77777777" w:rsidR="00100BF2" w:rsidRPr="0044104E" w:rsidRDefault="00100BF2" w:rsidP="00100BF2">
            <w:pPr>
              <w:ind w:left="3"/>
              <w:jc w:val="center"/>
              <w:rPr>
                <w:rFonts w:ascii="Arial" w:eastAsia="Arial" w:hAnsi="Arial" w:cs="Arial"/>
                <w:b/>
                <w:bCs/>
                <w:color w:val="auto"/>
                <w:sz w:val="24"/>
              </w:rPr>
            </w:pPr>
          </w:p>
        </w:tc>
      </w:tr>
      <w:tr w:rsidR="00100BF2" w:rsidRPr="0044104E" w14:paraId="168C8856" w14:textId="77777777" w:rsidTr="00AB79E9">
        <w:tblPrEx>
          <w:tblCellMar>
            <w:right w:w="40" w:type="dxa"/>
          </w:tblCellMar>
        </w:tblPrEx>
        <w:trPr>
          <w:gridBefore w:val="3"/>
          <w:wBefore w:w="89" w:type="dxa"/>
          <w:trHeight w:val="220"/>
        </w:trPr>
        <w:tc>
          <w:tcPr>
            <w:tcW w:w="1150"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73225399" w14:textId="034F0902" w:rsidR="00100BF2" w:rsidRPr="0044104E" w:rsidRDefault="00100BF2" w:rsidP="00100BF2">
            <w:pPr>
              <w:ind w:right="1"/>
              <w:jc w:val="center"/>
              <w:rPr>
                <w:rFonts w:ascii="Arial" w:eastAsia="Arial" w:hAnsi="Arial" w:cs="Arial"/>
                <w:b/>
                <w:bCs/>
                <w:color w:val="auto"/>
                <w:sz w:val="24"/>
              </w:rPr>
            </w:pPr>
            <w:r w:rsidRPr="0044104E">
              <w:rPr>
                <w:rFonts w:ascii="Arial" w:eastAsia="Arial" w:hAnsi="Arial" w:cs="Arial"/>
                <w:b/>
                <w:bCs/>
                <w:color w:val="auto"/>
                <w:sz w:val="24"/>
              </w:rPr>
              <w:t>11.</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06EE1876" w14:textId="7B377FD1" w:rsidR="00100BF2" w:rsidRPr="0044104E" w:rsidRDefault="00100BF2" w:rsidP="00100BF2">
            <w:pPr>
              <w:tabs>
                <w:tab w:val="left" w:pos="1276"/>
              </w:tabs>
              <w:ind w:left="709" w:hanging="709"/>
              <w:rPr>
                <w:rFonts w:ascii="Arial" w:eastAsia="Arial" w:hAnsi="Arial" w:cs="Arial"/>
                <w:b/>
                <w:bCs/>
                <w:color w:val="auto"/>
                <w:sz w:val="24"/>
              </w:rPr>
            </w:pPr>
            <w:r w:rsidRPr="0044104E">
              <w:rPr>
                <w:rFonts w:ascii="Arial" w:eastAsia="Arial" w:hAnsi="Arial" w:cs="Arial"/>
                <w:b/>
                <w:bCs/>
                <w:color w:val="auto"/>
                <w:sz w:val="24"/>
              </w:rPr>
              <w:t>AOB</w:t>
            </w:r>
            <w:r w:rsidR="001400F8" w:rsidRPr="0044104E">
              <w:rPr>
                <w:rFonts w:ascii="Arial" w:eastAsia="Arial" w:hAnsi="Arial" w:cs="Arial"/>
                <w:b/>
                <w:bCs/>
                <w:color w:val="auto"/>
                <w:sz w:val="24"/>
              </w:rPr>
              <w:t xml:space="preserve"> </w:t>
            </w:r>
            <w:r w:rsidR="001400F8" w:rsidRPr="0044104E">
              <w:rPr>
                <w:rFonts w:ascii="Arial" w:eastAsia="Arial" w:hAnsi="Arial" w:cs="Arial"/>
                <w:color w:val="auto"/>
                <w:sz w:val="24"/>
              </w:rPr>
              <w:t>None</w:t>
            </w:r>
          </w:p>
        </w:tc>
        <w:tc>
          <w:tcPr>
            <w:tcW w:w="1174"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772D0E5A" w14:textId="77777777" w:rsidR="00100BF2" w:rsidRPr="0044104E" w:rsidRDefault="00100BF2" w:rsidP="00100BF2">
            <w:pPr>
              <w:ind w:left="3"/>
              <w:jc w:val="center"/>
              <w:rPr>
                <w:rFonts w:ascii="Arial" w:eastAsia="Arial" w:hAnsi="Arial" w:cs="Arial"/>
                <w:b/>
                <w:bCs/>
                <w:color w:val="auto"/>
                <w:sz w:val="24"/>
              </w:rPr>
            </w:pPr>
          </w:p>
        </w:tc>
      </w:tr>
      <w:tr w:rsidR="00100BF2" w:rsidRPr="0044104E" w14:paraId="16AC1596" w14:textId="77777777" w:rsidTr="00AB79E9">
        <w:tblPrEx>
          <w:tblCellMar>
            <w:right w:w="40" w:type="dxa"/>
          </w:tblCellMar>
        </w:tblPrEx>
        <w:trPr>
          <w:gridBefore w:val="3"/>
          <w:wBefore w:w="89" w:type="dxa"/>
          <w:trHeight w:val="220"/>
        </w:trPr>
        <w:tc>
          <w:tcPr>
            <w:tcW w:w="1150"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11CB6FDB" w14:textId="77777777" w:rsidR="00100BF2" w:rsidRPr="0044104E" w:rsidRDefault="00100BF2" w:rsidP="00100BF2">
            <w:pPr>
              <w:ind w:right="1"/>
              <w:jc w:val="center"/>
              <w:rPr>
                <w:rFonts w:ascii="Arial" w:eastAsia="Arial" w:hAnsi="Arial" w:cs="Arial"/>
                <w:b/>
                <w:bCs/>
                <w:color w:val="auto"/>
                <w:sz w:val="24"/>
              </w:rPr>
            </w:pPr>
          </w:p>
        </w:tc>
        <w:tc>
          <w:tcPr>
            <w:tcW w:w="8356"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448EDBB5" w14:textId="77777777" w:rsidR="00100BF2" w:rsidRPr="0044104E" w:rsidRDefault="00100BF2" w:rsidP="00100BF2">
            <w:pPr>
              <w:tabs>
                <w:tab w:val="left" w:pos="1276"/>
              </w:tabs>
              <w:ind w:left="709" w:hanging="709"/>
              <w:rPr>
                <w:rFonts w:ascii="Arial" w:eastAsia="Arial" w:hAnsi="Arial" w:cs="Arial"/>
                <w:color w:val="auto"/>
                <w:sz w:val="24"/>
              </w:rPr>
            </w:pPr>
          </w:p>
        </w:tc>
        <w:tc>
          <w:tcPr>
            <w:tcW w:w="1174" w:type="dxa"/>
            <w:gridSpan w:val="2"/>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378F7C9B" w14:textId="77777777" w:rsidR="00100BF2" w:rsidRPr="0044104E" w:rsidRDefault="00100BF2" w:rsidP="00100BF2">
            <w:pPr>
              <w:ind w:left="3"/>
              <w:jc w:val="center"/>
              <w:rPr>
                <w:rFonts w:ascii="Arial" w:eastAsia="Arial" w:hAnsi="Arial" w:cs="Arial"/>
                <w:b/>
                <w:bCs/>
                <w:color w:val="auto"/>
                <w:sz w:val="24"/>
              </w:rPr>
            </w:pPr>
          </w:p>
        </w:tc>
      </w:tr>
      <w:tr w:rsidR="00100BF2" w:rsidRPr="0044104E" w14:paraId="2A984F06" w14:textId="77777777" w:rsidTr="00AB79E9">
        <w:tblPrEx>
          <w:tblCellMar>
            <w:right w:w="40" w:type="dxa"/>
          </w:tblCellMar>
        </w:tblPrEx>
        <w:trPr>
          <w:gridBefore w:val="3"/>
          <w:wBefore w:w="89" w:type="dxa"/>
          <w:trHeight w:val="220"/>
        </w:trPr>
        <w:tc>
          <w:tcPr>
            <w:tcW w:w="1150"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144905AE" w14:textId="496A4798" w:rsidR="00100BF2" w:rsidRPr="0044104E" w:rsidRDefault="00100BF2" w:rsidP="00100BF2">
            <w:pPr>
              <w:ind w:right="1"/>
              <w:jc w:val="center"/>
              <w:rPr>
                <w:rFonts w:ascii="Arial" w:eastAsia="Arial" w:hAnsi="Arial" w:cs="Arial"/>
                <w:b/>
                <w:bCs/>
                <w:color w:val="auto"/>
                <w:sz w:val="24"/>
              </w:rPr>
            </w:pPr>
            <w:r w:rsidRPr="0044104E">
              <w:rPr>
                <w:rFonts w:ascii="Arial" w:eastAsia="Arial" w:hAnsi="Arial" w:cs="Arial"/>
                <w:b/>
                <w:bCs/>
                <w:color w:val="auto"/>
                <w:sz w:val="24"/>
              </w:rPr>
              <w:t>12.</w:t>
            </w:r>
          </w:p>
        </w:tc>
        <w:tc>
          <w:tcPr>
            <w:tcW w:w="835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058811EE" w14:textId="77777777" w:rsidR="001400F8" w:rsidRPr="0044104E" w:rsidRDefault="00100BF2" w:rsidP="00CD0BA2">
            <w:pPr>
              <w:rPr>
                <w:rFonts w:ascii="Arial" w:hAnsi="Arial" w:cs="Arial"/>
                <w:sz w:val="24"/>
              </w:rPr>
            </w:pPr>
            <w:r w:rsidRPr="0044104E">
              <w:rPr>
                <w:rFonts w:ascii="Arial" w:hAnsi="Arial" w:cs="Arial"/>
                <w:sz w:val="24"/>
              </w:rPr>
              <w:t>Next Committee Meeting</w:t>
            </w:r>
          </w:p>
          <w:p w14:paraId="506BA8D8" w14:textId="009FCB17" w:rsidR="00100BF2" w:rsidRPr="0044104E" w:rsidRDefault="00E62FDE" w:rsidP="00CD0BA2">
            <w:pPr>
              <w:rPr>
                <w:rFonts w:ascii="Arial" w:eastAsia="Arial" w:hAnsi="Arial" w:cs="Arial"/>
                <w:color w:val="auto"/>
                <w:sz w:val="24"/>
              </w:rPr>
            </w:pPr>
            <w:r w:rsidRPr="0044104E">
              <w:rPr>
                <w:rFonts w:ascii="Arial" w:hAnsi="Arial" w:cs="Arial"/>
                <w:sz w:val="24"/>
              </w:rPr>
              <w:t>Wednesday 28th October at 7.30pm</w:t>
            </w:r>
            <w:r w:rsidR="00F93E14" w:rsidRPr="0044104E">
              <w:rPr>
                <w:rFonts w:ascii="Arial" w:hAnsi="Arial" w:cs="Arial"/>
                <w:sz w:val="24"/>
              </w:rPr>
              <w:t xml:space="preserve"> (Microsoft Teams)</w:t>
            </w:r>
          </w:p>
        </w:tc>
        <w:tc>
          <w:tcPr>
            <w:tcW w:w="1174"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4D394EFE" w14:textId="77777777" w:rsidR="00100BF2" w:rsidRPr="0044104E" w:rsidRDefault="00100BF2" w:rsidP="00100BF2">
            <w:pPr>
              <w:ind w:left="3"/>
              <w:jc w:val="center"/>
              <w:rPr>
                <w:rFonts w:ascii="Arial" w:eastAsia="Arial" w:hAnsi="Arial" w:cs="Arial"/>
                <w:b/>
                <w:bCs/>
                <w:color w:val="auto"/>
                <w:sz w:val="24"/>
              </w:rPr>
            </w:pPr>
          </w:p>
        </w:tc>
      </w:tr>
    </w:tbl>
    <w:p w14:paraId="55E5A92D" w14:textId="77777777" w:rsidR="008808C0" w:rsidRPr="0044104E" w:rsidRDefault="008808C0">
      <w:pPr>
        <w:spacing w:line="278" w:lineRule="auto"/>
        <w:rPr>
          <w:rFonts w:ascii="Arial" w:eastAsia="Arial" w:hAnsi="Arial" w:cs="Arial"/>
          <w:b/>
          <w:bCs/>
          <w:color w:val="auto"/>
          <w:sz w:val="24"/>
          <w:u w:val="single"/>
          <w:lang w:val="en-US" w:eastAsia="en-US"/>
        </w:rPr>
      </w:pPr>
    </w:p>
    <w:p w14:paraId="2D9F0DD1" w14:textId="36B95197" w:rsidR="008808C0" w:rsidRPr="0044104E" w:rsidRDefault="00CD4537">
      <w:pPr>
        <w:spacing w:line="278" w:lineRule="auto"/>
        <w:rPr>
          <w:rFonts w:ascii="Arial" w:eastAsia="Arial" w:hAnsi="Arial" w:cs="Arial"/>
          <w:b/>
          <w:bCs/>
          <w:color w:val="auto"/>
          <w:sz w:val="24"/>
          <w:u w:val="single"/>
          <w:lang w:val="en-US" w:eastAsia="en-US"/>
        </w:rPr>
      </w:pPr>
      <w:r w:rsidRPr="0044104E">
        <w:rPr>
          <w:rFonts w:ascii="Arial" w:eastAsia="Arial" w:hAnsi="Arial" w:cs="Arial"/>
          <w:b/>
          <w:bCs/>
          <w:color w:val="auto"/>
          <w:sz w:val="24"/>
          <w:u w:val="single"/>
          <w:lang w:val="en-US" w:eastAsia="en-US"/>
        </w:rPr>
        <w:t>Po</w:t>
      </w:r>
      <w:r w:rsidR="008808C0" w:rsidRPr="0044104E">
        <w:rPr>
          <w:rFonts w:ascii="Arial" w:eastAsia="Arial" w:hAnsi="Arial" w:cs="Arial"/>
          <w:b/>
          <w:bCs/>
          <w:color w:val="auto"/>
          <w:sz w:val="24"/>
          <w:u w:val="single"/>
          <w:lang w:val="en-US" w:eastAsia="en-US"/>
        </w:rPr>
        <w:t xml:space="preserve">st </w:t>
      </w:r>
      <w:r w:rsidR="002B0C8B">
        <w:rPr>
          <w:rFonts w:ascii="Arial" w:eastAsia="Arial" w:hAnsi="Arial" w:cs="Arial"/>
          <w:b/>
          <w:bCs/>
          <w:color w:val="auto"/>
          <w:sz w:val="24"/>
          <w:u w:val="single"/>
          <w:lang w:val="en-US" w:eastAsia="en-US"/>
        </w:rPr>
        <w:t>M</w:t>
      </w:r>
      <w:r w:rsidR="008808C0" w:rsidRPr="0044104E">
        <w:rPr>
          <w:rFonts w:ascii="Arial" w:eastAsia="Arial" w:hAnsi="Arial" w:cs="Arial"/>
          <w:b/>
          <w:bCs/>
          <w:color w:val="auto"/>
          <w:sz w:val="24"/>
          <w:u w:val="single"/>
          <w:lang w:val="en-US" w:eastAsia="en-US"/>
        </w:rPr>
        <w:t>ee</w:t>
      </w:r>
      <w:r w:rsidRPr="0044104E">
        <w:rPr>
          <w:rFonts w:ascii="Arial" w:eastAsia="Arial" w:hAnsi="Arial" w:cs="Arial"/>
          <w:b/>
          <w:bCs/>
          <w:color w:val="auto"/>
          <w:sz w:val="24"/>
          <w:u w:val="single"/>
          <w:lang w:val="en-US" w:eastAsia="en-US"/>
        </w:rPr>
        <w:t>t</w:t>
      </w:r>
      <w:r w:rsidR="008808C0" w:rsidRPr="0044104E">
        <w:rPr>
          <w:rFonts w:ascii="Arial" w:eastAsia="Arial" w:hAnsi="Arial" w:cs="Arial"/>
          <w:b/>
          <w:bCs/>
          <w:color w:val="auto"/>
          <w:sz w:val="24"/>
          <w:u w:val="single"/>
          <w:lang w:val="en-US" w:eastAsia="en-US"/>
        </w:rPr>
        <w:t xml:space="preserve">ing </w:t>
      </w:r>
      <w:r w:rsidR="002B0C8B">
        <w:rPr>
          <w:rFonts w:ascii="Arial" w:eastAsia="Arial" w:hAnsi="Arial" w:cs="Arial"/>
          <w:b/>
          <w:bCs/>
          <w:color w:val="auto"/>
          <w:sz w:val="24"/>
          <w:u w:val="single"/>
          <w:lang w:val="en-US" w:eastAsia="en-US"/>
        </w:rPr>
        <w:t>N</w:t>
      </w:r>
      <w:r w:rsidR="008808C0" w:rsidRPr="0044104E">
        <w:rPr>
          <w:rFonts w:ascii="Arial" w:eastAsia="Arial" w:hAnsi="Arial" w:cs="Arial"/>
          <w:b/>
          <w:bCs/>
          <w:color w:val="auto"/>
          <w:sz w:val="24"/>
          <w:u w:val="single"/>
          <w:lang w:val="en-US" w:eastAsia="en-US"/>
        </w:rPr>
        <w:t>o</w:t>
      </w:r>
      <w:r w:rsidRPr="0044104E">
        <w:rPr>
          <w:rFonts w:ascii="Arial" w:eastAsia="Arial" w:hAnsi="Arial" w:cs="Arial"/>
          <w:b/>
          <w:bCs/>
          <w:color w:val="auto"/>
          <w:sz w:val="24"/>
          <w:u w:val="single"/>
          <w:lang w:val="en-US" w:eastAsia="en-US"/>
        </w:rPr>
        <w:t>te</w:t>
      </w:r>
      <w:r w:rsidR="002B0C8B">
        <w:rPr>
          <w:rFonts w:ascii="Arial" w:eastAsia="Arial" w:hAnsi="Arial" w:cs="Arial"/>
          <w:b/>
          <w:bCs/>
          <w:color w:val="auto"/>
          <w:sz w:val="24"/>
          <w:u w:val="single"/>
          <w:lang w:val="en-US" w:eastAsia="en-US"/>
        </w:rPr>
        <w:t>s</w:t>
      </w:r>
      <w:r w:rsidR="008808C0" w:rsidRPr="0044104E">
        <w:rPr>
          <w:rFonts w:ascii="Arial" w:eastAsia="Arial" w:hAnsi="Arial" w:cs="Arial"/>
          <w:b/>
          <w:bCs/>
          <w:color w:val="auto"/>
          <w:sz w:val="24"/>
          <w:u w:val="single"/>
          <w:lang w:val="en-US" w:eastAsia="en-US"/>
        </w:rPr>
        <w:t>:</w:t>
      </w:r>
    </w:p>
    <w:p w14:paraId="2EC9AFFF" w14:textId="78132F80" w:rsidR="00097C28" w:rsidRPr="007A538B" w:rsidRDefault="008808C0" w:rsidP="00550E44">
      <w:pPr>
        <w:pStyle w:val="ListParagraph"/>
        <w:numPr>
          <w:ilvl w:val="0"/>
          <w:numId w:val="30"/>
        </w:numPr>
        <w:spacing w:after="0" w:line="278" w:lineRule="auto"/>
        <w:ind w:left="426" w:hanging="426"/>
        <w:rPr>
          <w:rFonts w:ascii="Arial" w:eastAsia="Arial" w:hAnsi="Arial" w:cs="Arial"/>
          <w:color w:val="auto"/>
          <w:sz w:val="24"/>
          <w:lang w:val="en-US" w:eastAsia="en-US"/>
        </w:rPr>
      </w:pPr>
      <w:r w:rsidRPr="007A538B">
        <w:rPr>
          <w:rFonts w:ascii="Arial" w:eastAsia="Arial" w:hAnsi="Arial" w:cs="Arial"/>
          <w:color w:val="auto"/>
          <w:sz w:val="24"/>
          <w:lang w:val="en-US" w:eastAsia="en-US"/>
        </w:rPr>
        <w:t>The meeting of the Finance S</w:t>
      </w:r>
      <w:r w:rsidR="00CD4537" w:rsidRPr="007A538B">
        <w:rPr>
          <w:rFonts w:ascii="Arial" w:eastAsia="Arial" w:hAnsi="Arial" w:cs="Arial"/>
          <w:color w:val="auto"/>
          <w:sz w:val="24"/>
          <w:lang w:val="en-US" w:eastAsia="en-US"/>
        </w:rPr>
        <w:t>u</w:t>
      </w:r>
      <w:r w:rsidRPr="007A538B">
        <w:rPr>
          <w:rFonts w:ascii="Arial" w:eastAsia="Arial" w:hAnsi="Arial" w:cs="Arial"/>
          <w:color w:val="auto"/>
          <w:sz w:val="24"/>
          <w:lang w:val="en-US" w:eastAsia="en-US"/>
        </w:rPr>
        <w:t xml:space="preserve">b </w:t>
      </w:r>
      <w:r w:rsidR="00CD4537" w:rsidRPr="007A538B">
        <w:rPr>
          <w:rFonts w:ascii="Arial" w:eastAsia="Arial" w:hAnsi="Arial" w:cs="Arial"/>
          <w:color w:val="auto"/>
          <w:sz w:val="24"/>
          <w:lang w:val="en-US" w:eastAsia="en-US"/>
        </w:rPr>
        <w:t>C</w:t>
      </w:r>
      <w:r w:rsidRPr="007A538B">
        <w:rPr>
          <w:rFonts w:ascii="Arial" w:eastAsia="Arial" w:hAnsi="Arial" w:cs="Arial"/>
          <w:color w:val="auto"/>
          <w:sz w:val="24"/>
          <w:lang w:val="en-US" w:eastAsia="en-US"/>
        </w:rPr>
        <w:t>ommittee has been arran</w:t>
      </w:r>
      <w:r w:rsidR="00CD4537" w:rsidRPr="007A538B">
        <w:rPr>
          <w:rFonts w:ascii="Arial" w:eastAsia="Arial" w:hAnsi="Arial" w:cs="Arial"/>
          <w:color w:val="auto"/>
          <w:sz w:val="24"/>
          <w:lang w:val="en-US" w:eastAsia="en-US"/>
        </w:rPr>
        <w:t>g</w:t>
      </w:r>
      <w:r w:rsidRPr="007A538B">
        <w:rPr>
          <w:rFonts w:ascii="Arial" w:eastAsia="Arial" w:hAnsi="Arial" w:cs="Arial"/>
          <w:color w:val="auto"/>
          <w:sz w:val="24"/>
          <w:lang w:val="en-US" w:eastAsia="en-US"/>
        </w:rPr>
        <w:t xml:space="preserve">ed for </w:t>
      </w:r>
      <w:r w:rsidR="00CD4537" w:rsidRPr="007A538B">
        <w:rPr>
          <w:rFonts w:ascii="Arial" w:eastAsia="Arial" w:hAnsi="Arial" w:cs="Arial"/>
          <w:color w:val="auto"/>
          <w:sz w:val="24"/>
          <w:lang w:val="en-US" w:eastAsia="en-US"/>
        </w:rPr>
        <w:t>11th</w:t>
      </w:r>
      <w:r w:rsidR="000342A5" w:rsidRPr="007A538B">
        <w:rPr>
          <w:rFonts w:ascii="Arial" w:eastAsia="Arial" w:hAnsi="Arial" w:cs="Arial"/>
          <w:color w:val="auto"/>
          <w:sz w:val="24"/>
          <w:lang w:val="en-US" w:eastAsia="en-US"/>
        </w:rPr>
        <w:t xml:space="preserve"> August at 6</w:t>
      </w:r>
      <w:r w:rsidR="00CD4537" w:rsidRPr="007A538B">
        <w:rPr>
          <w:rFonts w:ascii="Arial" w:eastAsia="Arial" w:hAnsi="Arial" w:cs="Arial"/>
          <w:color w:val="auto"/>
          <w:sz w:val="24"/>
          <w:lang w:val="en-US" w:eastAsia="en-US"/>
        </w:rPr>
        <w:t>pm</w:t>
      </w:r>
    </w:p>
    <w:p w14:paraId="3EEDE273" w14:textId="77777777" w:rsidR="00550E44" w:rsidRPr="00550E44" w:rsidRDefault="00550E44" w:rsidP="00550E44">
      <w:pPr>
        <w:spacing w:line="278" w:lineRule="auto"/>
        <w:rPr>
          <w:rFonts w:ascii="Arial" w:eastAsia="Arial" w:hAnsi="Arial" w:cs="Arial"/>
          <w:b/>
          <w:bCs/>
          <w:color w:val="auto"/>
          <w:sz w:val="24"/>
          <w:lang w:val="en-US" w:eastAsia="en-US"/>
        </w:rPr>
      </w:pPr>
    </w:p>
    <w:p w14:paraId="0FE606EA" w14:textId="3729842B" w:rsidR="003F6315" w:rsidRPr="004418DE" w:rsidRDefault="00097C28" w:rsidP="00E7206C">
      <w:pPr>
        <w:pStyle w:val="ListParagraph"/>
        <w:numPr>
          <w:ilvl w:val="0"/>
          <w:numId w:val="30"/>
        </w:numPr>
        <w:shd w:val="clear" w:color="auto" w:fill="FFFFFF"/>
        <w:spacing w:line="278" w:lineRule="auto"/>
        <w:ind w:left="426" w:hanging="426"/>
        <w:rPr>
          <w:rFonts w:ascii="Arial" w:hAnsi="Arial" w:cs="Arial"/>
          <w:color w:val="222222"/>
        </w:rPr>
      </w:pPr>
      <w:r w:rsidRPr="004418DE">
        <w:rPr>
          <w:rFonts w:ascii="Arial" w:eastAsia="Arial" w:hAnsi="Arial" w:cs="Arial"/>
          <w:color w:val="auto"/>
          <w:sz w:val="24"/>
          <w:lang w:val="en-US" w:eastAsia="en-US"/>
        </w:rPr>
        <w:t xml:space="preserve">Item </w:t>
      </w:r>
      <w:r w:rsidR="00D76F5A" w:rsidRPr="004418DE">
        <w:rPr>
          <w:rFonts w:ascii="Arial" w:eastAsia="Arial" w:hAnsi="Arial" w:cs="Arial"/>
          <w:color w:val="auto"/>
          <w:sz w:val="24"/>
          <w:lang w:val="en-US" w:eastAsia="en-US"/>
        </w:rPr>
        <w:t>7(vi)</w:t>
      </w:r>
      <w:r w:rsidR="00F569D8" w:rsidRPr="004418DE">
        <w:rPr>
          <w:rFonts w:ascii="Arial" w:eastAsia="Arial" w:hAnsi="Arial" w:cs="Arial"/>
          <w:color w:val="auto"/>
          <w:sz w:val="24"/>
          <w:lang w:val="en-US" w:eastAsia="en-US"/>
        </w:rPr>
        <w:t xml:space="preserve"> </w:t>
      </w:r>
      <w:r w:rsidR="00F569D8" w:rsidRPr="004418DE">
        <w:rPr>
          <w:rFonts w:ascii="Arial" w:eastAsia="Arial" w:hAnsi="Arial" w:cs="Arial"/>
          <w:b/>
          <w:bCs/>
          <w:color w:val="auto"/>
          <w:sz w:val="24"/>
          <w:lang w:val="en-US" w:eastAsia="en-US"/>
        </w:rPr>
        <w:t>PACER</w:t>
      </w:r>
      <w:r w:rsidR="00D33FAA" w:rsidRPr="004418DE">
        <w:rPr>
          <w:rFonts w:ascii="Arial" w:eastAsia="Arial" w:hAnsi="Arial" w:cs="Arial"/>
          <w:b/>
          <w:bCs/>
          <w:color w:val="auto"/>
          <w:sz w:val="24"/>
          <w:lang w:val="en-US" w:eastAsia="en-US"/>
        </w:rPr>
        <w:br/>
      </w:r>
      <w:r w:rsidR="00F569D8" w:rsidRPr="004418DE">
        <w:rPr>
          <w:rFonts w:ascii="Arial" w:eastAsia="Arial" w:hAnsi="Arial" w:cs="Arial"/>
          <w:color w:val="auto"/>
          <w:sz w:val="24"/>
          <w:lang w:val="en-US" w:eastAsia="en-US"/>
        </w:rPr>
        <w:t xml:space="preserve">Terry has indicated that she would be </w:t>
      </w:r>
      <w:r w:rsidR="009D03E4" w:rsidRPr="004418DE">
        <w:rPr>
          <w:rFonts w:ascii="Arial" w:eastAsia="Arial" w:hAnsi="Arial" w:cs="Arial"/>
          <w:color w:val="auto"/>
          <w:sz w:val="24"/>
          <w:lang w:val="en-US" w:eastAsia="en-US"/>
        </w:rPr>
        <w:t>willing to</w:t>
      </w:r>
      <w:r w:rsidR="009D03E4" w:rsidRPr="004418DE">
        <w:rPr>
          <w:rFonts w:ascii="Arial" w:eastAsia="Arial" w:hAnsi="Arial" w:cs="Arial"/>
          <w:b/>
          <w:bCs/>
          <w:color w:val="auto"/>
          <w:sz w:val="24"/>
          <w:lang w:val="en-US" w:eastAsia="en-US"/>
        </w:rPr>
        <w:t xml:space="preserve"> </w:t>
      </w:r>
      <w:r w:rsidR="003F6315" w:rsidRPr="004418DE">
        <w:rPr>
          <w:rFonts w:ascii="Arial" w:hAnsi="Arial" w:cs="Arial"/>
          <w:color w:val="222222"/>
        </w:rPr>
        <w:t>oversee PACER findings if</w:t>
      </w:r>
      <w:r w:rsidR="00E7206C" w:rsidRPr="004418DE">
        <w:rPr>
          <w:rFonts w:ascii="Arial" w:hAnsi="Arial" w:cs="Arial"/>
          <w:color w:val="222222"/>
        </w:rPr>
        <w:t xml:space="preserve"> other committee members can </w:t>
      </w:r>
      <w:r w:rsidR="003F6315" w:rsidRPr="004418DE">
        <w:rPr>
          <w:rFonts w:ascii="Arial" w:hAnsi="Arial" w:cs="Arial"/>
          <w:color w:val="222222"/>
        </w:rPr>
        <w:t>research advantages/disadvantages</w:t>
      </w:r>
      <w:r w:rsidR="00E7206C" w:rsidRPr="004418DE">
        <w:rPr>
          <w:rFonts w:ascii="Arial" w:hAnsi="Arial" w:cs="Arial"/>
          <w:color w:val="222222"/>
        </w:rPr>
        <w:t>.</w:t>
      </w:r>
      <w:r w:rsidR="00E7206C" w:rsidRPr="004418DE">
        <w:rPr>
          <w:rFonts w:ascii="Arial" w:hAnsi="Arial" w:cs="Arial"/>
          <w:color w:val="222222"/>
        </w:rPr>
        <w:br/>
        <w:t>N</w:t>
      </w:r>
      <w:r w:rsidR="006E09A3" w:rsidRPr="004418DE">
        <w:rPr>
          <w:rFonts w:ascii="Arial" w:hAnsi="Arial" w:cs="Arial"/>
          <w:color w:val="222222"/>
        </w:rPr>
        <w:t>o</w:t>
      </w:r>
      <w:r w:rsidR="00E7206C" w:rsidRPr="004418DE">
        <w:rPr>
          <w:rFonts w:ascii="Arial" w:hAnsi="Arial" w:cs="Arial"/>
          <w:color w:val="222222"/>
        </w:rPr>
        <w:t>te:</w:t>
      </w:r>
      <w:r w:rsidR="003F6315" w:rsidRPr="004418DE">
        <w:rPr>
          <w:rFonts w:ascii="Arial" w:hAnsi="Arial" w:cs="Arial"/>
          <w:color w:val="222222"/>
        </w:rPr>
        <w:t xml:space="preserve"> There is a section on the toolkit with these links:</w:t>
      </w:r>
      <w:r w:rsidR="00E7206C" w:rsidRPr="004418DE">
        <w:rPr>
          <w:rFonts w:ascii="Arial" w:hAnsi="Arial" w:cs="Arial"/>
          <w:color w:val="222222"/>
        </w:rPr>
        <w:br/>
      </w:r>
      <w:hyperlink r:id="rId10" w:tgtFrame="_blank" w:history="1">
        <w:r w:rsidR="003F6315" w:rsidRPr="004418DE">
          <w:rPr>
            <w:rStyle w:val="Hyperlink"/>
            <w:rFonts w:ascii="Arial" w:hAnsi="Arial" w:cs="Arial"/>
            <w:color w:val="1155CC"/>
          </w:rPr>
          <w:t>PACER2 user guide V3</w:t>
        </w:r>
      </w:hyperlink>
      <w:r w:rsidR="004418DE" w:rsidRPr="004418DE">
        <w:rPr>
          <w:rFonts w:ascii="Arial" w:hAnsi="Arial" w:cs="Arial"/>
          <w:color w:val="222222"/>
        </w:rPr>
        <w:br/>
      </w:r>
      <w:hyperlink r:id="rId11" w:tgtFrame="_blank" w:history="1">
        <w:r w:rsidR="003F6315" w:rsidRPr="004418DE">
          <w:rPr>
            <w:rStyle w:val="Hyperlink"/>
            <w:rFonts w:ascii="Arial" w:hAnsi="Arial" w:cs="Arial"/>
            <w:color w:val="1155CC"/>
          </w:rPr>
          <w:t>PACER document library LDWA - PACER Documentation</w:t>
        </w:r>
      </w:hyperlink>
      <w:r w:rsidR="003F6315" w:rsidRPr="004418DE">
        <w:rPr>
          <w:rFonts w:ascii="Arial" w:hAnsi="Arial" w:cs="Arial"/>
          <w:color w:val="222222"/>
        </w:rPr>
        <w:t> – </w:t>
      </w:r>
    </w:p>
    <w:p w14:paraId="077D3278" w14:textId="77777777" w:rsidR="003F6315" w:rsidRPr="0044104E" w:rsidRDefault="003F6315">
      <w:pPr>
        <w:spacing w:line="278" w:lineRule="auto"/>
        <w:rPr>
          <w:rFonts w:ascii="Arial" w:eastAsia="Arial" w:hAnsi="Arial" w:cs="Arial"/>
          <w:b/>
          <w:bCs/>
          <w:color w:val="000000" w:themeColor="text1"/>
          <w:sz w:val="24"/>
          <w:lang w:val="en-US" w:eastAsia="en-US"/>
        </w:rPr>
      </w:pPr>
    </w:p>
    <w:sectPr w:rsidR="003F6315" w:rsidRPr="0044104E" w:rsidSect="00BD14EF">
      <w:footerReference w:type="even" r:id="rId12"/>
      <w:footerReference w:type="default" r:id="rId13"/>
      <w:footerReference w:type="first" r:id="rId14"/>
      <w:pgSz w:w="11906" w:h="16838"/>
      <w:pgMar w:top="1445" w:right="854" w:bottom="1493" w:left="1013" w:header="720"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E735E" w14:textId="77777777" w:rsidR="00CC3685" w:rsidRDefault="00CC3685">
      <w:pPr>
        <w:spacing w:after="0" w:line="240" w:lineRule="auto"/>
      </w:pPr>
      <w:r>
        <w:separator/>
      </w:r>
    </w:p>
  </w:endnote>
  <w:endnote w:type="continuationSeparator" w:id="0">
    <w:p w14:paraId="6EE117A8" w14:textId="77777777" w:rsidR="00CC3685" w:rsidRDefault="00CC3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A692" w14:textId="77777777" w:rsidR="0000497B" w:rsidRDefault="00263997">
    <w:pPr>
      <w:spacing w:after="0"/>
      <w:ind w:right="135"/>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A5907FA" w14:textId="77777777" w:rsidR="0000497B" w:rsidRDefault="00263997">
    <w:pPr>
      <w:spacing w:after="0"/>
      <w:ind w:left="428"/>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6DA3" w14:textId="1B2C1855" w:rsidR="0000497B" w:rsidRDefault="00263997" w:rsidP="5A5FFBB2">
    <w:pPr>
      <w:spacing w:after="0"/>
      <w:ind w:right="135"/>
      <w:jc w:val="center"/>
    </w:pPr>
    <w:r w:rsidRPr="5A5FFBB2">
      <w:rPr>
        <w:rFonts w:ascii="Times New Roman" w:eastAsia="Times New Roman" w:hAnsi="Times New Roman" w:cs="Times New Roman"/>
        <w:sz w:val="24"/>
      </w:rPr>
      <w:fldChar w:fldCharType="begin"/>
    </w:r>
    <w:r>
      <w:instrText xml:space="preserve"> PAGE   \* MERGEFORMAT </w:instrText>
    </w:r>
    <w:r w:rsidRPr="5A5FFBB2">
      <w:fldChar w:fldCharType="separate"/>
    </w:r>
    <w:r w:rsidR="5A5FFBB2" w:rsidRPr="5A5FFBB2">
      <w:rPr>
        <w:rFonts w:ascii="Times New Roman" w:eastAsia="Times New Roman" w:hAnsi="Times New Roman" w:cs="Times New Roman"/>
        <w:sz w:val="24"/>
      </w:rPr>
      <w:t>1</w:t>
    </w:r>
    <w:r w:rsidRPr="5A5FFBB2">
      <w:rPr>
        <w:rFonts w:ascii="Times New Roman" w:eastAsia="Times New Roman" w:hAnsi="Times New Roman" w:cs="Times New Roman"/>
        <w:sz w:val="24"/>
      </w:rPr>
      <w:fldChar w:fldCharType="end"/>
    </w:r>
    <w:r w:rsidR="5A5FFBB2" w:rsidRPr="5A5FFBB2">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9030" w14:textId="77777777" w:rsidR="0000497B" w:rsidRDefault="00263997">
    <w:pPr>
      <w:spacing w:after="0"/>
      <w:ind w:right="135"/>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B3A6E74" w14:textId="77777777" w:rsidR="0000497B" w:rsidRDefault="00263997">
    <w:pPr>
      <w:spacing w:after="0"/>
      <w:ind w:left="428"/>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9F306" w14:textId="77777777" w:rsidR="00CC3685" w:rsidRDefault="00CC3685">
      <w:pPr>
        <w:spacing w:after="0" w:line="240" w:lineRule="auto"/>
      </w:pPr>
      <w:r>
        <w:separator/>
      </w:r>
    </w:p>
  </w:footnote>
  <w:footnote w:type="continuationSeparator" w:id="0">
    <w:p w14:paraId="741C131E" w14:textId="77777777" w:rsidR="00CC3685" w:rsidRDefault="00CC368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EeQ6SUiW" int2:invalidationBookmarkName="" int2:hashCode="81fST1LdIVVp4N" int2:id="forqwaK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D76"/>
    <w:multiLevelType w:val="hybridMultilevel"/>
    <w:tmpl w:val="07CC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E0835"/>
    <w:multiLevelType w:val="hybridMultilevel"/>
    <w:tmpl w:val="3006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B034C"/>
    <w:multiLevelType w:val="multilevel"/>
    <w:tmpl w:val="79ECE9B8"/>
    <w:lvl w:ilvl="0">
      <w:numFmt w:val="bullet"/>
      <w:lvlText w:val=""/>
      <w:lvlJc w:val="left"/>
      <w:pPr>
        <w:ind w:left="610" w:hanging="360"/>
      </w:pPr>
      <w:rPr>
        <w:rFonts w:ascii="Symbol" w:hAnsi="Symbol"/>
      </w:rPr>
    </w:lvl>
    <w:lvl w:ilvl="1">
      <w:numFmt w:val="bullet"/>
      <w:lvlText w:val="o"/>
      <w:lvlJc w:val="left"/>
      <w:pPr>
        <w:ind w:left="3065" w:hanging="360"/>
      </w:pPr>
      <w:rPr>
        <w:rFonts w:ascii="Courier New" w:hAnsi="Courier New" w:cs="Courier New"/>
      </w:rPr>
    </w:lvl>
    <w:lvl w:ilvl="2">
      <w:numFmt w:val="bullet"/>
      <w:lvlText w:val=""/>
      <w:lvlJc w:val="left"/>
      <w:pPr>
        <w:ind w:left="3785" w:hanging="360"/>
      </w:pPr>
      <w:rPr>
        <w:rFonts w:ascii="Wingdings" w:hAnsi="Wingdings"/>
      </w:rPr>
    </w:lvl>
    <w:lvl w:ilvl="3">
      <w:numFmt w:val="bullet"/>
      <w:lvlText w:val=""/>
      <w:lvlJc w:val="left"/>
      <w:pPr>
        <w:ind w:left="4505" w:hanging="360"/>
      </w:pPr>
      <w:rPr>
        <w:rFonts w:ascii="Symbol" w:hAnsi="Symbol"/>
      </w:rPr>
    </w:lvl>
    <w:lvl w:ilvl="4">
      <w:numFmt w:val="bullet"/>
      <w:lvlText w:val="o"/>
      <w:lvlJc w:val="left"/>
      <w:pPr>
        <w:ind w:left="5225" w:hanging="360"/>
      </w:pPr>
      <w:rPr>
        <w:rFonts w:ascii="Courier New" w:hAnsi="Courier New" w:cs="Courier New"/>
      </w:rPr>
    </w:lvl>
    <w:lvl w:ilvl="5">
      <w:numFmt w:val="bullet"/>
      <w:lvlText w:val=""/>
      <w:lvlJc w:val="left"/>
      <w:pPr>
        <w:ind w:left="5945" w:hanging="360"/>
      </w:pPr>
      <w:rPr>
        <w:rFonts w:ascii="Wingdings" w:hAnsi="Wingdings"/>
      </w:rPr>
    </w:lvl>
    <w:lvl w:ilvl="6">
      <w:numFmt w:val="bullet"/>
      <w:lvlText w:val=""/>
      <w:lvlJc w:val="left"/>
      <w:pPr>
        <w:ind w:left="6665" w:hanging="360"/>
      </w:pPr>
      <w:rPr>
        <w:rFonts w:ascii="Symbol" w:hAnsi="Symbol"/>
      </w:rPr>
    </w:lvl>
    <w:lvl w:ilvl="7">
      <w:numFmt w:val="bullet"/>
      <w:lvlText w:val="o"/>
      <w:lvlJc w:val="left"/>
      <w:pPr>
        <w:ind w:left="7385" w:hanging="360"/>
      </w:pPr>
      <w:rPr>
        <w:rFonts w:ascii="Courier New" w:hAnsi="Courier New" w:cs="Courier New"/>
      </w:rPr>
    </w:lvl>
    <w:lvl w:ilvl="8">
      <w:numFmt w:val="bullet"/>
      <w:lvlText w:val=""/>
      <w:lvlJc w:val="left"/>
      <w:pPr>
        <w:ind w:left="8105" w:hanging="360"/>
      </w:pPr>
      <w:rPr>
        <w:rFonts w:ascii="Wingdings" w:hAnsi="Wingdings"/>
      </w:rPr>
    </w:lvl>
  </w:abstractNum>
  <w:abstractNum w:abstractNumId="3" w15:restartNumberingAfterBreak="0">
    <w:nsid w:val="0A1453A6"/>
    <w:multiLevelType w:val="multilevel"/>
    <w:tmpl w:val="B0C2A6D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29E496D"/>
    <w:multiLevelType w:val="multilevel"/>
    <w:tmpl w:val="5C14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B66D1"/>
    <w:multiLevelType w:val="multilevel"/>
    <w:tmpl w:val="4810E65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7B21EC9"/>
    <w:multiLevelType w:val="hybridMultilevel"/>
    <w:tmpl w:val="5D5C2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915BD7"/>
    <w:multiLevelType w:val="hybridMultilevel"/>
    <w:tmpl w:val="06EE1FF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2A217448"/>
    <w:multiLevelType w:val="multilevel"/>
    <w:tmpl w:val="63DC5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76C39"/>
    <w:multiLevelType w:val="multilevel"/>
    <w:tmpl w:val="3104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81ACA"/>
    <w:multiLevelType w:val="multilevel"/>
    <w:tmpl w:val="EA08B1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11B0FE8"/>
    <w:multiLevelType w:val="multilevel"/>
    <w:tmpl w:val="E19A94A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2355A06"/>
    <w:multiLevelType w:val="hybridMultilevel"/>
    <w:tmpl w:val="B9A6BFF6"/>
    <w:lvl w:ilvl="0" w:tplc="08090001">
      <w:start w:val="1"/>
      <w:numFmt w:val="bullet"/>
      <w:lvlText w:val=""/>
      <w:lvlJc w:val="left"/>
      <w:pPr>
        <w:ind w:left="3054" w:hanging="360"/>
      </w:pPr>
      <w:rPr>
        <w:rFonts w:ascii="Symbol" w:hAnsi="Symbol" w:hint="default"/>
      </w:rPr>
    </w:lvl>
    <w:lvl w:ilvl="1" w:tplc="08090003" w:tentative="1">
      <w:start w:val="1"/>
      <w:numFmt w:val="bullet"/>
      <w:lvlText w:val="o"/>
      <w:lvlJc w:val="left"/>
      <w:pPr>
        <w:ind w:left="3774" w:hanging="360"/>
      </w:pPr>
      <w:rPr>
        <w:rFonts w:ascii="Courier New" w:hAnsi="Courier New" w:cs="Courier New" w:hint="default"/>
      </w:rPr>
    </w:lvl>
    <w:lvl w:ilvl="2" w:tplc="08090005" w:tentative="1">
      <w:start w:val="1"/>
      <w:numFmt w:val="bullet"/>
      <w:lvlText w:val=""/>
      <w:lvlJc w:val="left"/>
      <w:pPr>
        <w:ind w:left="4494" w:hanging="360"/>
      </w:pPr>
      <w:rPr>
        <w:rFonts w:ascii="Wingdings" w:hAnsi="Wingdings" w:hint="default"/>
      </w:rPr>
    </w:lvl>
    <w:lvl w:ilvl="3" w:tplc="08090001" w:tentative="1">
      <w:start w:val="1"/>
      <w:numFmt w:val="bullet"/>
      <w:lvlText w:val=""/>
      <w:lvlJc w:val="left"/>
      <w:pPr>
        <w:ind w:left="5214" w:hanging="360"/>
      </w:pPr>
      <w:rPr>
        <w:rFonts w:ascii="Symbol" w:hAnsi="Symbol" w:hint="default"/>
      </w:rPr>
    </w:lvl>
    <w:lvl w:ilvl="4" w:tplc="08090003" w:tentative="1">
      <w:start w:val="1"/>
      <w:numFmt w:val="bullet"/>
      <w:lvlText w:val="o"/>
      <w:lvlJc w:val="left"/>
      <w:pPr>
        <w:ind w:left="5934" w:hanging="360"/>
      </w:pPr>
      <w:rPr>
        <w:rFonts w:ascii="Courier New" w:hAnsi="Courier New" w:cs="Courier New" w:hint="default"/>
      </w:rPr>
    </w:lvl>
    <w:lvl w:ilvl="5" w:tplc="08090005" w:tentative="1">
      <w:start w:val="1"/>
      <w:numFmt w:val="bullet"/>
      <w:lvlText w:val=""/>
      <w:lvlJc w:val="left"/>
      <w:pPr>
        <w:ind w:left="6654" w:hanging="360"/>
      </w:pPr>
      <w:rPr>
        <w:rFonts w:ascii="Wingdings" w:hAnsi="Wingdings" w:hint="default"/>
      </w:rPr>
    </w:lvl>
    <w:lvl w:ilvl="6" w:tplc="08090001" w:tentative="1">
      <w:start w:val="1"/>
      <w:numFmt w:val="bullet"/>
      <w:lvlText w:val=""/>
      <w:lvlJc w:val="left"/>
      <w:pPr>
        <w:ind w:left="7374" w:hanging="360"/>
      </w:pPr>
      <w:rPr>
        <w:rFonts w:ascii="Symbol" w:hAnsi="Symbol" w:hint="default"/>
      </w:rPr>
    </w:lvl>
    <w:lvl w:ilvl="7" w:tplc="08090003" w:tentative="1">
      <w:start w:val="1"/>
      <w:numFmt w:val="bullet"/>
      <w:lvlText w:val="o"/>
      <w:lvlJc w:val="left"/>
      <w:pPr>
        <w:ind w:left="8094" w:hanging="360"/>
      </w:pPr>
      <w:rPr>
        <w:rFonts w:ascii="Courier New" w:hAnsi="Courier New" w:cs="Courier New" w:hint="default"/>
      </w:rPr>
    </w:lvl>
    <w:lvl w:ilvl="8" w:tplc="08090005" w:tentative="1">
      <w:start w:val="1"/>
      <w:numFmt w:val="bullet"/>
      <w:lvlText w:val=""/>
      <w:lvlJc w:val="left"/>
      <w:pPr>
        <w:ind w:left="8814" w:hanging="360"/>
      </w:pPr>
      <w:rPr>
        <w:rFonts w:ascii="Wingdings" w:hAnsi="Wingdings" w:hint="default"/>
      </w:rPr>
    </w:lvl>
  </w:abstractNum>
  <w:abstractNum w:abstractNumId="13" w15:restartNumberingAfterBreak="0">
    <w:nsid w:val="32E4159B"/>
    <w:multiLevelType w:val="hybridMultilevel"/>
    <w:tmpl w:val="450677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87EA8"/>
    <w:multiLevelType w:val="hybridMultilevel"/>
    <w:tmpl w:val="6B40D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C3AEF"/>
    <w:multiLevelType w:val="hybridMultilevel"/>
    <w:tmpl w:val="462A0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7E5AFF"/>
    <w:multiLevelType w:val="hybridMultilevel"/>
    <w:tmpl w:val="879CE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3462BE"/>
    <w:multiLevelType w:val="hybridMultilevel"/>
    <w:tmpl w:val="CC00A9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48676BBD"/>
    <w:multiLevelType w:val="hybridMultilevel"/>
    <w:tmpl w:val="572479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D1D129B"/>
    <w:multiLevelType w:val="hybridMultilevel"/>
    <w:tmpl w:val="D0E43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31B7C"/>
    <w:multiLevelType w:val="hybridMultilevel"/>
    <w:tmpl w:val="4C26A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57226"/>
    <w:multiLevelType w:val="hybridMultilevel"/>
    <w:tmpl w:val="F9C6D60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6C91AF2"/>
    <w:multiLevelType w:val="multilevel"/>
    <w:tmpl w:val="CF2443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CA60E1C"/>
    <w:multiLevelType w:val="multilevel"/>
    <w:tmpl w:val="3104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C51C59"/>
    <w:multiLevelType w:val="hybridMultilevel"/>
    <w:tmpl w:val="BB227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487B7E"/>
    <w:multiLevelType w:val="hybridMultilevel"/>
    <w:tmpl w:val="92381B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F33568C"/>
    <w:multiLevelType w:val="hybridMultilevel"/>
    <w:tmpl w:val="7E6694BC"/>
    <w:lvl w:ilvl="0" w:tplc="0809000F">
      <w:start w:val="1"/>
      <w:numFmt w:val="decimal"/>
      <w:lvlText w:val="%1."/>
      <w:lvlJc w:val="left"/>
      <w:pPr>
        <w:ind w:left="4045"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A01453"/>
    <w:multiLevelType w:val="hybridMultilevel"/>
    <w:tmpl w:val="B4D4D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50192C"/>
    <w:multiLevelType w:val="multilevel"/>
    <w:tmpl w:val="B78A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E1A9C"/>
    <w:multiLevelType w:val="hybridMultilevel"/>
    <w:tmpl w:val="FB1CE426"/>
    <w:lvl w:ilvl="0" w:tplc="1D769446">
      <w:start w:val="1"/>
      <w:numFmt w:val="lowerRoman"/>
      <w:lvlText w:val="(%1)"/>
      <w:lvlJc w:val="left"/>
      <w:pPr>
        <w:ind w:left="1997" w:hanging="720"/>
      </w:pPr>
      <w:rPr>
        <w:rFonts w:hint="default"/>
        <w:b w:val="0"/>
        <w:bCs w:val="0"/>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num w:numId="1" w16cid:durableId="811598617">
    <w:abstractNumId w:val="1"/>
  </w:num>
  <w:num w:numId="2" w16cid:durableId="262242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6518410">
    <w:abstractNumId w:val="26"/>
  </w:num>
  <w:num w:numId="4" w16cid:durableId="1116487742">
    <w:abstractNumId w:val="16"/>
  </w:num>
  <w:num w:numId="5" w16cid:durableId="785123973">
    <w:abstractNumId w:val="14"/>
  </w:num>
  <w:num w:numId="6" w16cid:durableId="1712343620">
    <w:abstractNumId w:val="19"/>
  </w:num>
  <w:num w:numId="7" w16cid:durableId="1136294163">
    <w:abstractNumId w:val="13"/>
  </w:num>
  <w:num w:numId="8" w16cid:durableId="622542408">
    <w:abstractNumId w:val="0"/>
  </w:num>
  <w:num w:numId="9" w16cid:durableId="817308788">
    <w:abstractNumId w:val="12"/>
  </w:num>
  <w:num w:numId="10" w16cid:durableId="1998991907">
    <w:abstractNumId w:val="9"/>
  </w:num>
  <w:num w:numId="11" w16cid:durableId="395712911">
    <w:abstractNumId w:val="8"/>
  </w:num>
  <w:num w:numId="12" w16cid:durableId="699545918">
    <w:abstractNumId w:val="4"/>
  </w:num>
  <w:num w:numId="13" w16cid:durableId="1812163459">
    <w:abstractNumId w:val="23"/>
  </w:num>
  <w:num w:numId="14" w16cid:durableId="2106801354">
    <w:abstractNumId w:val="24"/>
  </w:num>
  <w:num w:numId="15" w16cid:durableId="1782139797">
    <w:abstractNumId w:val="25"/>
  </w:num>
  <w:num w:numId="16" w16cid:durableId="958955470">
    <w:abstractNumId w:val="21"/>
  </w:num>
  <w:num w:numId="17" w16cid:durableId="1690985062">
    <w:abstractNumId w:val="2"/>
  </w:num>
  <w:num w:numId="18" w16cid:durableId="1939947298">
    <w:abstractNumId w:val="10"/>
  </w:num>
  <w:num w:numId="19" w16cid:durableId="926965638">
    <w:abstractNumId w:val="22"/>
  </w:num>
  <w:num w:numId="20" w16cid:durableId="1807699936">
    <w:abstractNumId w:val="5"/>
  </w:num>
  <w:num w:numId="21" w16cid:durableId="891959630">
    <w:abstractNumId w:val="11"/>
  </w:num>
  <w:num w:numId="22" w16cid:durableId="1493332426">
    <w:abstractNumId w:val="3"/>
  </w:num>
  <w:num w:numId="23" w16cid:durableId="454449926">
    <w:abstractNumId w:val="20"/>
  </w:num>
  <w:num w:numId="24" w16cid:durableId="1760444828">
    <w:abstractNumId w:val="18"/>
  </w:num>
  <w:num w:numId="25" w16cid:durableId="331489239">
    <w:abstractNumId w:val="28"/>
  </w:num>
  <w:num w:numId="26" w16cid:durableId="906695938">
    <w:abstractNumId w:val="7"/>
  </w:num>
  <w:num w:numId="27" w16cid:durableId="380592007">
    <w:abstractNumId w:val="27"/>
  </w:num>
  <w:num w:numId="28" w16cid:durableId="780610573">
    <w:abstractNumId w:val="6"/>
  </w:num>
  <w:num w:numId="29" w16cid:durableId="1376000429">
    <w:abstractNumId w:val="15"/>
  </w:num>
  <w:num w:numId="30" w16cid:durableId="1238705531">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97B"/>
    <w:rsid w:val="00002AB7"/>
    <w:rsid w:val="000040C8"/>
    <w:rsid w:val="0000497B"/>
    <w:rsid w:val="00010453"/>
    <w:rsid w:val="00010A8E"/>
    <w:rsid w:val="00010AB3"/>
    <w:rsid w:val="00010E1E"/>
    <w:rsid w:val="00012CD3"/>
    <w:rsid w:val="0001370A"/>
    <w:rsid w:val="00014234"/>
    <w:rsid w:val="000157AB"/>
    <w:rsid w:val="000165E7"/>
    <w:rsid w:val="00016C3A"/>
    <w:rsid w:val="000174E3"/>
    <w:rsid w:val="00017832"/>
    <w:rsid w:val="00023BE2"/>
    <w:rsid w:val="000241FD"/>
    <w:rsid w:val="0002466D"/>
    <w:rsid w:val="000260D6"/>
    <w:rsid w:val="00027778"/>
    <w:rsid w:val="00030EF1"/>
    <w:rsid w:val="000313C4"/>
    <w:rsid w:val="0003229A"/>
    <w:rsid w:val="000329C2"/>
    <w:rsid w:val="000342A5"/>
    <w:rsid w:val="000348A9"/>
    <w:rsid w:val="0003521F"/>
    <w:rsid w:val="0003537C"/>
    <w:rsid w:val="00036738"/>
    <w:rsid w:val="00036AA6"/>
    <w:rsid w:val="0003758C"/>
    <w:rsid w:val="0003767E"/>
    <w:rsid w:val="00037CEF"/>
    <w:rsid w:val="0004152C"/>
    <w:rsid w:val="000433D8"/>
    <w:rsid w:val="00043AB7"/>
    <w:rsid w:val="00045A55"/>
    <w:rsid w:val="000478D8"/>
    <w:rsid w:val="00050BC5"/>
    <w:rsid w:val="00050DF3"/>
    <w:rsid w:val="00051B3A"/>
    <w:rsid w:val="00052CA2"/>
    <w:rsid w:val="00055179"/>
    <w:rsid w:val="000557F4"/>
    <w:rsid w:val="00055A08"/>
    <w:rsid w:val="000566CA"/>
    <w:rsid w:val="000600D1"/>
    <w:rsid w:val="00061768"/>
    <w:rsid w:val="00062A93"/>
    <w:rsid w:val="00063AB4"/>
    <w:rsid w:val="00066B9B"/>
    <w:rsid w:val="00067035"/>
    <w:rsid w:val="00071B57"/>
    <w:rsid w:val="00071CBB"/>
    <w:rsid w:val="00072406"/>
    <w:rsid w:val="0007302A"/>
    <w:rsid w:val="00073EA0"/>
    <w:rsid w:val="0007428D"/>
    <w:rsid w:val="00074571"/>
    <w:rsid w:val="000747EF"/>
    <w:rsid w:val="00074E76"/>
    <w:rsid w:val="00075503"/>
    <w:rsid w:val="00075CAD"/>
    <w:rsid w:val="00075D1F"/>
    <w:rsid w:val="00075D4B"/>
    <w:rsid w:val="00076283"/>
    <w:rsid w:val="00076389"/>
    <w:rsid w:val="0007721E"/>
    <w:rsid w:val="00077A25"/>
    <w:rsid w:val="000804D7"/>
    <w:rsid w:val="00080AA5"/>
    <w:rsid w:val="0008249A"/>
    <w:rsid w:val="000846C7"/>
    <w:rsid w:val="0008493B"/>
    <w:rsid w:val="000849FC"/>
    <w:rsid w:val="00084A69"/>
    <w:rsid w:val="000853C9"/>
    <w:rsid w:val="00085F85"/>
    <w:rsid w:val="0009048A"/>
    <w:rsid w:val="00093B58"/>
    <w:rsid w:val="00094AAD"/>
    <w:rsid w:val="00094CD7"/>
    <w:rsid w:val="00096036"/>
    <w:rsid w:val="000974A1"/>
    <w:rsid w:val="00097C28"/>
    <w:rsid w:val="000A07B2"/>
    <w:rsid w:val="000A081A"/>
    <w:rsid w:val="000A1259"/>
    <w:rsid w:val="000A2B2F"/>
    <w:rsid w:val="000A5796"/>
    <w:rsid w:val="000A7079"/>
    <w:rsid w:val="000B283F"/>
    <w:rsid w:val="000B3332"/>
    <w:rsid w:val="000B42B7"/>
    <w:rsid w:val="000B49D8"/>
    <w:rsid w:val="000B72B7"/>
    <w:rsid w:val="000B7D64"/>
    <w:rsid w:val="000B7DBC"/>
    <w:rsid w:val="000C06F3"/>
    <w:rsid w:val="000C1F92"/>
    <w:rsid w:val="000C1FAA"/>
    <w:rsid w:val="000C236A"/>
    <w:rsid w:val="000C2D7B"/>
    <w:rsid w:val="000C42E7"/>
    <w:rsid w:val="000C5CB4"/>
    <w:rsid w:val="000C6B61"/>
    <w:rsid w:val="000C7407"/>
    <w:rsid w:val="000C7B81"/>
    <w:rsid w:val="000D3697"/>
    <w:rsid w:val="000D39C5"/>
    <w:rsid w:val="000D47D0"/>
    <w:rsid w:val="000D494D"/>
    <w:rsid w:val="000D4F0D"/>
    <w:rsid w:val="000D5997"/>
    <w:rsid w:val="000D5A57"/>
    <w:rsid w:val="000D5D4C"/>
    <w:rsid w:val="000D656F"/>
    <w:rsid w:val="000D67DD"/>
    <w:rsid w:val="000E1B1B"/>
    <w:rsid w:val="000E2493"/>
    <w:rsid w:val="000E35C0"/>
    <w:rsid w:val="000E469B"/>
    <w:rsid w:val="000E7160"/>
    <w:rsid w:val="000E78F8"/>
    <w:rsid w:val="000F13A2"/>
    <w:rsid w:val="000F2155"/>
    <w:rsid w:val="000F252E"/>
    <w:rsid w:val="000F2FA7"/>
    <w:rsid w:val="000F5170"/>
    <w:rsid w:val="000F562E"/>
    <w:rsid w:val="000F65AB"/>
    <w:rsid w:val="000F77FB"/>
    <w:rsid w:val="00100BF2"/>
    <w:rsid w:val="00100EB5"/>
    <w:rsid w:val="00101B47"/>
    <w:rsid w:val="00103E50"/>
    <w:rsid w:val="00104670"/>
    <w:rsid w:val="00105151"/>
    <w:rsid w:val="00106DDE"/>
    <w:rsid w:val="00107FF7"/>
    <w:rsid w:val="001104A3"/>
    <w:rsid w:val="00110BFF"/>
    <w:rsid w:val="001112EA"/>
    <w:rsid w:val="001123AF"/>
    <w:rsid w:val="0011266B"/>
    <w:rsid w:val="001131E8"/>
    <w:rsid w:val="00113B4D"/>
    <w:rsid w:val="00115D7C"/>
    <w:rsid w:val="001165E7"/>
    <w:rsid w:val="001207AD"/>
    <w:rsid w:val="00122E65"/>
    <w:rsid w:val="00122E73"/>
    <w:rsid w:val="00125245"/>
    <w:rsid w:val="0012641B"/>
    <w:rsid w:val="00134236"/>
    <w:rsid w:val="00134967"/>
    <w:rsid w:val="001359A6"/>
    <w:rsid w:val="00136079"/>
    <w:rsid w:val="00136910"/>
    <w:rsid w:val="001374E0"/>
    <w:rsid w:val="001400F8"/>
    <w:rsid w:val="00142D8E"/>
    <w:rsid w:val="00143661"/>
    <w:rsid w:val="00144697"/>
    <w:rsid w:val="001449C5"/>
    <w:rsid w:val="00145303"/>
    <w:rsid w:val="001454BF"/>
    <w:rsid w:val="00146903"/>
    <w:rsid w:val="00146D00"/>
    <w:rsid w:val="00147255"/>
    <w:rsid w:val="00151E57"/>
    <w:rsid w:val="00151F0F"/>
    <w:rsid w:val="00152DBA"/>
    <w:rsid w:val="00152FD9"/>
    <w:rsid w:val="00154E55"/>
    <w:rsid w:val="00157AF9"/>
    <w:rsid w:val="00157C20"/>
    <w:rsid w:val="001607FC"/>
    <w:rsid w:val="00160AD5"/>
    <w:rsid w:val="00162F40"/>
    <w:rsid w:val="00163890"/>
    <w:rsid w:val="00163D25"/>
    <w:rsid w:val="0016457F"/>
    <w:rsid w:val="00164C1C"/>
    <w:rsid w:val="00170904"/>
    <w:rsid w:val="00171874"/>
    <w:rsid w:val="00171975"/>
    <w:rsid w:val="00172E59"/>
    <w:rsid w:val="00173C2C"/>
    <w:rsid w:val="0017419D"/>
    <w:rsid w:val="001744EF"/>
    <w:rsid w:val="001745A4"/>
    <w:rsid w:val="0017498A"/>
    <w:rsid w:val="00174EDC"/>
    <w:rsid w:val="00177D52"/>
    <w:rsid w:val="001800ED"/>
    <w:rsid w:val="001819E7"/>
    <w:rsid w:val="00181B55"/>
    <w:rsid w:val="0018393D"/>
    <w:rsid w:val="00185906"/>
    <w:rsid w:val="001861AD"/>
    <w:rsid w:val="00194173"/>
    <w:rsid w:val="00194EB5"/>
    <w:rsid w:val="0019539C"/>
    <w:rsid w:val="00195B9F"/>
    <w:rsid w:val="0019612F"/>
    <w:rsid w:val="00197443"/>
    <w:rsid w:val="00197D5A"/>
    <w:rsid w:val="001A09FE"/>
    <w:rsid w:val="001A3262"/>
    <w:rsid w:val="001A453F"/>
    <w:rsid w:val="001A472D"/>
    <w:rsid w:val="001A5A2E"/>
    <w:rsid w:val="001A68C9"/>
    <w:rsid w:val="001B08E0"/>
    <w:rsid w:val="001B2B57"/>
    <w:rsid w:val="001B2E60"/>
    <w:rsid w:val="001B4F7E"/>
    <w:rsid w:val="001B724A"/>
    <w:rsid w:val="001B7ECD"/>
    <w:rsid w:val="001C00F1"/>
    <w:rsid w:val="001C1657"/>
    <w:rsid w:val="001C21C9"/>
    <w:rsid w:val="001C38F0"/>
    <w:rsid w:val="001C3BA4"/>
    <w:rsid w:val="001C53F9"/>
    <w:rsid w:val="001C7D62"/>
    <w:rsid w:val="001D0E5F"/>
    <w:rsid w:val="001D1216"/>
    <w:rsid w:val="001D1920"/>
    <w:rsid w:val="001D3B92"/>
    <w:rsid w:val="001D52FC"/>
    <w:rsid w:val="001D590F"/>
    <w:rsid w:val="001D6C2B"/>
    <w:rsid w:val="001D7239"/>
    <w:rsid w:val="001D7318"/>
    <w:rsid w:val="001E150F"/>
    <w:rsid w:val="001E303D"/>
    <w:rsid w:val="001E4199"/>
    <w:rsid w:val="001E5C66"/>
    <w:rsid w:val="001E7F3F"/>
    <w:rsid w:val="001F0B6A"/>
    <w:rsid w:val="001F0CB6"/>
    <w:rsid w:val="001F23F7"/>
    <w:rsid w:val="001F3E08"/>
    <w:rsid w:val="001F448F"/>
    <w:rsid w:val="001F5912"/>
    <w:rsid w:val="001F6D4B"/>
    <w:rsid w:val="001F7CE8"/>
    <w:rsid w:val="00200BCF"/>
    <w:rsid w:val="0020198E"/>
    <w:rsid w:val="00201F82"/>
    <w:rsid w:val="0020333F"/>
    <w:rsid w:val="00204183"/>
    <w:rsid w:val="002056C6"/>
    <w:rsid w:val="00205E53"/>
    <w:rsid w:val="00206B20"/>
    <w:rsid w:val="00207C78"/>
    <w:rsid w:val="00207C8B"/>
    <w:rsid w:val="00207FCE"/>
    <w:rsid w:val="002109E2"/>
    <w:rsid w:val="002117AD"/>
    <w:rsid w:val="00213432"/>
    <w:rsid w:val="00214785"/>
    <w:rsid w:val="002171D4"/>
    <w:rsid w:val="00220639"/>
    <w:rsid w:val="00220845"/>
    <w:rsid w:val="002212C5"/>
    <w:rsid w:val="002213EF"/>
    <w:rsid w:val="002225BF"/>
    <w:rsid w:val="0022295E"/>
    <w:rsid w:val="00223F64"/>
    <w:rsid w:val="00225450"/>
    <w:rsid w:val="00225AC5"/>
    <w:rsid w:val="002267B3"/>
    <w:rsid w:val="00230FAF"/>
    <w:rsid w:val="002354B7"/>
    <w:rsid w:val="00235C41"/>
    <w:rsid w:val="00236BE1"/>
    <w:rsid w:val="00236FDF"/>
    <w:rsid w:val="00237A6F"/>
    <w:rsid w:val="002400A1"/>
    <w:rsid w:val="002436CB"/>
    <w:rsid w:val="00244420"/>
    <w:rsid w:val="0024571F"/>
    <w:rsid w:val="00245F52"/>
    <w:rsid w:val="00250116"/>
    <w:rsid w:val="00250F34"/>
    <w:rsid w:val="00251940"/>
    <w:rsid w:val="00251AA6"/>
    <w:rsid w:val="002521E9"/>
    <w:rsid w:val="0025240B"/>
    <w:rsid w:val="00252540"/>
    <w:rsid w:val="00252A72"/>
    <w:rsid w:val="002535B0"/>
    <w:rsid w:val="00253901"/>
    <w:rsid w:val="00257103"/>
    <w:rsid w:val="0026057C"/>
    <w:rsid w:val="00260E1A"/>
    <w:rsid w:val="00262FA8"/>
    <w:rsid w:val="00263997"/>
    <w:rsid w:val="00263B79"/>
    <w:rsid w:val="00263EDA"/>
    <w:rsid w:val="00265830"/>
    <w:rsid w:val="00266151"/>
    <w:rsid w:val="00267BB3"/>
    <w:rsid w:val="00271A5F"/>
    <w:rsid w:val="00272B43"/>
    <w:rsid w:val="002741F6"/>
    <w:rsid w:val="0028128B"/>
    <w:rsid w:val="002829F5"/>
    <w:rsid w:val="0028376C"/>
    <w:rsid w:val="00284172"/>
    <w:rsid w:val="0028469F"/>
    <w:rsid w:val="002846AE"/>
    <w:rsid w:val="00284CE9"/>
    <w:rsid w:val="002850D3"/>
    <w:rsid w:val="00285DBF"/>
    <w:rsid w:val="00286A31"/>
    <w:rsid w:val="00286A9B"/>
    <w:rsid w:val="00287ECB"/>
    <w:rsid w:val="0029077B"/>
    <w:rsid w:val="002910B6"/>
    <w:rsid w:val="002913F8"/>
    <w:rsid w:val="0029340F"/>
    <w:rsid w:val="0029365C"/>
    <w:rsid w:val="002936A8"/>
    <w:rsid w:val="00294A29"/>
    <w:rsid w:val="00295414"/>
    <w:rsid w:val="00295500"/>
    <w:rsid w:val="002958D3"/>
    <w:rsid w:val="00295954"/>
    <w:rsid w:val="00297778"/>
    <w:rsid w:val="00297DA6"/>
    <w:rsid w:val="002A010C"/>
    <w:rsid w:val="002A30E7"/>
    <w:rsid w:val="002A3D3A"/>
    <w:rsid w:val="002A5D71"/>
    <w:rsid w:val="002A6F36"/>
    <w:rsid w:val="002A7336"/>
    <w:rsid w:val="002A79B0"/>
    <w:rsid w:val="002A7B82"/>
    <w:rsid w:val="002B0C8B"/>
    <w:rsid w:val="002B1B9F"/>
    <w:rsid w:val="002B3963"/>
    <w:rsid w:val="002B3E51"/>
    <w:rsid w:val="002B5D9E"/>
    <w:rsid w:val="002B6DA5"/>
    <w:rsid w:val="002C00B2"/>
    <w:rsid w:val="002C0245"/>
    <w:rsid w:val="002C0ABA"/>
    <w:rsid w:val="002C2089"/>
    <w:rsid w:val="002C2149"/>
    <w:rsid w:val="002C2ACE"/>
    <w:rsid w:val="002C3A55"/>
    <w:rsid w:val="002C5E46"/>
    <w:rsid w:val="002D3943"/>
    <w:rsid w:val="002D3C95"/>
    <w:rsid w:val="002E1729"/>
    <w:rsid w:val="002E2081"/>
    <w:rsid w:val="002E24A3"/>
    <w:rsid w:val="002E3F51"/>
    <w:rsid w:val="002E6274"/>
    <w:rsid w:val="002E6A61"/>
    <w:rsid w:val="002E75AE"/>
    <w:rsid w:val="002F10C5"/>
    <w:rsid w:val="002F3740"/>
    <w:rsid w:val="002F3B7B"/>
    <w:rsid w:val="002F3D43"/>
    <w:rsid w:val="002F44B2"/>
    <w:rsid w:val="002F4D01"/>
    <w:rsid w:val="002F5EDC"/>
    <w:rsid w:val="002F6098"/>
    <w:rsid w:val="002F6CFB"/>
    <w:rsid w:val="00300AEF"/>
    <w:rsid w:val="00302D99"/>
    <w:rsid w:val="00303105"/>
    <w:rsid w:val="00303403"/>
    <w:rsid w:val="00307E6E"/>
    <w:rsid w:val="00311C26"/>
    <w:rsid w:val="00311FB8"/>
    <w:rsid w:val="003127D3"/>
    <w:rsid w:val="0031500C"/>
    <w:rsid w:val="00315A88"/>
    <w:rsid w:val="003208C3"/>
    <w:rsid w:val="00320EBA"/>
    <w:rsid w:val="00322483"/>
    <w:rsid w:val="00324988"/>
    <w:rsid w:val="00330C4B"/>
    <w:rsid w:val="00330D45"/>
    <w:rsid w:val="0033161E"/>
    <w:rsid w:val="00331C6C"/>
    <w:rsid w:val="003352C8"/>
    <w:rsid w:val="00335D2C"/>
    <w:rsid w:val="00336C19"/>
    <w:rsid w:val="00337AF9"/>
    <w:rsid w:val="0034065A"/>
    <w:rsid w:val="00340AD1"/>
    <w:rsid w:val="00341D08"/>
    <w:rsid w:val="00343591"/>
    <w:rsid w:val="003438A6"/>
    <w:rsid w:val="0034766A"/>
    <w:rsid w:val="003479DC"/>
    <w:rsid w:val="0035119B"/>
    <w:rsid w:val="00351C8E"/>
    <w:rsid w:val="00355142"/>
    <w:rsid w:val="00356CC4"/>
    <w:rsid w:val="00357A6A"/>
    <w:rsid w:val="00361341"/>
    <w:rsid w:val="003617CD"/>
    <w:rsid w:val="003636EA"/>
    <w:rsid w:val="003653C8"/>
    <w:rsid w:val="003675A2"/>
    <w:rsid w:val="003676C8"/>
    <w:rsid w:val="00372162"/>
    <w:rsid w:val="00372349"/>
    <w:rsid w:val="00375AC7"/>
    <w:rsid w:val="00375C8A"/>
    <w:rsid w:val="00376BC5"/>
    <w:rsid w:val="00381404"/>
    <w:rsid w:val="003849EF"/>
    <w:rsid w:val="00385986"/>
    <w:rsid w:val="0038690C"/>
    <w:rsid w:val="003918AD"/>
    <w:rsid w:val="00393058"/>
    <w:rsid w:val="00393931"/>
    <w:rsid w:val="00394721"/>
    <w:rsid w:val="0039540E"/>
    <w:rsid w:val="00395506"/>
    <w:rsid w:val="00395D2A"/>
    <w:rsid w:val="003A0119"/>
    <w:rsid w:val="003A38BD"/>
    <w:rsid w:val="003A776F"/>
    <w:rsid w:val="003B0814"/>
    <w:rsid w:val="003B1A47"/>
    <w:rsid w:val="003B1F93"/>
    <w:rsid w:val="003B2BED"/>
    <w:rsid w:val="003B454C"/>
    <w:rsid w:val="003B5EED"/>
    <w:rsid w:val="003B5F11"/>
    <w:rsid w:val="003B67BF"/>
    <w:rsid w:val="003B6C74"/>
    <w:rsid w:val="003B7AFF"/>
    <w:rsid w:val="003B7F72"/>
    <w:rsid w:val="003C06E8"/>
    <w:rsid w:val="003C08B3"/>
    <w:rsid w:val="003C1AB3"/>
    <w:rsid w:val="003C1B29"/>
    <w:rsid w:val="003C1CCF"/>
    <w:rsid w:val="003C1EF5"/>
    <w:rsid w:val="003C203B"/>
    <w:rsid w:val="003C2373"/>
    <w:rsid w:val="003C2E0C"/>
    <w:rsid w:val="003C3CF7"/>
    <w:rsid w:val="003C7B78"/>
    <w:rsid w:val="003D0A2C"/>
    <w:rsid w:val="003D176B"/>
    <w:rsid w:val="003D1D38"/>
    <w:rsid w:val="003D448D"/>
    <w:rsid w:val="003D5C63"/>
    <w:rsid w:val="003D61F3"/>
    <w:rsid w:val="003D7C9F"/>
    <w:rsid w:val="003E0499"/>
    <w:rsid w:val="003E32CC"/>
    <w:rsid w:val="003E4246"/>
    <w:rsid w:val="003E462E"/>
    <w:rsid w:val="003F029B"/>
    <w:rsid w:val="003F02F7"/>
    <w:rsid w:val="003F0358"/>
    <w:rsid w:val="003F039F"/>
    <w:rsid w:val="003F0FF5"/>
    <w:rsid w:val="003F119E"/>
    <w:rsid w:val="003F263C"/>
    <w:rsid w:val="003F2F98"/>
    <w:rsid w:val="003F3318"/>
    <w:rsid w:val="003F3E86"/>
    <w:rsid w:val="003F40DC"/>
    <w:rsid w:val="003F4756"/>
    <w:rsid w:val="003F6315"/>
    <w:rsid w:val="003F63B5"/>
    <w:rsid w:val="003F674B"/>
    <w:rsid w:val="003F7CED"/>
    <w:rsid w:val="0040012D"/>
    <w:rsid w:val="0040055D"/>
    <w:rsid w:val="0040066F"/>
    <w:rsid w:val="00402126"/>
    <w:rsid w:val="0040272D"/>
    <w:rsid w:val="00402C8A"/>
    <w:rsid w:val="00403B4F"/>
    <w:rsid w:val="004051EA"/>
    <w:rsid w:val="00407A7C"/>
    <w:rsid w:val="00411496"/>
    <w:rsid w:val="00413401"/>
    <w:rsid w:val="004150D1"/>
    <w:rsid w:val="00415B2D"/>
    <w:rsid w:val="00417B05"/>
    <w:rsid w:val="004211B7"/>
    <w:rsid w:val="00425C70"/>
    <w:rsid w:val="004267CF"/>
    <w:rsid w:val="0042692D"/>
    <w:rsid w:val="00426C95"/>
    <w:rsid w:val="00427799"/>
    <w:rsid w:val="00430E55"/>
    <w:rsid w:val="00431E63"/>
    <w:rsid w:val="004330C3"/>
    <w:rsid w:val="004339BD"/>
    <w:rsid w:val="00433B65"/>
    <w:rsid w:val="00433E87"/>
    <w:rsid w:val="00435BF8"/>
    <w:rsid w:val="0044104E"/>
    <w:rsid w:val="004418DE"/>
    <w:rsid w:val="00446C27"/>
    <w:rsid w:val="00447FA8"/>
    <w:rsid w:val="0045001E"/>
    <w:rsid w:val="0045017D"/>
    <w:rsid w:val="00450AE4"/>
    <w:rsid w:val="0045152A"/>
    <w:rsid w:val="00451547"/>
    <w:rsid w:val="0045309E"/>
    <w:rsid w:val="004547AE"/>
    <w:rsid w:val="004549E4"/>
    <w:rsid w:val="00456603"/>
    <w:rsid w:val="00457ABD"/>
    <w:rsid w:val="00460CB9"/>
    <w:rsid w:val="00462915"/>
    <w:rsid w:val="0046299E"/>
    <w:rsid w:val="00463B48"/>
    <w:rsid w:val="00463DC3"/>
    <w:rsid w:val="0046431C"/>
    <w:rsid w:val="0046687A"/>
    <w:rsid w:val="00466C36"/>
    <w:rsid w:val="00466D7E"/>
    <w:rsid w:val="00466D94"/>
    <w:rsid w:val="00466F7F"/>
    <w:rsid w:val="00467096"/>
    <w:rsid w:val="00467322"/>
    <w:rsid w:val="00473234"/>
    <w:rsid w:val="004734D6"/>
    <w:rsid w:val="00474C3D"/>
    <w:rsid w:val="0047668F"/>
    <w:rsid w:val="004776CD"/>
    <w:rsid w:val="00480C0B"/>
    <w:rsid w:val="00481061"/>
    <w:rsid w:val="00482B88"/>
    <w:rsid w:val="004853E2"/>
    <w:rsid w:val="00485B43"/>
    <w:rsid w:val="00486B49"/>
    <w:rsid w:val="00491F83"/>
    <w:rsid w:val="004944FC"/>
    <w:rsid w:val="0049473D"/>
    <w:rsid w:val="00495280"/>
    <w:rsid w:val="00495432"/>
    <w:rsid w:val="004959CE"/>
    <w:rsid w:val="00496376"/>
    <w:rsid w:val="004963C1"/>
    <w:rsid w:val="00496E53"/>
    <w:rsid w:val="00497481"/>
    <w:rsid w:val="004979CF"/>
    <w:rsid w:val="004A1360"/>
    <w:rsid w:val="004A18FB"/>
    <w:rsid w:val="004A20CE"/>
    <w:rsid w:val="004A26D3"/>
    <w:rsid w:val="004A5B34"/>
    <w:rsid w:val="004A66FE"/>
    <w:rsid w:val="004A7C0E"/>
    <w:rsid w:val="004B48D4"/>
    <w:rsid w:val="004B541E"/>
    <w:rsid w:val="004B5BB5"/>
    <w:rsid w:val="004B6037"/>
    <w:rsid w:val="004C0102"/>
    <w:rsid w:val="004C23A9"/>
    <w:rsid w:val="004C336C"/>
    <w:rsid w:val="004C43B0"/>
    <w:rsid w:val="004C4B69"/>
    <w:rsid w:val="004C56DD"/>
    <w:rsid w:val="004C5947"/>
    <w:rsid w:val="004C7AE8"/>
    <w:rsid w:val="004D2B1B"/>
    <w:rsid w:val="004D4686"/>
    <w:rsid w:val="004D4EA7"/>
    <w:rsid w:val="004D635F"/>
    <w:rsid w:val="004D66F9"/>
    <w:rsid w:val="004D6F0C"/>
    <w:rsid w:val="004E277B"/>
    <w:rsid w:val="004E3071"/>
    <w:rsid w:val="004E3159"/>
    <w:rsid w:val="004E3FC1"/>
    <w:rsid w:val="004F038F"/>
    <w:rsid w:val="004F25B7"/>
    <w:rsid w:val="004F379D"/>
    <w:rsid w:val="004F41A4"/>
    <w:rsid w:val="004F49CD"/>
    <w:rsid w:val="004F5728"/>
    <w:rsid w:val="004F622A"/>
    <w:rsid w:val="004F6D44"/>
    <w:rsid w:val="004F72AD"/>
    <w:rsid w:val="005000A0"/>
    <w:rsid w:val="00500AD2"/>
    <w:rsid w:val="00501033"/>
    <w:rsid w:val="00502D95"/>
    <w:rsid w:val="00503B74"/>
    <w:rsid w:val="005045CD"/>
    <w:rsid w:val="00504EDD"/>
    <w:rsid w:val="0050566F"/>
    <w:rsid w:val="005068BF"/>
    <w:rsid w:val="00507035"/>
    <w:rsid w:val="005076BF"/>
    <w:rsid w:val="005101E7"/>
    <w:rsid w:val="005106D2"/>
    <w:rsid w:val="00510971"/>
    <w:rsid w:val="00511372"/>
    <w:rsid w:val="005117B6"/>
    <w:rsid w:val="005118AF"/>
    <w:rsid w:val="00514461"/>
    <w:rsid w:val="0051453D"/>
    <w:rsid w:val="005152A8"/>
    <w:rsid w:val="005159FD"/>
    <w:rsid w:val="00516F35"/>
    <w:rsid w:val="00521229"/>
    <w:rsid w:val="00523068"/>
    <w:rsid w:val="005234EC"/>
    <w:rsid w:val="00524BA4"/>
    <w:rsid w:val="00524C18"/>
    <w:rsid w:val="00524E55"/>
    <w:rsid w:val="00525B23"/>
    <w:rsid w:val="00526E1E"/>
    <w:rsid w:val="00527DE1"/>
    <w:rsid w:val="00527F83"/>
    <w:rsid w:val="0053040C"/>
    <w:rsid w:val="00531DE3"/>
    <w:rsid w:val="00532577"/>
    <w:rsid w:val="005334BF"/>
    <w:rsid w:val="0053352B"/>
    <w:rsid w:val="00536440"/>
    <w:rsid w:val="00537B08"/>
    <w:rsid w:val="00541AF5"/>
    <w:rsid w:val="00541B81"/>
    <w:rsid w:val="00542428"/>
    <w:rsid w:val="00542CFC"/>
    <w:rsid w:val="0054488E"/>
    <w:rsid w:val="00544D46"/>
    <w:rsid w:val="0054693D"/>
    <w:rsid w:val="00546983"/>
    <w:rsid w:val="00546F51"/>
    <w:rsid w:val="00550CE3"/>
    <w:rsid w:val="00550E44"/>
    <w:rsid w:val="0055281E"/>
    <w:rsid w:val="0055327C"/>
    <w:rsid w:val="00556E46"/>
    <w:rsid w:val="00562346"/>
    <w:rsid w:val="005629C5"/>
    <w:rsid w:val="00564AD8"/>
    <w:rsid w:val="00565A51"/>
    <w:rsid w:val="00567434"/>
    <w:rsid w:val="005723B5"/>
    <w:rsid w:val="00573444"/>
    <w:rsid w:val="0057537E"/>
    <w:rsid w:val="00575B8D"/>
    <w:rsid w:val="0057667F"/>
    <w:rsid w:val="00583C8D"/>
    <w:rsid w:val="005847AB"/>
    <w:rsid w:val="00584D51"/>
    <w:rsid w:val="00584E4E"/>
    <w:rsid w:val="00586DAA"/>
    <w:rsid w:val="00586EDD"/>
    <w:rsid w:val="00587ED7"/>
    <w:rsid w:val="00590D64"/>
    <w:rsid w:val="00591CF5"/>
    <w:rsid w:val="005946F3"/>
    <w:rsid w:val="00594C53"/>
    <w:rsid w:val="005955FC"/>
    <w:rsid w:val="00595705"/>
    <w:rsid w:val="005975C7"/>
    <w:rsid w:val="005A08CB"/>
    <w:rsid w:val="005A1A87"/>
    <w:rsid w:val="005A2373"/>
    <w:rsid w:val="005A3CD1"/>
    <w:rsid w:val="005A492F"/>
    <w:rsid w:val="005A53C0"/>
    <w:rsid w:val="005A5D82"/>
    <w:rsid w:val="005B0122"/>
    <w:rsid w:val="005B129B"/>
    <w:rsid w:val="005B1386"/>
    <w:rsid w:val="005B2234"/>
    <w:rsid w:val="005B40BF"/>
    <w:rsid w:val="005B4149"/>
    <w:rsid w:val="005B4C96"/>
    <w:rsid w:val="005B4F8A"/>
    <w:rsid w:val="005B7448"/>
    <w:rsid w:val="005C0269"/>
    <w:rsid w:val="005C049D"/>
    <w:rsid w:val="005C12A6"/>
    <w:rsid w:val="005C43D1"/>
    <w:rsid w:val="005C5180"/>
    <w:rsid w:val="005C55C3"/>
    <w:rsid w:val="005C5EF6"/>
    <w:rsid w:val="005C628B"/>
    <w:rsid w:val="005C63C5"/>
    <w:rsid w:val="005C7040"/>
    <w:rsid w:val="005C7638"/>
    <w:rsid w:val="005D0DD4"/>
    <w:rsid w:val="005D137F"/>
    <w:rsid w:val="005D1C43"/>
    <w:rsid w:val="005D2733"/>
    <w:rsid w:val="005D2867"/>
    <w:rsid w:val="005D4188"/>
    <w:rsid w:val="005D502E"/>
    <w:rsid w:val="005D5F6F"/>
    <w:rsid w:val="005D6E33"/>
    <w:rsid w:val="005E0214"/>
    <w:rsid w:val="005E0F73"/>
    <w:rsid w:val="005E2100"/>
    <w:rsid w:val="005F1F17"/>
    <w:rsid w:val="005F39E3"/>
    <w:rsid w:val="005F3C8C"/>
    <w:rsid w:val="005F4CA0"/>
    <w:rsid w:val="005F588E"/>
    <w:rsid w:val="005F77FC"/>
    <w:rsid w:val="00601373"/>
    <w:rsid w:val="00601C36"/>
    <w:rsid w:val="00604978"/>
    <w:rsid w:val="00605E75"/>
    <w:rsid w:val="0060662B"/>
    <w:rsid w:val="0060747C"/>
    <w:rsid w:val="00607636"/>
    <w:rsid w:val="00611DC4"/>
    <w:rsid w:val="00612412"/>
    <w:rsid w:val="00612919"/>
    <w:rsid w:val="00613111"/>
    <w:rsid w:val="00614354"/>
    <w:rsid w:val="00614F1F"/>
    <w:rsid w:val="006160C4"/>
    <w:rsid w:val="00617C38"/>
    <w:rsid w:val="00620170"/>
    <w:rsid w:val="00621E3C"/>
    <w:rsid w:val="0062322D"/>
    <w:rsid w:val="006246CC"/>
    <w:rsid w:val="006248E1"/>
    <w:rsid w:val="00625E0B"/>
    <w:rsid w:val="006261E5"/>
    <w:rsid w:val="00626AD3"/>
    <w:rsid w:val="006277BC"/>
    <w:rsid w:val="0063197C"/>
    <w:rsid w:val="006341EB"/>
    <w:rsid w:val="00634C3A"/>
    <w:rsid w:val="00634F2C"/>
    <w:rsid w:val="00635989"/>
    <w:rsid w:val="00635C6D"/>
    <w:rsid w:val="006401A9"/>
    <w:rsid w:val="006427B9"/>
    <w:rsid w:val="006428A7"/>
    <w:rsid w:val="0064505B"/>
    <w:rsid w:val="0064705B"/>
    <w:rsid w:val="00647EF8"/>
    <w:rsid w:val="006511B4"/>
    <w:rsid w:val="00660A4D"/>
    <w:rsid w:val="00661213"/>
    <w:rsid w:val="00661602"/>
    <w:rsid w:val="006619CA"/>
    <w:rsid w:val="0066203A"/>
    <w:rsid w:val="006626D8"/>
    <w:rsid w:val="00662A05"/>
    <w:rsid w:val="0066345A"/>
    <w:rsid w:val="00663534"/>
    <w:rsid w:val="00664FAF"/>
    <w:rsid w:val="006660D8"/>
    <w:rsid w:val="00666194"/>
    <w:rsid w:val="0066698A"/>
    <w:rsid w:val="00666CA2"/>
    <w:rsid w:val="00667616"/>
    <w:rsid w:val="00667814"/>
    <w:rsid w:val="00670EFC"/>
    <w:rsid w:val="006739E0"/>
    <w:rsid w:val="00673A95"/>
    <w:rsid w:val="006748D6"/>
    <w:rsid w:val="00674B75"/>
    <w:rsid w:val="00674D91"/>
    <w:rsid w:val="00676F78"/>
    <w:rsid w:val="00683900"/>
    <w:rsid w:val="00683BBB"/>
    <w:rsid w:val="00683FF2"/>
    <w:rsid w:val="00684CF2"/>
    <w:rsid w:val="006854A4"/>
    <w:rsid w:val="00686BB9"/>
    <w:rsid w:val="00687293"/>
    <w:rsid w:val="00693688"/>
    <w:rsid w:val="006948D7"/>
    <w:rsid w:val="00695836"/>
    <w:rsid w:val="00695D9F"/>
    <w:rsid w:val="00697A54"/>
    <w:rsid w:val="006A02C5"/>
    <w:rsid w:val="006A0A71"/>
    <w:rsid w:val="006A0FBA"/>
    <w:rsid w:val="006A1ACA"/>
    <w:rsid w:val="006A227F"/>
    <w:rsid w:val="006A24BF"/>
    <w:rsid w:val="006A3EE6"/>
    <w:rsid w:val="006A43FB"/>
    <w:rsid w:val="006A4975"/>
    <w:rsid w:val="006A4F26"/>
    <w:rsid w:val="006A5A7E"/>
    <w:rsid w:val="006A5B75"/>
    <w:rsid w:val="006A7BD2"/>
    <w:rsid w:val="006B08C6"/>
    <w:rsid w:val="006B0F5B"/>
    <w:rsid w:val="006B223E"/>
    <w:rsid w:val="006B5A42"/>
    <w:rsid w:val="006B61DD"/>
    <w:rsid w:val="006B67C7"/>
    <w:rsid w:val="006B76D1"/>
    <w:rsid w:val="006B782A"/>
    <w:rsid w:val="006C05A3"/>
    <w:rsid w:val="006C1F7B"/>
    <w:rsid w:val="006D0436"/>
    <w:rsid w:val="006D0891"/>
    <w:rsid w:val="006D08E1"/>
    <w:rsid w:val="006D153E"/>
    <w:rsid w:val="006D19B7"/>
    <w:rsid w:val="006D32BC"/>
    <w:rsid w:val="006D3349"/>
    <w:rsid w:val="006D5182"/>
    <w:rsid w:val="006D7A18"/>
    <w:rsid w:val="006D7D42"/>
    <w:rsid w:val="006E06F2"/>
    <w:rsid w:val="006E09A3"/>
    <w:rsid w:val="006E1631"/>
    <w:rsid w:val="006E4413"/>
    <w:rsid w:val="006E4BBF"/>
    <w:rsid w:val="006E5925"/>
    <w:rsid w:val="006E5F5E"/>
    <w:rsid w:val="006E7208"/>
    <w:rsid w:val="006F057B"/>
    <w:rsid w:val="006F162A"/>
    <w:rsid w:val="006F172D"/>
    <w:rsid w:val="006F1A34"/>
    <w:rsid w:val="006F22B4"/>
    <w:rsid w:val="006F288F"/>
    <w:rsid w:val="006F2D91"/>
    <w:rsid w:val="006F3251"/>
    <w:rsid w:val="006F37FF"/>
    <w:rsid w:val="006F4800"/>
    <w:rsid w:val="006F605A"/>
    <w:rsid w:val="007004A7"/>
    <w:rsid w:val="007005AB"/>
    <w:rsid w:val="00700E0D"/>
    <w:rsid w:val="00701376"/>
    <w:rsid w:val="0070184C"/>
    <w:rsid w:val="007018B4"/>
    <w:rsid w:val="00703F9C"/>
    <w:rsid w:val="00704621"/>
    <w:rsid w:val="00705C25"/>
    <w:rsid w:val="00705D4F"/>
    <w:rsid w:val="00707360"/>
    <w:rsid w:val="0071225E"/>
    <w:rsid w:val="00713834"/>
    <w:rsid w:val="007144E7"/>
    <w:rsid w:val="00715D76"/>
    <w:rsid w:val="00715EF2"/>
    <w:rsid w:val="007161B2"/>
    <w:rsid w:val="00720207"/>
    <w:rsid w:val="00720ED7"/>
    <w:rsid w:val="00721809"/>
    <w:rsid w:val="00723A36"/>
    <w:rsid w:val="00724715"/>
    <w:rsid w:val="007250B0"/>
    <w:rsid w:val="00734D14"/>
    <w:rsid w:val="00735F34"/>
    <w:rsid w:val="007365AC"/>
    <w:rsid w:val="00736F16"/>
    <w:rsid w:val="00737FCD"/>
    <w:rsid w:val="007421C1"/>
    <w:rsid w:val="00742A77"/>
    <w:rsid w:val="007434B4"/>
    <w:rsid w:val="00743CA6"/>
    <w:rsid w:val="00744238"/>
    <w:rsid w:val="00746DC5"/>
    <w:rsid w:val="00747574"/>
    <w:rsid w:val="00747D9E"/>
    <w:rsid w:val="0075177C"/>
    <w:rsid w:val="007522E7"/>
    <w:rsid w:val="007568DB"/>
    <w:rsid w:val="00762D82"/>
    <w:rsid w:val="00764D58"/>
    <w:rsid w:val="0076501C"/>
    <w:rsid w:val="00767615"/>
    <w:rsid w:val="00770A38"/>
    <w:rsid w:val="00771238"/>
    <w:rsid w:val="0077231E"/>
    <w:rsid w:val="007723CE"/>
    <w:rsid w:val="00772CE5"/>
    <w:rsid w:val="007753DA"/>
    <w:rsid w:val="0077702A"/>
    <w:rsid w:val="00777F53"/>
    <w:rsid w:val="007826CA"/>
    <w:rsid w:val="00782B92"/>
    <w:rsid w:val="007839DA"/>
    <w:rsid w:val="00783A7D"/>
    <w:rsid w:val="00783E24"/>
    <w:rsid w:val="0078441C"/>
    <w:rsid w:val="00785B0F"/>
    <w:rsid w:val="00787B22"/>
    <w:rsid w:val="00787C90"/>
    <w:rsid w:val="00787EB0"/>
    <w:rsid w:val="0079007C"/>
    <w:rsid w:val="00790918"/>
    <w:rsid w:val="00793C73"/>
    <w:rsid w:val="00793F97"/>
    <w:rsid w:val="007943C0"/>
    <w:rsid w:val="00795D12"/>
    <w:rsid w:val="00796645"/>
    <w:rsid w:val="00796FFE"/>
    <w:rsid w:val="007A0D95"/>
    <w:rsid w:val="007A12B5"/>
    <w:rsid w:val="007A1D33"/>
    <w:rsid w:val="007A538B"/>
    <w:rsid w:val="007A5D12"/>
    <w:rsid w:val="007A68D7"/>
    <w:rsid w:val="007A7269"/>
    <w:rsid w:val="007B10B3"/>
    <w:rsid w:val="007B1AC1"/>
    <w:rsid w:val="007B53B0"/>
    <w:rsid w:val="007B64A4"/>
    <w:rsid w:val="007B688D"/>
    <w:rsid w:val="007B6FA6"/>
    <w:rsid w:val="007B758C"/>
    <w:rsid w:val="007C08B5"/>
    <w:rsid w:val="007C0DA1"/>
    <w:rsid w:val="007C183A"/>
    <w:rsid w:val="007C18AE"/>
    <w:rsid w:val="007C227B"/>
    <w:rsid w:val="007C7A93"/>
    <w:rsid w:val="007D2245"/>
    <w:rsid w:val="007D3A9A"/>
    <w:rsid w:val="007D3D90"/>
    <w:rsid w:val="007D57A4"/>
    <w:rsid w:val="007D65D9"/>
    <w:rsid w:val="007E172B"/>
    <w:rsid w:val="007E2E6D"/>
    <w:rsid w:val="007E3DB5"/>
    <w:rsid w:val="007E5222"/>
    <w:rsid w:val="007E6855"/>
    <w:rsid w:val="007F25AA"/>
    <w:rsid w:val="007F2A90"/>
    <w:rsid w:val="007F3CF2"/>
    <w:rsid w:val="007F4DF6"/>
    <w:rsid w:val="007F538D"/>
    <w:rsid w:val="007F7819"/>
    <w:rsid w:val="007F7AB1"/>
    <w:rsid w:val="00802D6B"/>
    <w:rsid w:val="00802F19"/>
    <w:rsid w:val="00804922"/>
    <w:rsid w:val="00804C73"/>
    <w:rsid w:val="00804D8D"/>
    <w:rsid w:val="00805216"/>
    <w:rsid w:val="00805402"/>
    <w:rsid w:val="0080546D"/>
    <w:rsid w:val="0080548D"/>
    <w:rsid w:val="0080645B"/>
    <w:rsid w:val="00806898"/>
    <w:rsid w:val="00806E6F"/>
    <w:rsid w:val="00813B9F"/>
    <w:rsid w:val="00813DA4"/>
    <w:rsid w:val="00814022"/>
    <w:rsid w:val="00815F6D"/>
    <w:rsid w:val="00820330"/>
    <w:rsid w:val="00820EC2"/>
    <w:rsid w:val="00821388"/>
    <w:rsid w:val="00821A11"/>
    <w:rsid w:val="00825AF7"/>
    <w:rsid w:val="00830654"/>
    <w:rsid w:val="00830845"/>
    <w:rsid w:val="00830BBF"/>
    <w:rsid w:val="00831168"/>
    <w:rsid w:val="0083117A"/>
    <w:rsid w:val="00831B0E"/>
    <w:rsid w:val="00832E26"/>
    <w:rsid w:val="00834BCF"/>
    <w:rsid w:val="00834DCB"/>
    <w:rsid w:val="00835C66"/>
    <w:rsid w:val="00835FD2"/>
    <w:rsid w:val="00836458"/>
    <w:rsid w:val="00836FF3"/>
    <w:rsid w:val="00837ECC"/>
    <w:rsid w:val="0084097D"/>
    <w:rsid w:val="00841220"/>
    <w:rsid w:val="00841737"/>
    <w:rsid w:val="0084394B"/>
    <w:rsid w:val="008467DB"/>
    <w:rsid w:val="00847D58"/>
    <w:rsid w:val="00850726"/>
    <w:rsid w:val="0085145F"/>
    <w:rsid w:val="0085241F"/>
    <w:rsid w:val="00852557"/>
    <w:rsid w:val="00855E37"/>
    <w:rsid w:val="008562BF"/>
    <w:rsid w:val="0085763C"/>
    <w:rsid w:val="0086000C"/>
    <w:rsid w:val="008602E4"/>
    <w:rsid w:val="00860A28"/>
    <w:rsid w:val="008651AD"/>
    <w:rsid w:val="00865435"/>
    <w:rsid w:val="00866511"/>
    <w:rsid w:val="0086659F"/>
    <w:rsid w:val="008675B3"/>
    <w:rsid w:val="008705B3"/>
    <w:rsid w:val="0087483D"/>
    <w:rsid w:val="00874AA8"/>
    <w:rsid w:val="00874BF6"/>
    <w:rsid w:val="00875FAB"/>
    <w:rsid w:val="008766CB"/>
    <w:rsid w:val="00877F7E"/>
    <w:rsid w:val="008808C0"/>
    <w:rsid w:val="00881AE3"/>
    <w:rsid w:val="008836CE"/>
    <w:rsid w:val="0088432D"/>
    <w:rsid w:val="008846F7"/>
    <w:rsid w:val="00884983"/>
    <w:rsid w:val="00885CE5"/>
    <w:rsid w:val="0088700E"/>
    <w:rsid w:val="0088732A"/>
    <w:rsid w:val="00887718"/>
    <w:rsid w:val="008905BE"/>
    <w:rsid w:val="00892535"/>
    <w:rsid w:val="0089276D"/>
    <w:rsid w:val="00894D2F"/>
    <w:rsid w:val="008950A0"/>
    <w:rsid w:val="008A0341"/>
    <w:rsid w:val="008A1300"/>
    <w:rsid w:val="008A4F01"/>
    <w:rsid w:val="008A5EB0"/>
    <w:rsid w:val="008A6247"/>
    <w:rsid w:val="008A725E"/>
    <w:rsid w:val="008A77A4"/>
    <w:rsid w:val="008B04CD"/>
    <w:rsid w:val="008B060C"/>
    <w:rsid w:val="008B1F8C"/>
    <w:rsid w:val="008B3741"/>
    <w:rsid w:val="008B6744"/>
    <w:rsid w:val="008B697C"/>
    <w:rsid w:val="008B6AB3"/>
    <w:rsid w:val="008B74D1"/>
    <w:rsid w:val="008C323E"/>
    <w:rsid w:val="008C5327"/>
    <w:rsid w:val="008C5C7D"/>
    <w:rsid w:val="008C6FCC"/>
    <w:rsid w:val="008C7209"/>
    <w:rsid w:val="008C7584"/>
    <w:rsid w:val="008C7931"/>
    <w:rsid w:val="008D00F4"/>
    <w:rsid w:val="008D10DC"/>
    <w:rsid w:val="008D3FFD"/>
    <w:rsid w:val="008D5AA6"/>
    <w:rsid w:val="008D60F7"/>
    <w:rsid w:val="008D64F8"/>
    <w:rsid w:val="008D72C6"/>
    <w:rsid w:val="008E08D1"/>
    <w:rsid w:val="008E36CB"/>
    <w:rsid w:val="008E5612"/>
    <w:rsid w:val="008E57D3"/>
    <w:rsid w:val="008E652D"/>
    <w:rsid w:val="008F036A"/>
    <w:rsid w:val="008F0768"/>
    <w:rsid w:val="008F0C68"/>
    <w:rsid w:val="008F2C83"/>
    <w:rsid w:val="008F4037"/>
    <w:rsid w:val="008F4080"/>
    <w:rsid w:val="008F4E88"/>
    <w:rsid w:val="008F54E5"/>
    <w:rsid w:val="008F5889"/>
    <w:rsid w:val="008F5900"/>
    <w:rsid w:val="008F6D98"/>
    <w:rsid w:val="00903B7E"/>
    <w:rsid w:val="00903D1E"/>
    <w:rsid w:val="009104B3"/>
    <w:rsid w:val="00910D52"/>
    <w:rsid w:val="00911023"/>
    <w:rsid w:val="009128D6"/>
    <w:rsid w:val="00915715"/>
    <w:rsid w:val="00916C24"/>
    <w:rsid w:val="009206EF"/>
    <w:rsid w:val="0092199D"/>
    <w:rsid w:val="00924272"/>
    <w:rsid w:val="00924DF8"/>
    <w:rsid w:val="00926456"/>
    <w:rsid w:val="0092694A"/>
    <w:rsid w:val="00927017"/>
    <w:rsid w:val="00927665"/>
    <w:rsid w:val="009307AA"/>
    <w:rsid w:val="0093088B"/>
    <w:rsid w:val="009315B6"/>
    <w:rsid w:val="00931EFC"/>
    <w:rsid w:val="00931FB7"/>
    <w:rsid w:val="009330FA"/>
    <w:rsid w:val="00936009"/>
    <w:rsid w:val="00937664"/>
    <w:rsid w:val="00937BC9"/>
    <w:rsid w:val="0094360C"/>
    <w:rsid w:val="00943D51"/>
    <w:rsid w:val="00944B59"/>
    <w:rsid w:val="00946812"/>
    <w:rsid w:val="00946B93"/>
    <w:rsid w:val="00947DFE"/>
    <w:rsid w:val="009508DC"/>
    <w:rsid w:val="00950A23"/>
    <w:rsid w:val="009527AD"/>
    <w:rsid w:val="00953A2A"/>
    <w:rsid w:val="00960ADF"/>
    <w:rsid w:val="00962B48"/>
    <w:rsid w:val="00962C80"/>
    <w:rsid w:val="00963A22"/>
    <w:rsid w:val="009644CE"/>
    <w:rsid w:val="00965E86"/>
    <w:rsid w:val="00966A31"/>
    <w:rsid w:val="009708CA"/>
    <w:rsid w:val="009746D0"/>
    <w:rsid w:val="00974B60"/>
    <w:rsid w:val="009750BF"/>
    <w:rsid w:val="00975E66"/>
    <w:rsid w:val="009762AD"/>
    <w:rsid w:val="009773AE"/>
    <w:rsid w:val="00977E87"/>
    <w:rsid w:val="00980CC2"/>
    <w:rsid w:val="0098161D"/>
    <w:rsid w:val="00984353"/>
    <w:rsid w:val="009849EE"/>
    <w:rsid w:val="009879DF"/>
    <w:rsid w:val="00990038"/>
    <w:rsid w:val="00990BF4"/>
    <w:rsid w:val="0099161A"/>
    <w:rsid w:val="00991FCA"/>
    <w:rsid w:val="00992B0E"/>
    <w:rsid w:val="0099350A"/>
    <w:rsid w:val="009962B3"/>
    <w:rsid w:val="00997296"/>
    <w:rsid w:val="009973CE"/>
    <w:rsid w:val="009A407F"/>
    <w:rsid w:val="009A4B14"/>
    <w:rsid w:val="009A4CBA"/>
    <w:rsid w:val="009A6085"/>
    <w:rsid w:val="009A654C"/>
    <w:rsid w:val="009B27D5"/>
    <w:rsid w:val="009B2E60"/>
    <w:rsid w:val="009B330B"/>
    <w:rsid w:val="009B4282"/>
    <w:rsid w:val="009C2062"/>
    <w:rsid w:val="009C2193"/>
    <w:rsid w:val="009C36B4"/>
    <w:rsid w:val="009C476F"/>
    <w:rsid w:val="009C50F9"/>
    <w:rsid w:val="009C58FA"/>
    <w:rsid w:val="009C6991"/>
    <w:rsid w:val="009C7E55"/>
    <w:rsid w:val="009D03E4"/>
    <w:rsid w:val="009D1C6D"/>
    <w:rsid w:val="009D1D53"/>
    <w:rsid w:val="009D2933"/>
    <w:rsid w:val="009D3E22"/>
    <w:rsid w:val="009D5A61"/>
    <w:rsid w:val="009D633C"/>
    <w:rsid w:val="009D7359"/>
    <w:rsid w:val="009E3341"/>
    <w:rsid w:val="009E4264"/>
    <w:rsid w:val="009E57F4"/>
    <w:rsid w:val="009E6B21"/>
    <w:rsid w:val="009E7C09"/>
    <w:rsid w:val="009F31D0"/>
    <w:rsid w:val="009F3420"/>
    <w:rsid w:val="009F4235"/>
    <w:rsid w:val="009F4C0B"/>
    <w:rsid w:val="009F52C4"/>
    <w:rsid w:val="009F5B1F"/>
    <w:rsid w:val="009F5ED9"/>
    <w:rsid w:val="009F6598"/>
    <w:rsid w:val="009F7196"/>
    <w:rsid w:val="00A0111E"/>
    <w:rsid w:val="00A02C39"/>
    <w:rsid w:val="00A06A9B"/>
    <w:rsid w:val="00A07D55"/>
    <w:rsid w:val="00A114BE"/>
    <w:rsid w:val="00A11D62"/>
    <w:rsid w:val="00A123C1"/>
    <w:rsid w:val="00A14A9D"/>
    <w:rsid w:val="00A15347"/>
    <w:rsid w:val="00A17E2E"/>
    <w:rsid w:val="00A22566"/>
    <w:rsid w:val="00A22699"/>
    <w:rsid w:val="00A25C51"/>
    <w:rsid w:val="00A26059"/>
    <w:rsid w:val="00A264ED"/>
    <w:rsid w:val="00A269E9"/>
    <w:rsid w:val="00A27B1E"/>
    <w:rsid w:val="00A27B2A"/>
    <w:rsid w:val="00A302F0"/>
    <w:rsid w:val="00A312E3"/>
    <w:rsid w:val="00A3147C"/>
    <w:rsid w:val="00A33577"/>
    <w:rsid w:val="00A33DDC"/>
    <w:rsid w:val="00A34B0F"/>
    <w:rsid w:val="00A353E4"/>
    <w:rsid w:val="00A362B4"/>
    <w:rsid w:val="00A3696E"/>
    <w:rsid w:val="00A40AE9"/>
    <w:rsid w:val="00A40BEB"/>
    <w:rsid w:val="00A40D9C"/>
    <w:rsid w:val="00A412A2"/>
    <w:rsid w:val="00A42615"/>
    <w:rsid w:val="00A43744"/>
    <w:rsid w:val="00A43D52"/>
    <w:rsid w:val="00A44A4C"/>
    <w:rsid w:val="00A4656B"/>
    <w:rsid w:val="00A50A25"/>
    <w:rsid w:val="00A51DF5"/>
    <w:rsid w:val="00A52E18"/>
    <w:rsid w:val="00A53ADF"/>
    <w:rsid w:val="00A53F2E"/>
    <w:rsid w:val="00A54A5D"/>
    <w:rsid w:val="00A54E29"/>
    <w:rsid w:val="00A55307"/>
    <w:rsid w:val="00A55403"/>
    <w:rsid w:val="00A60097"/>
    <w:rsid w:val="00A6017F"/>
    <w:rsid w:val="00A60BB6"/>
    <w:rsid w:val="00A64E91"/>
    <w:rsid w:val="00A650AB"/>
    <w:rsid w:val="00A66728"/>
    <w:rsid w:val="00A66872"/>
    <w:rsid w:val="00A66E93"/>
    <w:rsid w:val="00A67488"/>
    <w:rsid w:val="00A678BD"/>
    <w:rsid w:val="00A71463"/>
    <w:rsid w:val="00A715C2"/>
    <w:rsid w:val="00A71822"/>
    <w:rsid w:val="00A74ACE"/>
    <w:rsid w:val="00A74B72"/>
    <w:rsid w:val="00A76FF8"/>
    <w:rsid w:val="00A776BF"/>
    <w:rsid w:val="00A77A0A"/>
    <w:rsid w:val="00A81F2C"/>
    <w:rsid w:val="00A8328B"/>
    <w:rsid w:val="00A87F97"/>
    <w:rsid w:val="00A9082A"/>
    <w:rsid w:val="00A90C69"/>
    <w:rsid w:val="00A910AF"/>
    <w:rsid w:val="00A91452"/>
    <w:rsid w:val="00A9257D"/>
    <w:rsid w:val="00A92A51"/>
    <w:rsid w:val="00A92F9C"/>
    <w:rsid w:val="00A96A13"/>
    <w:rsid w:val="00AA02FC"/>
    <w:rsid w:val="00AA0D7A"/>
    <w:rsid w:val="00AA2AB9"/>
    <w:rsid w:val="00AA3390"/>
    <w:rsid w:val="00AA6626"/>
    <w:rsid w:val="00AA6FEF"/>
    <w:rsid w:val="00AA700B"/>
    <w:rsid w:val="00AB0239"/>
    <w:rsid w:val="00AB167A"/>
    <w:rsid w:val="00AB22C8"/>
    <w:rsid w:val="00AB4F4A"/>
    <w:rsid w:val="00AB58A6"/>
    <w:rsid w:val="00AB72DE"/>
    <w:rsid w:val="00AB79E9"/>
    <w:rsid w:val="00AC1A47"/>
    <w:rsid w:val="00AC2364"/>
    <w:rsid w:val="00AC2567"/>
    <w:rsid w:val="00AC34BD"/>
    <w:rsid w:val="00AC416A"/>
    <w:rsid w:val="00AC4ADF"/>
    <w:rsid w:val="00AC4EC8"/>
    <w:rsid w:val="00AC70D0"/>
    <w:rsid w:val="00AD05BA"/>
    <w:rsid w:val="00AD277A"/>
    <w:rsid w:val="00AD4348"/>
    <w:rsid w:val="00AD4CAD"/>
    <w:rsid w:val="00AD4E2E"/>
    <w:rsid w:val="00AD4F08"/>
    <w:rsid w:val="00AD55F3"/>
    <w:rsid w:val="00AD6423"/>
    <w:rsid w:val="00AD79CB"/>
    <w:rsid w:val="00AE60DB"/>
    <w:rsid w:val="00AE7754"/>
    <w:rsid w:val="00AE7B61"/>
    <w:rsid w:val="00AE7D58"/>
    <w:rsid w:val="00AF3232"/>
    <w:rsid w:val="00AF4773"/>
    <w:rsid w:val="00AF5EB4"/>
    <w:rsid w:val="00AF61E5"/>
    <w:rsid w:val="00AF6C9E"/>
    <w:rsid w:val="00AF763F"/>
    <w:rsid w:val="00B0028B"/>
    <w:rsid w:val="00B00908"/>
    <w:rsid w:val="00B00C92"/>
    <w:rsid w:val="00B0119E"/>
    <w:rsid w:val="00B03A3B"/>
    <w:rsid w:val="00B05ABC"/>
    <w:rsid w:val="00B106A4"/>
    <w:rsid w:val="00B145AB"/>
    <w:rsid w:val="00B177B2"/>
    <w:rsid w:val="00B232F4"/>
    <w:rsid w:val="00B2577D"/>
    <w:rsid w:val="00B27A99"/>
    <w:rsid w:val="00B31529"/>
    <w:rsid w:val="00B3208B"/>
    <w:rsid w:val="00B3258C"/>
    <w:rsid w:val="00B32952"/>
    <w:rsid w:val="00B32F5C"/>
    <w:rsid w:val="00B34524"/>
    <w:rsid w:val="00B350C5"/>
    <w:rsid w:val="00B35B6A"/>
    <w:rsid w:val="00B36E1A"/>
    <w:rsid w:val="00B36F34"/>
    <w:rsid w:val="00B379C2"/>
    <w:rsid w:val="00B42451"/>
    <w:rsid w:val="00B507FA"/>
    <w:rsid w:val="00B50C52"/>
    <w:rsid w:val="00B52519"/>
    <w:rsid w:val="00B540DE"/>
    <w:rsid w:val="00B5650A"/>
    <w:rsid w:val="00B6046F"/>
    <w:rsid w:val="00B6183D"/>
    <w:rsid w:val="00B622EE"/>
    <w:rsid w:val="00B64F56"/>
    <w:rsid w:val="00B64F5D"/>
    <w:rsid w:val="00B6505B"/>
    <w:rsid w:val="00B6536E"/>
    <w:rsid w:val="00B6698B"/>
    <w:rsid w:val="00B66BF9"/>
    <w:rsid w:val="00B67189"/>
    <w:rsid w:val="00B7011A"/>
    <w:rsid w:val="00B703C1"/>
    <w:rsid w:val="00B72BAB"/>
    <w:rsid w:val="00B74568"/>
    <w:rsid w:val="00B76B98"/>
    <w:rsid w:val="00B82023"/>
    <w:rsid w:val="00B823CF"/>
    <w:rsid w:val="00B82A65"/>
    <w:rsid w:val="00B8390E"/>
    <w:rsid w:val="00B84641"/>
    <w:rsid w:val="00B849D4"/>
    <w:rsid w:val="00B86EA4"/>
    <w:rsid w:val="00B90BC8"/>
    <w:rsid w:val="00B919B6"/>
    <w:rsid w:val="00B956B2"/>
    <w:rsid w:val="00B95BDF"/>
    <w:rsid w:val="00B95EDB"/>
    <w:rsid w:val="00B97035"/>
    <w:rsid w:val="00B97298"/>
    <w:rsid w:val="00BA0DDC"/>
    <w:rsid w:val="00BA158B"/>
    <w:rsid w:val="00BA2274"/>
    <w:rsid w:val="00BA450D"/>
    <w:rsid w:val="00BB4808"/>
    <w:rsid w:val="00BB51FA"/>
    <w:rsid w:val="00BB77CF"/>
    <w:rsid w:val="00BB7FF5"/>
    <w:rsid w:val="00BC0F78"/>
    <w:rsid w:val="00BC181A"/>
    <w:rsid w:val="00BC1C0E"/>
    <w:rsid w:val="00BC21FE"/>
    <w:rsid w:val="00BC2412"/>
    <w:rsid w:val="00BC3652"/>
    <w:rsid w:val="00BC39A0"/>
    <w:rsid w:val="00BC514B"/>
    <w:rsid w:val="00BC5585"/>
    <w:rsid w:val="00BC682F"/>
    <w:rsid w:val="00BC71DD"/>
    <w:rsid w:val="00BD14EF"/>
    <w:rsid w:val="00BD2834"/>
    <w:rsid w:val="00BD28EE"/>
    <w:rsid w:val="00BD3518"/>
    <w:rsid w:val="00BD3576"/>
    <w:rsid w:val="00BD3DA2"/>
    <w:rsid w:val="00BD4EBB"/>
    <w:rsid w:val="00BD6B68"/>
    <w:rsid w:val="00BD7945"/>
    <w:rsid w:val="00BE0BF7"/>
    <w:rsid w:val="00BE2866"/>
    <w:rsid w:val="00BE29F1"/>
    <w:rsid w:val="00BE5EAC"/>
    <w:rsid w:val="00BE6034"/>
    <w:rsid w:val="00BE71A5"/>
    <w:rsid w:val="00BE7E6F"/>
    <w:rsid w:val="00BF10B4"/>
    <w:rsid w:val="00BF24F2"/>
    <w:rsid w:val="00BF3F10"/>
    <w:rsid w:val="00BF59F2"/>
    <w:rsid w:val="00BF7513"/>
    <w:rsid w:val="00BF7950"/>
    <w:rsid w:val="00BF7F0E"/>
    <w:rsid w:val="00C00315"/>
    <w:rsid w:val="00C00AEE"/>
    <w:rsid w:val="00C011D0"/>
    <w:rsid w:val="00C01376"/>
    <w:rsid w:val="00C017CD"/>
    <w:rsid w:val="00C02BF6"/>
    <w:rsid w:val="00C052B9"/>
    <w:rsid w:val="00C05C16"/>
    <w:rsid w:val="00C06F25"/>
    <w:rsid w:val="00C10565"/>
    <w:rsid w:val="00C1056C"/>
    <w:rsid w:val="00C10E46"/>
    <w:rsid w:val="00C110C1"/>
    <w:rsid w:val="00C13A53"/>
    <w:rsid w:val="00C13E43"/>
    <w:rsid w:val="00C14EF6"/>
    <w:rsid w:val="00C1676E"/>
    <w:rsid w:val="00C16CE2"/>
    <w:rsid w:val="00C16DDE"/>
    <w:rsid w:val="00C17F8E"/>
    <w:rsid w:val="00C22997"/>
    <w:rsid w:val="00C27002"/>
    <w:rsid w:val="00C27060"/>
    <w:rsid w:val="00C30691"/>
    <w:rsid w:val="00C3228B"/>
    <w:rsid w:val="00C327EA"/>
    <w:rsid w:val="00C33D68"/>
    <w:rsid w:val="00C3425A"/>
    <w:rsid w:val="00C34C01"/>
    <w:rsid w:val="00C34FA1"/>
    <w:rsid w:val="00C35064"/>
    <w:rsid w:val="00C35257"/>
    <w:rsid w:val="00C369E8"/>
    <w:rsid w:val="00C37765"/>
    <w:rsid w:val="00C4115A"/>
    <w:rsid w:val="00C414A2"/>
    <w:rsid w:val="00C45CA7"/>
    <w:rsid w:val="00C45DC4"/>
    <w:rsid w:val="00C46317"/>
    <w:rsid w:val="00C46FC0"/>
    <w:rsid w:val="00C50B89"/>
    <w:rsid w:val="00C51114"/>
    <w:rsid w:val="00C51BD5"/>
    <w:rsid w:val="00C5239D"/>
    <w:rsid w:val="00C524AA"/>
    <w:rsid w:val="00C54C57"/>
    <w:rsid w:val="00C56139"/>
    <w:rsid w:val="00C566A6"/>
    <w:rsid w:val="00C57789"/>
    <w:rsid w:val="00C618DE"/>
    <w:rsid w:val="00C63A6A"/>
    <w:rsid w:val="00C643F5"/>
    <w:rsid w:val="00C64AB5"/>
    <w:rsid w:val="00C65F08"/>
    <w:rsid w:val="00C707F2"/>
    <w:rsid w:val="00C70FC0"/>
    <w:rsid w:val="00C719F6"/>
    <w:rsid w:val="00C720AE"/>
    <w:rsid w:val="00C72A24"/>
    <w:rsid w:val="00C72DAA"/>
    <w:rsid w:val="00C76C0E"/>
    <w:rsid w:val="00C76D0E"/>
    <w:rsid w:val="00C8148F"/>
    <w:rsid w:val="00C826BF"/>
    <w:rsid w:val="00C83F15"/>
    <w:rsid w:val="00C855C5"/>
    <w:rsid w:val="00C868E5"/>
    <w:rsid w:val="00C8749B"/>
    <w:rsid w:val="00C87B93"/>
    <w:rsid w:val="00C90A11"/>
    <w:rsid w:val="00C92D33"/>
    <w:rsid w:val="00C958F1"/>
    <w:rsid w:val="00C96047"/>
    <w:rsid w:val="00CA017F"/>
    <w:rsid w:val="00CA0806"/>
    <w:rsid w:val="00CA0F2F"/>
    <w:rsid w:val="00CA1AB0"/>
    <w:rsid w:val="00CA1FCB"/>
    <w:rsid w:val="00CA254B"/>
    <w:rsid w:val="00CA298F"/>
    <w:rsid w:val="00CA34C2"/>
    <w:rsid w:val="00CA4413"/>
    <w:rsid w:val="00CA5E5F"/>
    <w:rsid w:val="00CA6123"/>
    <w:rsid w:val="00CA6E71"/>
    <w:rsid w:val="00CA7D14"/>
    <w:rsid w:val="00CB4109"/>
    <w:rsid w:val="00CB45D6"/>
    <w:rsid w:val="00CB61D9"/>
    <w:rsid w:val="00CC0DE9"/>
    <w:rsid w:val="00CC1046"/>
    <w:rsid w:val="00CC1647"/>
    <w:rsid w:val="00CC1A0E"/>
    <w:rsid w:val="00CC1AC9"/>
    <w:rsid w:val="00CC3685"/>
    <w:rsid w:val="00CC3A7C"/>
    <w:rsid w:val="00CC4DA4"/>
    <w:rsid w:val="00CC514B"/>
    <w:rsid w:val="00CC725C"/>
    <w:rsid w:val="00CD0BA2"/>
    <w:rsid w:val="00CD0C0D"/>
    <w:rsid w:val="00CD1253"/>
    <w:rsid w:val="00CD2288"/>
    <w:rsid w:val="00CD24C2"/>
    <w:rsid w:val="00CD36A6"/>
    <w:rsid w:val="00CD4537"/>
    <w:rsid w:val="00CD4B58"/>
    <w:rsid w:val="00CD607A"/>
    <w:rsid w:val="00CD6A46"/>
    <w:rsid w:val="00CD78C4"/>
    <w:rsid w:val="00CD7F1F"/>
    <w:rsid w:val="00CE03C3"/>
    <w:rsid w:val="00CE3EAB"/>
    <w:rsid w:val="00CE40B1"/>
    <w:rsid w:val="00CE58AD"/>
    <w:rsid w:val="00CE5E5B"/>
    <w:rsid w:val="00CE758D"/>
    <w:rsid w:val="00CF24EE"/>
    <w:rsid w:val="00CF37C1"/>
    <w:rsid w:val="00CF3C72"/>
    <w:rsid w:val="00CF5CAF"/>
    <w:rsid w:val="00D010EA"/>
    <w:rsid w:val="00D0582A"/>
    <w:rsid w:val="00D11EC4"/>
    <w:rsid w:val="00D123E9"/>
    <w:rsid w:val="00D13C4C"/>
    <w:rsid w:val="00D14FA7"/>
    <w:rsid w:val="00D15C33"/>
    <w:rsid w:val="00D17F2D"/>
    <w:rsid w:val="00D20591"/>
    <w:rsid w:val="00D209D5"/>
    <w:rsid w:val="00D20F1D"/>
    <w:rsid w:val="00D21119"/>
    <w:rsid w:val="00D211B4"/>
    <w:rsid w:val="00D218EA"/>
    <w:rsid w:val="00D249F8"/>
    <w:rsid w:val="00D252A1"/>
    <w:rsid w:val="00D3023C"/>
    <w:rsid w:val="00D31EDD"/>
    <w:rsid w:val="00D32267"/>
    <w:rsid w:val="00D327F0"/>
    <w:rsid w:val="00D33FAA"/>
    <w:rsid w:val="00D35EFA"/>
    <w:rsid w:val="00D3787F"/>
    <w:rsid w:val="00D40DD3"/>
    <w:rsid w:val="00D41BBF"/>
    <w:rsid w:val="00D44A52"/>
    <w:rsid w:val="00D455B8"/>
    <w:rsid w:val="00D455FB"/>
    <w:rsid w:val="00D46BAA"/>
    <w:rsid w:val="00D5127E"/>
    <w:rsid w:val="00D52A0C"/>
    <w:rsid w:val="00D55A19"/>
    <w:rsid w:val="00D57BAA"/>
    <w:rsid w:val="00D6073F"/>
    <w:rsid w:val="00D61184"/>
    <w:rsid w:val="00D61BEC"/>
    <w:rsid w:val="00D62BE8"/>
    <w:rsid w:val="00D67C2F"/>
    <w:rsid w:val="00D70926"/>
    <w:rsid w:val="00D751E3"/>
    <w:rsid w:val="00D76D3B"/>
    <w:rsid w:val="00D76F5A"/>
    <w:rsid w:val="00D77684"/>
    <w:rsid w:val="00D77B2A"/>
    <w:rsid w:val="00D77CA3"/>
    <w:rsid w:val="00D8021B"/>
    <w:rsid w:val="00D81E09"/>
    <w:rsid w:val="00D8361F"/>
    <w:rsid w:val="00D836BD"/>
    <w:rsid w:val="00D8601D"/>
    <w:rsid w:val="00D8639D"/>
    <w:rsid w:val="00D87C87"/>
    <w:rsid w:val="00D9054D"/>
    <w:rsid w:val="00D90824"/>
    <w:rsid w:val="00D90D83"/>
    <w:rsid w:val="00D94AE3"/>
    <w:rsid w:val="00D975CF"/>
    <w:rsid w:val="00DA1D75"/>
    <w:rsid w:val="00DA25D8"/>
    <w:rsid w:val="00DA4591"/>
    <w:rsid w:val="00DA4E71"/>
    <w:rsid w:val="00DA4F92"/>
    <w:rsid w:val="00DA5678"/>
    <w:rsid w:val="00DA7F9C"/>
    <w:rsid w:val="00DB29D7"/>
    <w:rsid w:val="00DB2BAB"/>
    <w:rsid w:val="00DB2FDF"/>
    <w:rsid w:val="00DB3B24"/>
    <w:rsid w:val="00DB400A"/>
    <w:rsid w:val="00DB44A7"/>
    <w:rsid w:val="00DB6463"/>
    <w:rsid w:val="00DB6A86"/>
    <w:rsid w:val="00DB7BB2"/>
    <w:rsid w:val="00DC0C6F"/>
    <w:rsid w:val="00DC0D81"/>
    <w:rsid w:val="00DC19FA"/>
    <w:rsid w:val="00DC2A26"/>
    <w:rsid w:val="00DC4CE9"/>
    <w:rsid w:val="00DC5FC7"/>
    <w:rsid w:val="00DC7CAA"/>
    <w:rsid w:val="00DC7E06"/>
    <w:rsid w:val="00DD04E5"/>
    <w:rsid w:val="00DD3647"/>
    <w:rsid w:val="00DD3E17"/>
    <w:rsid w:val="00DD433E"/>
    <w:rsid w:val="00DD5B65"/>
    <w:rsid w:val="00DE1CBF"/>
    <w:rsid w:val="00DE3154"/>
    <w:rsid w:val="00DE3359"/>
    <w:rsid w:val="00DE37C5"/>
    <w:rsid w:val="00DF0EB5"/>
    <w:rsid w:val="00DF232C"/>
    <w:rsid w:val="00DF24C8"/>
    <w:rsid w:val="00DF2DAC"/>
    <w:rsid w:val="00DF3999"/>
    <w:rsid w:val="00DF3FCA"/>
    <w:rsid w:val="00DF4C12"/>
    <w:rsid w:val="00DF4C39"/>
    <w:rsid w:val="00DF4E69"/>
    <w:rsid w:val="00DF549E"/>
    <w:rsid w:val="00DF572D"/>
    <w:rsid w:val="00DF7303"/>
    <w:rsid w:val="00DF7BDB"/>
    <w:rsid w:val="00E02170"/>
    <w:rsid w:val="00E02644"/>
    <w:rsid w:val="00E02C8F"/>
    <w:rsid w:val="00E04F39"/>
    <w:rsid w:val="00E1023D"/>
    <w:rsid w:val="00E10F18"/>
    <w:rsid w:val="00E132C5"/>
    <w:rsid w:val="00E154C4"/>
    <w:rsid w:val="00E156C5"/>
    <w:rsid w:val="00E17D0F"/>
    <w:rsid w:val="00E21BAE"/>
    <w:rsid w:val="00E22569"/>
    <w:rsid w:val="00E2319F"/>
    <w:rsid w:val="00E232FB"/>
    <w:rsid w:val="00E23E82"/>
    <w:rsid w:val="00E24AFD"/>
    <w:rsid w:val="00E24B70"/>
    <w:rsid w:val="00E2579A"/>
    <w:rsid w:val="00E261D3"/>
    <w:rsid w:val="00E30C3F"/>
    <w:rsid w:val="00E31289"/>
    <w:rsid w:val="00E320F4"/>
    <w:rsid w:val="00E3409F"/>
    <w:rsid w:val="00E34EA2"/>
    <w:rsid w:val="00E3508F"/>
    <w:rsid w:val="00E36922"/>
    <w:rsid w:val="00E405A2"/>
    <w:rsid w:val="00E4111F"/>
    <w:rsid w:val="00E416F5"/>
    <w:rsid w:val="00E43252"/>
    <w:rsid w:val="00E443D0"/>
    <w:rsid w:val="00E44716"/>
    <w:rsid w:val="00E469FC"/>
    <w:rsid w:val="00E47ADC"/>
    <w:rsid w:val="00E51D46"/>
    <w:rsid w:val="00E5299B"/>
    <w:rsid w:val="00E52E1F"/>
    <w:rsid w:val="00E533F7"/>
    <w:rsid w:val="00E57A4C"/>
    <w:rsid w:val="00E57CDC"/>
    <w:rsid w:val="00E57E2A"/>
    <w:rsid w:val="00E62835"/>
    <w:rsid w:val="00E62981"/>
    <w:rsid w:val="00E62FDE"/>
    <w:rsid w:val="00E64CE1"/>
    <w:rsid w:val="00E65521"/>
    <w:rsid w:val="00E7079E"/>
    <w:rsid w:val="00E713C6"/>
    <w:rsid w:val="00E71850"/>
    <w:rsid w:val="00E7206C"/>
    <w:rsid w:val="00E7234C"/>
    <w:rsid w:val="00E723D1"/>
    <w:rsid w:val="00E73223"/>
    <w:rsid w:val="00E74B49"/>
    <w:rsid w:val="00E75EF9"/>
    <w:rsid w:val="00E76B38"/>
    <w:rsid w:val="00E775A3"/>
    <w:rsid w:val="00E80300"/>
    <w:rsid w:val="00E82144"/>
    <w:rsid w:val="00E837F4"/>
    <w:rsid w:val="00E83BC4"/>
    <w:rsid w:val="00E8738A"/>
    <w:rsid w:val="00E8756E"/>
    <w:rsid w:val="00E87840"/>
    <w:rsid w:val="00E92DB7"/>
    <w:rsid w:val="00E93D5B"/>
    <w:rsid w:val="00E93D9F"/>
    <w:rsid w:val="00E95162"/>
    <w:rsid w:val="00E96615"/>
    <w:rsid w:val="00EA013A"/>
    <w:rsid w:val="00EA066A"/>
    <w:rsid w:val="00EA0855"/>
    <w:rsid w:val="00EA1634"/>
    <w:rsid w:val="00EA21A1"/>
    <w:rsid w:val="00EA2575"/>
    <w:rsid w:val="00EA6225"/>
    <w:rsid w:val="00EA6AFC"/>
    <w:rsid w:val="00EB0E88"/>
    <w:rsid w:val="00EB15F1"/>
    <w:rsid w:val="00EB3964"/>
    <w:rsid w:val="00EB4174"/>
    <w:rsid w:val="00EB4E33"/>
    <w:rsid w:val="00EB5F4F"/>
    <w:rsid w:val="00EC1E98"/>
    <w:rsid w:val="00EC4ADB"/>
    <w:rsid w:val="00EC54D9"/>
    <w:rsid w:val="00EC6729"/>
    <w:rsid w:val="00EC7CFA"/>
    <w:rsid w:val="00ED0D48"/>
    <w:rsid w:val="00ED389E"/>
    <w:rsid w:val="00ED3F96"/>
    <w:rsid w:val="00ED5AB2"/>
    <w:rsid w:val="00ED63A0"/>
    <w:rsid w:val="00EE0C73"/>
    <w:rsid w:val="00EE195B"/>
    <w:rsid w:val="00EE23F6"/>
    <w:rsid w:val="00EE50AD"/>
    <w:rsid w:val="00EE57F1"/>
    <w:rsid w:val="00EE6BAE"/>
    <w:rsid w:val="00EF23B2"/>
    <w:rsid w:val="00EF2D35"/>
    <w:rsid w:val="00EF5C84"/>
    <w:rsid w:val="00EF7B4D"/>
    <w:rsid w:val="00F017CC"/>
    <w:rsid w:val="00F02532"/>
    <w:rsid w:val="00F02FCD"/>
    <w:rsid w:val="00F04364"/>
    <w:rsid w:val="00F04581"/>
    <w:rsid w:val="00F05419"/>
    <w:rsid w:val="00F05641"/>
    <w:rsid w:val="00F05A22"/>
    <w:rsid w:val="00F060C7"/>
    <w:rsid w:val="00F06B09"/>
    <w:rsid w:val="00F075AE"/>
    <w:rsid w:val="00F13926"/>
    <w:rsid w:val="00F13BE2"/>
    <w:rsid w:val="00F13CA3"/>
    <w:rsid w:val="00F15511"/>
    <w:rsid w:val="00F15CA9"/>
    <w:rsid w:val="00F16A85"/>
    <w:rsid w:val="00F1744E"/>
    <w:rsid w:val="00F21BDD"/>
    <w:rsid w:val="00F229D8"/>
    <w:rsid w:val="00F22AAF"/>
    <w:rsid w:val="00F23A2A"/>
    <w:rsid w:val="00F2415F"/>
    <w:rsid w:val="00F24B93"/>
    <w:rsid w:val="00F25988"/>
    <w:rsid w:val="00F27BF7"/>
    <w:rsid w:val="00F27DDC"/>
    <w:rsid w:val="00F30646"/>
    <w:rsid w:val="00F314E9"/>
    <w:rsid w:val="00F317A9"/>
    <w:rsid w:val="00F32695"/>
    <w:rsid w:val="00F32C62"/>
    <w:rsid w:val="00F346E7"/>
    <w:rsid w:val="00F35A04"/>
    <w:rsid w:val="00F36C03"/>
    <w:rsid w:val="00F374C8"/>
    <w:rsid w:val="00F42059"/>
    <w:rsid w:val="00F45B5C"/>
    <w:rsid w:val="00F46159"/>
    <w:rsid w:val="00F5043E"/>
    <w:rsid w:val="00F51AC6"/>
    <w:rsid w:val="00F52A42"/>
    <w:rsid w:val="00F54189"/>
    <w:rsid w:val="00F54290"/>
    <w:rsid w:val="00F5482D"/>
    <w:rsid w:val="00F569D8"/>
    <w:rsid w:val="00F571A8"/>
    <w:rsid w:val="00F573B6"/>
    <w:rsid w:val="00F573D6"/>
    <w:rsid w:val="00F601B9"/>
    <w:rsid w:val="00F606CD"/>
    <w:rsid w:val="00F607F2"/>
    <w:rsid w:val="00F62C1A"/>
    <w:rsid w:val="00F71559"/>
    <w:rsid w:val="00F7396B"/>
    <w:rsid w:val="00F74E7F"/>
    <w:rsid w:val="00F75F0F"/>
    <w:rsid w:val="00F7641F"/>
    <w:rsid w:val="00F809F1"/>
    <w:rsid w:val="00F8173D"/>
    <w:rsid w:val="00F81963"/>
    <w:rsid w:val="00F81E58"/>
    <w:rsid w:val="00F82292"/>
    <w:rsid w:val="00F832E4"/>
    <w:rsid w:val="00F83C3A"/>
    <w:rsid w:val="00F84402"/>
    <w:rsid w:val="00F84CC8"/>
    <w:rsid w:val="00F91183"/>
    <w:rsid w:val="00F928AA"/>
    <w:rsid w:val="00F933BE"/>
    <w:rsid w:val="00F939AA"/>
    <w:rsid w:val="00F93E14"/>
    <w:rsid w:val="00F940D1"/>
    <w:rsid w:val="00F9776F"/>
    <w:rsid w:val="00FA003D"/>
    <w:rsid w:val="00FA06CC"/>
    <w:rsid w:val="00FA09A6"/>
    <w:rsid w:val="00FA114A"/>
    <w:rsid w:val="00FA45E3"/>
    <w:rsid w:val="00FA6D15"/>
    <w:rsid w:val="00FB2EDB"/>
    <w:rsid w:val="00FB4477"/>
    <w:rsid w:val="00FB6B1B"/>
    <w:rsid w:val="00FB7270"/>
    <w:rsid w:val="00FC0023"/>
    <w:rsid w:val="00FC39F0"/>
    <w:rsid w:val="00FC3B2B"/>
    <w:rsid w:val="00FC51C6"/>
    <w:rsid w:val="00FC5639"/>
    <w:rsid w:val="00FC5CBA"/>
    <w:rsid w:val="00FC5CF7"/>
    <w:rsid w:val="00FC6F48"/>
    <w:rsid w:val="00FC70F0"/>
    <w:rsid w:val="00FC7B7E"/>
    <w:rsid w:val="00FD027E"/>
    <w:rsid w:val="00FD17EE"/>
    <w:rsid w:val="00FD1D05"/>
    <w:rsid w:val="00FD2F6F"/>
    <w:rsid w:val="00FD2F91"/>
    <w:rsid w:val="00FD5B70"/>
    <w:rsid w:val="00FD68AF"/>
    <w:rsid w:val="00FD68EB"/>
    <w:rsid w:val="00FD6972"/>
    <w:rsid w:val="00FD6F26"/>
    <w:rsid w:val="00FD7E4D"/>
    <w:rsid w:val="00FD7EDE"/>
    <w:rsid w:val="00FE1B66"/>
    <w:rsid w:val="00FE1C2D"/>
    <w:rsid w:val="00FE1E43"/>
    <w:rsid w:val="00FE2226"/>
    <w:rsid w:val="00FE309C"/>
    <w:rsid w:val="00FE35D1"/>
    <w:rsid w:val="00FE5313"/>
    <w:rsid w:val="00FE6D43"/>
    <w:rsid w:val="00FF106B"/>
    <w:rsid w:val="00FF1D30"/>
    <w:rsid w:val="00FF4BD3"/>
    <w:rsid w:val="00FF7B96"/>
    <w:rsid w:val="00FF7EBB"/>
    <w:rsid w:val="0212A340"/>
    <w:rsid w:val="021CA96B"/>
    <w:rsid w:val="03D4B638"/>
    <w:rsid w:val="04714F96"/>
    <w:rsid w:val="04ED4AC9"/>
    <w:rsid w:val="04EFDD27"/>
    <w:rsid w:val="065924BD"/>
    <w:rsid w:val="0840064B"/>
    <w:rsid w:val="0B6D6306"/>
    <w:rsid w:val="0C331AA8"/>
    <w:rsid w:val="0D336356"/>
    <w:rsid w:val="0F2086E5"/>
    <w:rsid w:val="0FDE9F50"/>
    <w:rsid w:val="1118BFD3"/>
    <w:rsid w:val="11DF5B60"/>
    <w:rsid w:val="12A74DAB"/>
    <w:rsid w:val="130AD671"/>
    <w:rsid w:val="13469877"/>
    <w:rsid w:val="15F8C575"/>
    <w:rsid w:val="17A81DB9"/>
    <w:rsid w:val="1A0DB976"/>
    <w:rsid w:val="1C8EE1AD"/>
    <w:rsid w:val="1C90BC06"/>
    <w:rsid w:val="1DFE0B24"/>
    <w:rsid w:val="1E86F524"/>
    <w:rsid w:val="2075D158"/>
    <w:rsid w:val="2162ECCD"/>
    <w:rsid w:val="2299A1A6"/>
    <w:rsid w:val="2320D006"/>
    <w:rsid w:val="246CDF9E"/>
    <w:rsid w:val="24D8EED9"/>
    <w:rsid w:val="25E44C5E"/>
    <w:rsid w:val="26B990A5"/>
    <w:rsid w:val="27E32388"/>
    <w:rsid w:val="2AC3ED5F"/>
    <w:rsid w:val="2BC4194D"/>
    <w:rsid w:val="2BC52558"/>
    <w:rsid w:val="2E584C2B"/>
    <w:rsid w:val="2EF13096"/>
    <w:rsid w:val="32538619"/>
    <w:rsid w:val="341AB226"/>
    <w:rsid w:val="34208238"/>
    <w:rsid w:val="360B0D91"/>
    <w:rsid w:val="38EED9F1"/>
    <w:rsid w:val="3C009A4C"/>
    <w:rsid w:val="3C131727"/>
    <w:rsid w:val="3C977F2C"/>
    <w:rsid w:val="3CAE9C3E"/>
    <w:rsid w:val="3EC805E1"/>
    <w:rsid w:val="3FDEFF63"/>
    <w:rsid w:val="40C6AE7F"/>
    <w:rsid w:val="411B9CCD"/>
    <w:rsid w:val="4287BEF1"/>
    <w:rsid w:val="42AEF9CE"/>
    <w:rsid w:val="47CE662A"/>
    <w:rsid w:val="48B27B7B"/>
    <w:rsid w:val="4900E1CA"/>
    <w:rsid w:val="494E2CFD"/>
    <w:rsid w:val="4B587737"/>
    <w:rsid w:val="4B8BFDEE"/>
    <w:rsid w:val="4D3ED88E"/>
    <w:rsid w:val="4EF8487B"/>
    <w:rsid w:val="4F06584D"/>
    <w:rsid w:val="54464FB2"/>
    <w:rsid w:val="55FE4835"/>
    <w:rsid w:val="570E5909"/>
    <w:rsid w:val="576FEEE8"/>
    <w:rsid w:val="57E7DE43"/>
    <w:rsid w:val="5A5FFBB2"/>
    <w:rsid w:val="5B26DD1A"/>
    <w:rsid w:val="5BF95EE1"/>
    <w:rsid w:val="5C8C285B"/>
    <w:rsid w:val="5D01C06E"/>
    <w:rsid w:val="5EE37BE9"/>
    <w:rsid w:val="604DA6D6"/>
    <w:rsid w:val="634C8C7B"/>
    <w:rsid w:val="63DD9483"/>
    <w:rsid w:val="64050F83"/>
    <w:rsid w:val="65FB5A74"/>
    <w:rsid w:val="6A663095"/>
    <w:rsid w:val="6ADA6F36"/>
    <w:rsid w:val="6C83CF01"/>
    <w:rsid w:val="6FABDF27"/>
    <w:rsid w:val="7094109A"/>
    <w:rsid w:val="717D7EC2"/>
    <w:rsid w:val="71BF4947"/>
    <w:rsid w:val="74F91220"/>
    <w:rsid w:val="759CAD44"/>
    <w:rsid w:val="7603A9FB"/>
    <w:rsid w:val="766E1EF9"/>
    <w:rsid w:val="76DBA88A"/>
    <w:rsid w:val="773E8620"/>
    <w:rsid w:val="78B4EF26"/>
    <w:rsid w:val="78BA33DF"/>
    <w:rsid w:val="790CE608"/>
    <w:rsid w:val="79DA278A"/>
    <w:rsid w:val="7C103198"/>
    <w:rsid w:val="7E840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970E"/>
  <w15:docId w15:val="{DB83801C-4D2C-401D-8675-1CADFE43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591CF5"/>
    <w:pPr>
      <w:spacing w:after="0" w:line="240" w:lineRule="auto"/>
    </w:pPr>
    <w:rPr>
      <w:rFonts w:ascii="Times New Roman" w:eastAsia="Times New Roman" w:hAnsi="Times New Roman" w:cs="Times New Roman"/>
      <w:kern w:val="0"/>
      <w:sz w:val="20"/>
      <w:szCs w:val="2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5728"/>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styleId="Emphasis">
    <w:name w:val="Emphasis"/>
    <w:basedOn w:val="DefaultParagraphFont"/>
    <w:uiPriority w:val="20"/>
    <w:qFormat/>
    <w:rsid w:val="004F5728"/>
    <w:rPr>
      <w:i/>
      <w:iCs/>
    </w:rPr>
  </w:style>
  <w:style w:type="character" w:styleId="Hyperlink">
    <w:name w:val="Hyperlink"/>
    <w:basedOn w:val="DefaultParagraphFont"/>
    <w:uiPriority w:val="99"/>
    <w:unhideWhenUsed/>
    <w:rsid w:val="004F5728"/>
    <w:rPr>
      <w:color w:val="0000FF"/>
      <w:u w:val="single"/>
    </w:rPr>
  </w:style>
  <w:style w:type="paragraph" w:styleId="ListParagraph">
    <w:name w:val="List Paragraph"/>
    <w:basedOn w:val="Normal"/>
    <w:uiPriority w:val="34"/>
    <w:qFormat/>
    <w:rsid w:val="00E405A2"/>
    <w:pPr>
      <w:ind w:left="720"/>
      <w:contextualSpacing/>
    </w:pPr>
  </w:style>
  <w:style w:type="character" w:styleId="Strong">
    <w:name w:val="Strong"/>
    <w:basedOn w:val="DefaultParagraphFont"/>
    <w:uiPriority w:val="22"/>
    <w:qFormat/>
    <w:rsid w:val="000A7079"/>
    <w:rPr>
      <w:b/>
      <w:bCs/>
    </w:rPr>
  </w:style>
  <w:style w:type="character" w:styleId="UnresolvedMention">
    <w:name w:val="Unresolved Mention"/>
    <w:basedOn w:val="DefaultParagraphFont"/>
    <w:uiPriority w:val="99"/>
    <w:semiHidden/>
    <w:unhideWhenUsed/>
    <w:rsid w:val="00E5299B"/>
    <w:rPr>
      <w:color w:val="605E5C"/>
      <w:shd w:val="clear" w:color="auto" w:fill="E1DFDD"/>
    </w:rPr>
  </w:style>
  <w:style w:type="character" w:styleId="FollowedHyperlink">
    <w:name w:val="FollowedHyperlink"/>
    <w:basedOn w:val="DefaultParagraphFont"/>
    <w:uiPriority w:val="99"/>
    <w:semiHidden/>
    <w:unhideWhenUsed/>
    <w:rsid w:val="005D137F"/>
    <w:rPr>
      <w:color w:val="954F72" w:themeColor="followedHyperlink"/>
      <w:u w:val="single"/>
    </w:rPr>
  </w:style>
  <w:style w:type="paragraph" w:styleId="Header">
    <w:name w:val="header"/>
    <w:basedOn w:val="Normal"/>
    <w:link w:val="HeaderChar"/>
    <w:uiPriority w:val="99"/>
    <w:unhideWhenUsed/>
    <w:rsid w:val="5A5FFBB2"/>
    <w:pPr>
      <w:tabs>
        <w:tab w:val="center" w:pos="4680"/>
        <w:tab w:val="right" w:pos="9360"/>
      </w:tabs>
      <w:spacing w:after="0"/>
    </w:pPr>
  </w:style>
  <w:style w:type="character" w:customStyle="1" w:styleId="HeaderChar">
    <w:name w:val="Header Char"/>
    <w:basedOn w:val="DefaultParagraphFont"/>
    <w:link w:val="Header"/>
    <w:uiPriority w:val="99"/>
    <w:rsid w:val="00E24AFD"/>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dwa.org.uk/BedsBucksAndNorthants/W/1052/bbn-committeeagm-meeting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dwa.org.uk/PACERAdminGrou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dwa.org.uk/lgt/downloads/PACERAdminGroup/PACER_user_guides/PACER2_User_Guide_V3.pdf" TargetMode="External"/><Relationship Id="rId4" Type="http://schemas.openxmlformats.org/officeDocument/2006/relationships/settings" Target="settings.xml"/><Relationship Id="rId9" Type="http://schemas.openxmlformats.org/officeDocument/2006/relationships/hyperlink" Target="https://ldwa.org.uk/BedsBucksAndNorthants/W/1052/bbn-committeeagm-meetings.html"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02979-A0D8-4EEF-90CD-F27B30857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11</Pages>
  <Words>3452</Words>
  <Characters>19683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Bunker</dc:creator>
  <cp:keywords/>
  <cp:lastModifiedBy>Gill Bunker</cp:lastModifiedBy>
  <cp:revision>387</cp:revision>
  <cp:lastPrinted>2026-08-09T13:20:00Z</cp:lastPrinted>
  <dcterms:created xsi:type="dcterms:W3CDTF">2026-07-09T20:04:00Z</dcterms:created>
  <dcterms:modified xsi:type="dcterms:W3CDTF">2026-08-09T14:04:00Z</dcterms:modified>
</cp:coreProperties>
</file>